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05B2" w14:textId="77777777" w:rsidR="00305121" w:rsidRDefault="00382639">
      <w:pPr>
        <w:pStyle w:val="h2"/>
        <w:spacing w:after="150" w:afterAutospacing="0"/>
        <w:outlineLvl w:val="2"/>
        <w:divId w:val="713701893"/>
        <w:rPr>
          <w:rFonts w:eastAsia="Times New Roman"/>
          <w:b/>
          <w:bCs/>
        </w:rPr>
      </w:pPr>
      <w:r>
        <w:rPr>
          <w:rStyle w:val="Heading2Char"/>
          <w:rFonts w:eastAsia="Times New Roman"/>
        </w:rPr>
        <w:t>Module Catalogue</w:t>
      </w:r>
      <w:r>
        <w:rPr>
          <w:rStyle w:val="Heading2Char"/>
        </w:rPr>
        <w:br/>
      </w:r>
      <w:r>
        <w:rPr>
          <w:rStyle w:val="Heading2Char"/>
          <w:rFonts w:eastAsia="Times New Roman"/>
        </w:rPr>
        <w:t>Humanities</w:t>
      </w:r>
      <w:r>
        <w:rPr>
          <w:rStyle w:val="Heading2Char"/>
        </w:rPr>
        <w:br/>
      </w:r>
      <w:r>
        <w:rPr>
          <w:rStyle w:val="Heading2Char"/>
          <w:rFonts w:eastAsia="Times New Roman"/>
        </w:rPr>
        <w:t>Undergraduate Exchange 2022/3</w:t>
      </w:r>
      <w:r>
        <w:rPr>
          <w:rStyle w:val="Heading2Char"/>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4"/>
        <w:gridCol w:w="2162"/>
        <w:gridCol w:w="914"/>
        <w:gridCol w:w="1384"/>
        <w:gridCol w:w="1016"/>
        <w:gridCol w:w="1740"/>
      </w:tblGrid>
      <w:tr w:rsidR="00305121" w14:paraId="7538709B"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667CBE" w14:textId="77777777" w:rsidR="00305121" w:rsidRDefault="00382639">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CC6144" w14:textId="77777777" w:rsidR="00305121" w:rsidRDefault="00382639">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BC11D2" w14:textId="77777777" w:rsidR="00305121" w:rsidRDefault="00382639">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046DE6" w14:textId="77777777" w:rsidR="00305121" w:rsidRDefault="00382639">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F8C468" w14:textId="77777777" w:rsidR="00305121" w:rsidRDefault="00382639">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9397EE" w14:textId="77777777" w:rsidR="00305121" w:rsidRDefault="00382639">
            <w:pPr>
              <w:spacing w:before="0" w:beforeAutospacing="0" w:after="300"/>
              <w:jc w:val="center"/>
              <w:rPr>
                <w:rFonts w:eastAsia="Times New Roman"/>
                <w:b/>
                <w:bCs/>
              </w:rPr>
            </w:pPr>
            <w:r>
              <w:rPr>
                <w:rFonts w:eastAsia="Times New Roman"/>
                <w:b/>
                <w:bCs/>
              </w:rPr>
              <w:t>Credit Equivalency</w:t>
            </w:r>
          </w:p>
        </w:tc>
      </w:tr>
      <w:tr w:rsidR="00305121" w14:paraId="1A7585E5"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44E0EC" w14:textId="77777777" w:rsidR="00305121" w:rsidRDefault="00382639">
            <w:pPr>
              <w:spacing w:before="0" w:beforeAutospacing="0" w:after="300"/>
              <w:jc w:val="center"/>
              <w:rPr>
                <w:rFonts w:eastAsia="Times New Roman"/>
                <w:b/>
                <w:bCs/>
              </w:rPr>
            </w:pPr>
            <w:r>
              <w:rPr>
                <w:rFonts w:eastAsia="Times New Roman"/>
                <w:b/>
                <w:bCs/>
              </w:rPr>
              <w:t>English, Linguistics and Cultural Studies: Creative Writing</w:t>
            </w:r>
          </w:p>
        </w:tc>
      </w:tr>
      <w:tr w:rsidR="00305121" w14:paraId="73233BB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9E5299" w14:textId="77777777" w:rsidR="00305121" w:rsidRDefault="00382639">
            <w:pPr>
              <w:spacing w:before="0" w:beforeAutospacing="0" w:after="300"/>
              <w:rPr>
                <w:rFonts w:eastAsia="Times New Roman"/>
              </w:rPr>
            </w:pPr>
            <w:bookmarkStart w:id="0" w:name="4ELIT012W_return"/>
            <w:r>
              <w:rPr>
                <w:rFonts w:eastAsia="Times New Roman"/>
              </w:rPr>
              <w:t>4ELIT012W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D37819" w14:textId="77777777" w:rsidR="00305121" w:rsidRDefault="00000000">
            <w:pPr>
              <w:spacing w:before="0" w:beforeAutospacing="0" w:after="300"/>
              <w:rPr>
                <w:rFonts w:eastAsia="Times New Roman"/>
              </w:rPr>
            </w:pPr>
            <w:hyperlink w:anchor="4ELIT012W" w:history="1">
              <w:r w:rsidR="00382639">
                <w:rPr>
                  <w:rStyle w:val="Hyperlink"/>
                  <w:rFonts w:eastAsia="Times New Roman"/>
                </w:rPr>
                <w:t>London Stories: Creative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B3199F"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EAA7A0"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D8E2D"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B42CB0" w14:textId="77777777" w:rsidR="00305121" w:rsidRDefault="00382639">
            <w:pPr>
              <w:spacing w:before="0" w:beforeAutospacing="0" w:after="300"/>
              <w:rPr>
                <w:rFonts w:eastAsia="Times New Roman"/>
              </w:rPr>
            </w:pPr>
            <w:r>
              <w:rPr>
                <w:rFonts w:eastAsia="Times New Roman"/>
              </w:rPr>
              <w:t>US Credits 4 / ECTS credits 10*</w:t>
            </w:r>
          </w:p>
        </w:tc>
      </w:tr>
      <w:tr w:rsidR="00305121" w14:paraId="5E289F8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B5FAC0" w14:textId="77777777" w:rsidR="00305121" w:rsidRDefault="00382639">
            <w:pPr>
              <w:spacing w:before="0" w:beforeAutospacing="0" w:after="300"/>
              <w:rPr>
                <w:rFonts w:eastAsia="Times New Roman"/>
              </w:rPr>
            </w:pPr>
            <w:bookmarkStart w:id="1" w:name="6CREW003W_return"/>
            <w:r>
              <w:rPr>
                <w:rFonts w:eastAsia="Times New Roman"/>
              </w:rPr>
              <w:t>6CREW003W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615E8F" w14:textId="77777777" w:rsidR="00305121" w:rsidRDefault="00000000">
            <w:pPr>
              <w:spacing w:before="0" w:beforeAutospacing="0" w:after="300"/>
              <w:rPr>
                <w:rFonts w:eastAsia="Times New Roman"/>
              </w:rPr>
            </w:pPr>
            <w:hyperlink w:anchor="6CREW003W" w:history="1">
              <w:r w:rsidR="00382639">
                <w:rPr>
                  <w:rStyle w:val="Hyperlink"/>
                  <w:rFonts w:eastAsia="Times New Roman"/>
                </w:rPr>
                <w:t>Special Topic: Genres in Writing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756060" w14:textId="77777777" w:rsidR="00305121" w:rsidRDefault="0038263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F2735"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8FD80C"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601C41" w14:textId="77777777" w:rsidR="00305121" w:rsidRDefault="00382639">
            <w:pPr>
              <w:spacing w:before="0" w:beforeAutospacing="0" w:after="300"/>
              <w:rPr>
                <w:rFonts w:eastAsia="Times New Roman"/>
              </w:rPr>
            </w:pPr>
            <w:r>
              <w:rPr>
                <w:rFonts w:eastAsia="Times New Roman"/>
              </w:rPr>
              <w:t>US Credits 4 / ECTS credits 10*</w:t>
            </w:r>
          </w:p>
        </w:tc>
      </w:tr>
      <w:tr w:rsidR="00305121" w14:paraId="1DEE8554"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7E28C2" w14:textId="77777777" w:rsidR="00305121" w:rsidRDefault="00382639">
            <w:pPr>
              <w:spacing w:before="0" w:beforeAutospacing="0" w:after="300"/>
              <w:jc w:val="center"/>
              <w:rPr>
                <w:rFonts w:eastAsia="Times New Roman"/>
                <w:b/>
                <w:bCs/>
              </w:rPr>
            </w:pPr>
            <w:r>
              <w:rPr>
                <w:rFonts w:eastAsia="Times New Roman"/>
                <w:b/>
                <w:bCs/>
              </w:rPr>
              <w:t>English, Linguistics and Cultural Studies: English Language</w:t>
            </w:r>
          </w:p>
        </w:tc>
      </w:tr>
      <w:tr w:rsidR="00305121" w14:paraId="14CB0C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7D9BBD" w14:textId="77777777" w:rsidR="00305121" w:rsidRDefault="00382639">
            <w:pPr>
              <w:spacing w:before="0" w:beforeAutospacing="0" w:after="300"/>
              <w:rPr>
                <w:rFonts w:eastAsia="Times New Roman"/>
              </w:rPr>
            </w:pPr>
            <w:bookmarkStart w:id="2" w:name="4ENGL007W_return"/>
            <w:r>
              <w:rPr>
                <w:rFonts w:eastAsia="Times New Roman"/>
              </w:rPr>
              <w:t>4ENGL007W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CC92A8" w14:textId="77777777" w:rsidR="00305121" w:rsidRDefault="00000000">
            <w:pPr>
              <w:spacing w:before="0" w:beforeAutospacing="0" w:after="300"/>
              <w:rPr>
                <w:rFonts w:eastAsia="Times New Roman"/>
              </w:rPr>
            </w:pPr>
            <w:hyperlink w:anchor="4ENGL007W" w:history="1">
              <w:r w:rsidR="00382639">
                <w:rPr>
                  <w:rStyle w:val="Hyperlink"/>
                  <w:rFonts w:eastAsia="Times New Roman"/>
                </w:rPr>
                <w:t>World Varieties of English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2E736"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0CD497"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4473C2"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199737" w14:textId="77777777" w:rsidR="00305121" w:rsidRDefault="00382639">
            <w:pPr>
              <w:spacing w:before="0" w:beforeAutospacing="0" w:after="300"/>
              <w:rPr>
                <w:rFonts w:eastAsia="Times New Roman"/>
              </w:rPr>
            </w:pPr>
            <w:r>
              <w:rPr>
                <w:rFonts w:eastAsia="Times New Roman"/>
              </w:rPr>
              <w:t>US Credits 4 / ECTS credits 10*</w:t>
            </w:r>
          </w:p>
        </w:tc>
      </w:tr>
      <w:tr w:rsidR="00305121" w14:paraId="230A6DB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AF1E7A" w14:textId="77777777" w:rsidR="00305121" w:rsidRDefault="00382639">
            <w:pPr>
              <w:spacing w:before="0" w:beforeAutospacing="0" w:after="300"/>
              <w:rPr>
                <w:rFonts w:eastAsia="Times New Roman"/>
              </w:rPr>
            </w:pPr>
            <w:bookmarkStart w:id="3" w:name="6ENGL003W_return"/>
            <w:r>
              <w:rPr>
                <w:rFonts w:eastAsia="Times New Roman"/>
              </w:rPr>
              <w:t>6ENGL003W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10070" w14:textId="77777777" w:rsidR="00305121" w:rsidRDefault="00000000">
            <w:pPr>
              <w:spacing w:before="0" w:beforeAutospacing="0" w:after="300"/>
              <w:rPr>
                <w:rFonts w:eastAsia="Times New Roman"/>
              </w:rPr>
            </w:pPr>
            <w:hyperlink w:anchor="6ENGL003W" w:history="1">
              <w:r w:rsidR="00382639">
                <w:rPr>
                  <w:rStyle w:val="Hyperlink"/>
                  <w:rFonts w:eastAsia="Times New Roman"/>
                </w:rPr>
                <w:t>Language and Power</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EACBE2" w14:textId="77777777" w:rsidR="00305121" w:rsidRDefault="0038263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9C9F68"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9C0776"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D719ED" w14:textId="77777777" w:rsidR="00305121" w:rsidRDefault="00382639">
            <w:pPr>
              <w:spacing w:before="0" w:beforeAutospacing="0" w:after="300"/>
              <w:rPr>
                <w:rFonts w:eastAsia="Times New Roman"/>
              </w:rPr>
            </w:pPr>
            <w:r>
              <w:rPr>
                <w:rFonts w:eastAsia="Times New Roman"/>
              </w:rPr>
              <w:t>US Credits 4 / ECTS credits 10*</w:t>
            </w:r>
          </w:p>
        </w:tc>
      </w:tr>
      <w:tr w:rsidR="00305121" w14:paraId="59B306F7"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1EFBE9" w14:textId="77777777" w:rsidR="00305121" w:rsidRDefault="00382639">
            <w:pPr>
              <w:spacing w:before="0" w:beforeAutospacing="0" w:after="300"/>
              <w:jc w:val="center"/>
              <w:rPr>
                <w:rFonts w:eastAsia="Times New Roman"/>
                <w:b/>
                <w:bCs/>
              </w:rPr>
            </w:pPr>
            <w:r>
              <w:rPr>
                <w:rFonts w:eastAsia="Times New Roman"/>
                <w:b/>
                <w:bCs/>
              </w:rPr>
              <w:t>English, Linguistics and Cultural Studies: English Literature</w:t>
            </w:r>
          </w:p>
        </w:tc>
      </w:tr>
      <w:tr w:rsidR="00305121" w14:paraId="44AD0A9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1F0C18" w14:textId="77777777" w:rsidR="00305121" w:rsidRDefault="00382639">
            <w:pPr>
              <w:spacing w:before="0" w:beforeAutospacing="0" w:after="300"/>
              <w:rPr>
                <w:rFonts w:eastAsia="Times New Roman"/>
              </w:rPr>
            </w:pPr>
            <w:bookmarkStart w:id="4" w:name="4ELIT006W_return"/>
            <w:r>
              <w:rPr>
                <w:rFonts w:eastAsia="Times New Roman"/>
              </w:rPr>
              <w:lastRenderedPageBreak/>
              <w:t>4ELIT006W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1FD0CD" w14:textId="77777777" w:rsidR="00305121" w:rsidRDefault="00000000">
            <w:pPr>
              <w:spacing w:before="0" w:beforeAutospacing="0" w:after="300"/>
              <w:rPr>
                <w:rFonts w:eastAsia="Times New Roman"/>
              </w:rPr>
            </w:pPr>
            <w:hyperlink w:anchor="4ELIT006W" w:history="1">
              <w:r w:rsidR="00382639">
                <w:rPr>
                  <w:rStyle w:val="Hyperlink"/>
                  <w:rFonts w:eastAsia="Times New Roman"/>
                </w:rPr>
                <w:t>Poetry and 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9A51BE"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3EB6DF"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FA627A"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A0B784" w14:textId="77777777" w:rsidR="00305121" w:rsidRDefault="00382639">
            <w:pPr>
              <w:spacing w:before="0" w:beforeAutospacing="0" w:after="300"/>
              <w:rPr>
                <w:rFonts w:eastAsia="Times New Roman"/>
              </w:rPr>
            </w:pPr>
            <w:r>
              <w:rPr>
                <w:rFonts w:eastAsia="Times New Roman"/>
              </w:rPr>
              <w:t>US Credits 4 / ECTS credits 10*</w:t>
            </w:r>
          </w:p>
        </w:tc>
      </w:tr>
      <w:tr w:rsidR="00305121" w14:paraId="10A50AE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7BE8D8" w14:textId="77777777" w:rsidR="00305121" w:rsidRDefault="00382639">
            <w:pPr>
              <w:spacing w:before="0" w:beforeAutospacing="0" w:after="300"/>
              <w:rPr>
                <w:rFonts w:eastAsia="Times New Roman"/>
              </w:rPr>
            </w:pPr>
            <w:bookmarkStart w:id="5" w:name="5ELIT008W_return"/>
            <w:r>
              <w:rPr>
                <w:rFonts w:eastAsia="Times New Roman"/>
              </w:rPr>
              <w:t>5ELIT008W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A083D4" w14:textId="77777777" w:rsidR="00305121" w:rsidRDefault="00000000">
            <w:pPr>
              <w:spacing w:before="0" w:beforeAutospacing="0" w:after="300"/>
              <w:rPr>
                <w:rFonts w:eastAsia="Times New Roman"/>
              </w:rPr>
            </w:pPr>
            <w:hyperlink w:anchor="5ELIT008W" w:history="1">
              <w:r w:rsidR="00382639">
                <w:rPr>
                  <w:rStyle w:val="Hyperlink"/>
                  <w:rFonts w:eastAsia="Times New Roman"/>
                </w:rPr>
                <w:t>Monsters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EE424C"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720EC4"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AD2EAC"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E46289" w14:textId="77777777" w:rsidR="00305121" w:rsidRDefault="00382639">
            <w:pPr>
              <w:spacing w:before="0" w:beforeAutospacing="0" w:after="300"/>
              <w:rPr>
                <w:rFonts w:eastAsia="Times New Roman"/>
              </w:rPr>
            </w:pPr>
            <w:r>
              <w:rPr>
                <w:rFonts w:eastAsia="Times New Roman"/>
              </w:rPr>
              <w:t>US Credits 4 / ECTS credits 10*</w:t>
            </w:r>
          </w:p>
        </w:tc>
      </w:tr>
      <w:tr w:rsidR="00305121" w14:paraId="36B081A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FC70A" w14:textId="77777777" w:rsidR="00305121" w:rsidRDefault="00382639">
            <w:pPr>
              <w:spacing w:before="0" w:beforeAutospacing="0" w:after="300"/>
              <w:rPr>
                <w:rFonts w:eastAsia="Times New Roman"/>
              </w:rPr>
            </w:pPr>
            <w:bookmarkStart w:id="6" w:name="6ELIT003W_return"/>
            <w:r>
              <w:rPr>
                <w:rFonts w:eastAsia="Times New Roman"/>
              </w:rPr>
              <w:t>6ELIT003W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A387EC" w14:textId="77777777" w:rsidR="00305121" w:rsidRDefault="00000000">
            <w:pPr>
              <w:spacing w:before="0" w:beforeAutospacing="0" w:after="300"/>
              <w:rPr>
                <w:rFonts w:eastAsia="Times New Roman"/>
              </w:rPr>
            </w:pPr>
            <w:hyperlink w:anchor="6ELIT003W" w:history="1">
              <w:r w:rsidR="00382639">
                <w:rPr>
                  <w:rStyle w:val="Hyperlink"/>
                  <w:rFonts w:eastAsia="Times New Roman"/>
                </w:rPr>
                <w:t>Tragedy: Ancient to Modern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A258E7" w14:textId="77777777" w:rsidR="00305121" w:rsidRDefault="0038263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396C89"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59CB6"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59BCE5" w14:textId="77777777" w:rsidR="00305121" w:rsidRDefault="00382639">
            <w:pPr>
              <w:spacing w:before="0" w:beforeAutospacing="0" w:after="300"/>
              <w:rPr>
                <w:rFonts w:eastAsia="Times New Roman"/>
              </w:rPr>
            </w:pPr>
            <w:r>
              <w:rPr>
                <w:rFonts w:eastAsia="Times New Roman"/>
              </w:rPr>
              <w:t>US Credits 4 / ECTS credits 10*</w:t>
            </w:r>
          </w:p>
        </w:tc>
      </w:tr>
      <w:tr w:rsidR="00305121" w14:paraId="39D7542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B6D37" w14:textId="77777777" w:rsidR="00305121" w:rsidRDefault="00382639">
            <w:pPr>
              <w:spacing w:before="0" w:beforeAutospacing="0" w:after="300"/>
              <w:rPr>
                <w:rFonts w:eastAsia="Times New Roman"/>
              </w:rPr>
            </w:pPr>
            <w:bookmarkStart w:id="7" w:name="6ELIT004W_return"/>
            <w:r>
              <w:rPr>
                <w:rFonts w:eastAsia="Times New Roman"/>
              </w:rPr>
              <w:t>6ELIT004W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49A6A1" w14:textId="77777777" w:rsidR="00305121" w:rsidRDefault="00000000">
            <w:pPr>
              <w:spacing w:before="0" w:beforeAutospacing="0" w:after="300"/>
              <w:rPr>
                <w:rFonts w:eastAsia="Times New Roman"/>
              </w:rPr>
            </w:pPr>
            <w:hyperlink w:anchor="6ELIT004W" w:history="1">
              <w:r w:rsidR="00382639">
                <w:rPr>
                  <w:rStyle w:val="Hyperlink"/>
                  <w:rFonts w:eastAsia="Times New Roman"/>
                </w:rPr>
                <w:t>Fiction After 1950</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A4B8D" w14:textId="77777777" w:rsidR="00305121" w:rsidRDefault="0038263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812AA1"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4D2420"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6FBDF5" w14:textId="77777777" w:rsidR="00305121" w:rsidRDefault="00382639">
            <w:pPr>
              <w:spacing w:before="0" w:beforeAutospacing="0" w:after="300"/>
              <w:rPr>
                <w:rFonts w:eastAsia="Times New Roman"/>
              </w:rPr>
            </w:pPr>
            <w:r>
              <w:rPr>
                <w:rFonts w:eastAsia="Times New Roman"/>
              </w:rPr>
              <w:t>US Credits 4 / ECTS credits 10*</w:t>
            </w:r>
          </w:p>
        </w:tc>
      </w:tr>
      <w:tr w:rsidR="00305121" w14:paraId="4E7F5FC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C3D7C0" w14:textId="77777777" w:rsidR="00305121" w:rsidRDefault="00382639">
            <w:pPr>
              <w:spacing w:before="0" w:beforeAutospacing="0" w:after="300"/>
              <w:rPr>
                <w:rFonts w:eastAsia="Times New Roman"/>
              </w:rPr>
            </w:pPr>
            <w:bookmarkStart w:id="8" w:name="6ELIT007W_return"/>
            <w:r>
              <w:rPr>
                <w:rFonts w:eastAsia="Times New Roman"/>
              </w:rPr>
              <w:t>6ELIT007W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389F17" w14:textId="77777777" w:rsidR="00305121" w:rsidRDefault="00000000">
            <w:pPr>
              <w:spacing w:before="0" w:beforeAutospacing="0" w:after="300"/>
              <w:rPr>
                <w:rFonts w:eastAsia="Times New Roman"/>
              </w:rPr>
            </w:pPr>
            <w:hyperlink w:anchor="6ELIT007W" w:history="1">
              <w:r w:rsidR="00382639">
                <w:rPr>
                  <w:rStyle w:val="Hyperlink"/>
                  <w:rFonts w:eastAsia="Times New Roman"/>
                </w:rPr>
                <w:t>Special Topic</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3C13FD" w14:textId="77777777" w:rsidR="00305121" w:rsidRDefault="0038263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D7BA8E"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1CDE48"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88645F" w14:textId="77777777" w:rsidR="00305121" w:rsidRDefault="00382639">
            <w:pPr>
              <w:spacing w:before="0" w:beforeAutospacing="0" w:after="300"/>
              <w:rPr>
                <w:rFonts w:eastAsia="Times New Roman"/>
              </w:rPr>
            </w:pPr>
            <w:r>
              <w:rPr>
                <w:rFonts w:eastAsia="Times New Roman"/>
              </w:rPr>
              <w:t>US Credits 4 / ECTS credits 10*</w:t>
            </w:r>
          </w:p>
        </w:tc>
      </w:tr>
      <w:tr w:rsidR="00305121" w14:paraId="67C12CF4"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8A829B" w14:textId="77777777" w:rsidR="00305121" w:rsidRDefault="00382639">
            <w:pPr>
              <w:spacing w:before="0" w:beforeAutospacing="0" w:after="300"/>
              <w:jc w:val="center"/>
              <w:rPr>
                <w:rFonts w:eastAsia="Times New Roman"/>
                <w:b/>
                <w:bCs/>
              </w:rPr>
            </w:pPr>
            <w:r>
              <w:rPr>
                <w:rFonts w:eastAsia="Times New Roman"/>
                <w:b/>
                <w:bCs/>
              </w:rPr>
              <w:t>English, Linguistics and Cultural Studies: Linguistics</w:t>
            </w:r>
          </w:p>
        </w:tc>
      </w:tr>
      <w:tr w:rsidR="00305121" w14:paraId="560AC25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E672C4" w14:textId="77777777" w:rsidR="00305121" w:rsidRDefault="00382639">
            <w:pPr>
              <w:spacing w:before="0" w:beforeAutospacing="0" w:after="300"/>
              <w:rPr>
                <w:rFonts w:eastAsia="Times New Roman"/>
              </w:rPr>
            </w:pPr>
            <w:bookmarkStart w:id="9" w:name="5LING003W_return"/>
            <w:r>
              <w:rPr>
                <w:rFonts w:eastAsia="Times New Roman"/>
              </w:rPr>
              <w:t>5LING003W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CDB926" w14:textId="77777777" w:rsidR="00305121" w:rsidRDefault="00000000">
            <w:pPr>
              <w:spacing w:before="0" w:beforeAutospacing="0" w:after="300"/>
              <w:rPr>
                <w:rFonts w:eastAsia="Times New Roman"/>
              </w:rPr>
            </w:pPr>
            <w:hyperlink w:anchor="5LING003W" w:history="1">
              <w:r w:rsidR="00382639">
                <w:rPr>
                  <w:rStyle w:val="Hyperlink"/>
                  <w:rFonts w:eastAsia="Times New Roman"/>
                </w:rPr>
                <w:t>Child Language Acquisition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4A8AA"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077500"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0426A"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A0A5F0" w14:textId="77777777" w:rsidR="00305121" w:rsidRDefault="00382639">
            <w:pPr>
              <w:spacing w:before="0" w:beforeAutospacing="0" w:after="300"/>
              <w:rPr>
                <w:rFonts w:eastAsia="Times New Roman"/>
              </w:rPr>
            </w:pPr>
            <w:r>
              <w:rPr>
                <w:rFonts w:eastAsia="Times New Roman"/>
              </w:rPr>
              <w:t>US Credits 4 / ECTS credits 10*</w:t>
            </w:r>
          </w:p>
        </w:tc>
      </w:tr>
      <w:tr w:rsidR="00305121" w14:paraId="74D8B6EE"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CDD7B2" w14:textId="77777777" w:rsidR="00305121" w:rsidRDefault="00382639">
            <w:pPr>
              <w:spacing w:before="0" w:beforeAutospacing="0" w:after="300"/>
              <w:jc w:val="center"/>
              <w:rPr>
                <w:rFonts w:eastAsia="Times New Roman"/>
                <w:b/>
                <w:bCs/>
              </w:rPr>
            </w:pPr>
            <w:r>
              <w:rPr>
                <w:rFonts w:eastAsia="Times New Roman"/>
                <w:b/>
                <w:bCs/>
              </w:rPr>
              <w:t>History</w:t>
            </w:r>
          </w:p>
        </w:tc>
      </w:tr>
      <w:tr w:rsidR="00305121" w14:paraId="520A6F0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EEBEA0" w14:textId="77777777" w:rsidR="00305121" w:rsidRDefault="00382639">
            <w:pPr>
              <w:spacing w:before="0" w:beforeAutospacing="0" w:after="300"/>
              <w:rPr>
                <w:rFonts w:eastAsia="Times New Roman"/>
              </w:rPr>
            </w:pPr>
            <w:bookmarkStart w:id="10" w:name="4HIST016W_return"/>
            <w:r>
              <w:rPr>
                <w:rFonts w:eastAsia="Times New Roman"/>
              </w:rPr>
              <w:t>4HIST016W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13C4D6" w14:textId="77777777" w:rsidR="00305121" w:rsidRDefault="00000000">
            <w:pPr>
              <w:spacing w:before="0" w:beforeAutospacing="0" w:after="300"/>
              <w:rPr>
                <w:rFonts w:eastAsia="Times New Roman"/>
              </w:rPr>
            </w:pPr>
            <w:hyperlink w:anchor="4HIST016W" w:history="1">
              <w:r w:rsidR="00382639">
                <w:rPr>
                  <w:rStyle w:val="Hyperlink"/>
                  <w:rFonts w:eastAsia="Times New Roman"/>
                </w:rPr>
                <w:t>Protests: From Bread Riots to Extinction Rebellion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730EE0"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0E65A5"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5E1C3F"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6E644C" w14:textId="77777777" w:rsidR="00305121" w:rsidRDefault="00382639">
            <w:pPr>
              <w:spacing w:before="0" w:beforeAutospacing="0" w:after="300"/>
              <w:rPr>
                <w:rFonts w:eastAsia="Times New Roman"/>
              </w:rPr>
            </w:pPr>
            <w:r>
              <w:rPr>
                <w:rFonts w:eastAsia="Times New Roman"/>
              </w:rPr>
              <w:t>US Credits 4 / ECTS credits 10*</w:t>
            </w:r>
          </w:p>
        </w:tc>
      </w:tr>
      <w:tr w:rsidR="00305121" w14:paraId="74573B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5355CF" w14:textId="77777777" w:rsidR="00305121" w:rsidRDefault="00382639">
            <w:pPr>
              <w:spacing w:before="0" w:beforeAutospacing="0" w:after="300"/>
              <w:rPr>
                <w:rFonts w:eastAsia="Times New Roman"/>
              </w:rPr>
            </w:pPr>
            <w:bookmarkStart w:id="11" w:name="5HIST004W_return"/>
            <w:r>
              <w:rPr>
                <w:rFonts w:eastAsia="Times New Roman"/>
              </w:rPr>
              <w:lastRenderedPageBreak/>
              <w:t>5HIST004W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0FCB5B" w14:textId="77777777" w:rsidR="00305121" w:rsidRDefault="00000000">
            <w:pPr>
              <w:spacing w:before="0" w:beforeAutospacing="0" w:after="300"/>
              <w:rPr>
                <w:rFonts w:eastAsia="Times New Roman"/>
              </w:rPr>
            </w:pPr>
            <w:hyperlink w:anchor="5HIST004W" w:history="1">
              <w:r w:rsidR="00382639">
                <w:rPr>
                  <w:rStyle w:val="Hyperlink"/>
                  <w:rFonts w:eastAsia="Times New Roman"/>
                </w:rPr>
                <w:t>Jack the Ripper: Cultural and Popular History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F91DEE"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FDEBF5"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51EE32"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BC5FC" w14:textId="77777777" w:rsidR="00305121" w:rsidRDefault="00382639">
            <w:pPr>
              <w:spacing w:before="0" w:beforeAutospacing="0" w:after="300"/>
              <w:rPr>
                <w:rFonts w:eastAsia="Times New Roman"/>
              </w:rPr>
            </w:pPr>
            <w:r>
              <w:rPr>
                <w:rFonts w:eastAsia="Times New Roman"/>
              </w:rPr>
              <w:t>US Credits 4 / ECTS credits 10*</w:t>
            </w:r>
          </w:p>
        </w:tc>
      </w:tr>
      <w:tr w:rsidR="00305121" w14:paraId="30B9A48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A0C65B" w14:textId="77777777" w:rsidR="00305121" w:rsidRDefault="00382639">
            <w:pPr>
              <w:spacing w:before="0" w:beforeAutospacing="0" w:after="300"/>
              <w:rPr>
                <w:rFonts w:eastAsia="Times New Roman"/>
              </w:rPr>
            </w:pPr>
            <w:bookmarkStart w:id="12" w:name="5HIST007W_return"/>
            <w:r>
              <w:rPr>
                <w:rFonts w:eastAsia="Times New Roman"/>
              </w:rPr>
              <w:t>5HIST007W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E68413" w14:textId="77777777" w:rsidR="00305121" w:rsidRDefault="00000000">
            <w:pPr>
              <w:spacing w:before="0" w:beforeAutospacing="0" w:after="300"/>
              <w:rPr>
                <w:rFonts w:eastAsia="Times New Roman"/>
              </w:rPr>
            </w:pPr>
            <w:hyperlink w:anchor="5HIST007W" w:history="1">
              <w:r w:rsidR="00382639">
                <w:rPr>
                  <w:rStyle w:val="Hyperlink"/>
                  <w:rFonts w:eastAsia="Times New Roman"/>
                </w:rPr>
                <w:t>Age of Nationalism: A Case Study </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59FC5"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AF44B8"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EC4639"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4ECA73" w14:textId="77777777" w:rsidR="00305121" w:rsidRDefault="00382639">
            <w:pPr>
              <w:spacing w:before="0" w:beforeAutospacing="0" w:after="300"/>
              <w:rPr>
                <w:rFonts w:eastAsia="Times New Roman"/>
              </w:rPr>
            </w:pPr>
            <w:r>
              <w:rPr>
                <w:rFonts w:eastAsia="Times New Roman"/>
              </w:rPr>
              <w:t>US Credits 4 / ECTS credits 10*</w:t>
            </w:r>
          </w:p>
        </w:tc>
      </w:tr>
      <w:tr w:rsidR="00305121" w14:paraId="49E7DC9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E88CC1" w14:textId="77777777" w:rsidR="00305121" w:rsidRDefault="00382639">
            <w:pPr>
              <w:spacing w:before="0" w:beforeAutospacing="0" w:after="300"/>
              <w:rPr>
                <w:rFonts w:eastAsia="Times New Roman"/>
              </w:rPr>
            </w:pPr>
            <w:bookmarkStart w:id="13" w:name="5HIST011W_return"/>
            <w:r>
              <w:rPr>
                <w:rFonts w:eastAsia="Times New Roman"/>
              </w:rPr>
              <w:t>5HIST011W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6CA22D" w14:textId="77777777" w:rsidR="00305121" w:rsidRDefault="00000000">
            <w:pPr>
              <w:spacing w:before="0" w:beforeAutospacing="0" w:after="300"/>
              <w:rPr>
                <w:rFonts w:eastAsia="Times New Roman"/>
              </w:rPr>
            </w:pPr>
            <w:hyperlink w:anchor="5HIST011W" w:history="1">
              <w:r w:rsidR="00382639">
                <w:rPr>
                  <w:rStyle w:val="Hyperlink"/>
                  <w:rFonts w:eastAsia="Times New Roman"/>
                </w:rPr>
                <w:t>The World Renewed: Global Perspectives on the twentieth century (Part Two)</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967EED"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901720"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D3F5FA"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03902" w14:textId="77777777" w:rsidR="00305121" w:rsidRDefault="00382639">
            <w:pPr>
              <w:spacing w:before="0" w:beforeAutospacing="0" w:after="300"/>
              <w:rPr>
                <w:rFonts w:eastAsia="Times New Roman"/>
              </w:rPr>
            </w:pPr>
            <w:r>
              <w:rPr>
                <w:rFonts w:eastAsia="Times New Roman"/>
              </w:rPr>
              <w:t>US Credits 4 / ECTS credits 10*</w:t>
            </w:r>
          </w:p>
        </w:tc>
      </w:tr>
      <w:tr w:rsidR="00305121" w14:paraId="3802C931"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075989" w14:textId="77777777" w:rsidR="00305121" w:rsidRDefault="00382639">
            <w:pPr>
              <w:spacing w:before="0" w:beforeAutospacing="0" w:after="300"/>
              <w:jc w:val="center"/>
              <w:rPr>
                <w:rFonts w:eastAsia="Times New Roman"/>
                <w:b/>
                <w:bCs/>
              </w:rPr>
            </w:pPr>
            <w:r>
              <w:rPr>
                <w:rFonts w:eastAsia="Times New Roman"/>
                <w:b/>
                <w:bCs/>
              </w:rPr>
              <w:t>London Studies</w:t>
            </w:r>
          </w:p>
        </w:tc>
      </w:tr>
      <w:tr w:rsidR="00305121" w14:paraId="49B2D12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ED3045" w14:textId="77777777" w:rsidR="00305121" w:rsidRDefault="00382639">
            <w:pPr>
              <w:spacing w:before="0" w:beforeAutospacing="0" w:after="300"/>
              <w:rPr>
                <w:rFonts w:eastAsia="Times New Roman"/>
              </w:rPr>
            </w:pPr>
            <w:bookmarkStart w:id="14" w:name="4ELIT009X_return"/>
            <w:r>
              <w:rPr>
                <w:rFonts w:eastAsia="Times New Roman"/>
              </w:rPr>
              <w:t>4ELIT009X</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61AE3D" w14:textId="77777777" w:rsidR="00305121" w:rsidRDefault="00000000">
            <w:pPr>
              <w:spacing w:before="0" w:beforeAutospacing="0" w:after="300"/>
              <w:rPr>
                <w:rFonts w:eastAsia="Times New Roman"/>
              </w:rPr>
            </w:pPr>
            <w:hyperlink w:anchor="4ELIT009X" w:history="1">
              <w:r w:rsidR="00382639">
                <w:rPr>
                  <w:rStyle w:val="Hyperlink"/>
                  <w:rFonts w:eastAsia="Times New Roman"/>
                </w:rPr>
                <w:t>Photography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665EF0"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54CB92"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12643A"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9BC3C9" w14:textId="77777777" w:rsidR="00305121" w:rsidRDefault="00382639">
            <w:pPr>
              <w:spacing w:before="0" w:beforeAutospacing="0" w:after="300"/>
              <w:rPr>
                <w:rFonts w:eastAsia="Times New Roman"/>
              </w:rPr>
            </w:pPr>
            <w:r>
              <w:rPr>
                <w:rFonts w:eastAsia="Times New Roman"/>
              </w:rPr>
              <w:t>US Credits 4 / ECTS credits 10*</w:t>
            </w:r>
          </w:p>
        </w:tc>
      </w:tr>
      <w:tr w:rsidR="00305121" w14:paraId="470C48E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0DDA65" w14:textId="77777777" w:rsidR="00305121" w:rsidRDefault="00382639">
            <w:pPr>
              <w:spacing w:before="0" w:beforeAutospacing="0" w:after="300"/>
              <w:rPr>
                <w:rFonts w:eastAsia="Times New Roman"/>
              </w:rPr>
            </w:pPr>
            <w:bookmarkStart w:id="15" w:name="4ELIT010X_return"/>
            <w:r>
              <w:rPr>
                <w:rFonts w:eastAsia="Times New Roman"/>
              </w:rPr>
              <w:t>4ELIT010X</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8034BF" w14:textId="77777777" w:rsidR="00305121" w:rsidRDefault="00000000">
            <w:pPr>
              <w:spacing w:before="0" w:beforeAutospacing="0" w:after="300"/>
              <w:rPr>
                <w:rFonts w:eastAsia="Times New Roman"/>
              </w:rPr>
            </w:pPr>
            <w:hyperlink w:anchor="4ELIT010X" w:history="1">
              <w:r w:rsidR="00382639">
                <w:rPr>
                  <w:rStyle w:val="Hyperlink"/>
                  <w:rFonts w:eastAsia="Times New Roman"/>
                </w:rPr>
                <w:t>Art and Society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3747E7E"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259253"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6B38DE"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177C3" w14:textId="77777777" w:rsidR="00305121" w:rsidRDefault="00382639">
            <w:pPr>
              <w:spacing w:before="0" w:beforeAutospacing="0" w:after="300"/>
              <w:rPr>
                <w:rFonts w:eastAsia="Times New Roman"/>
              </w:rPr>
            </w:pPr>
            <w:r>
              <w:rPr>
                <w:rFonts w:eastAsia="Times New Roman"/>
              </w:rPr>
              <w:t>US Credits 4 / ECTS credits 10*</w:t>
            </w:r>
          </w:p>
        </w:tc>
      </w:tr>
      <w:tr w:rsidR="00305121" w14:paraId="6B0003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54E629" w14:textId="77777777" w:rsidR="00305121" w:rsidRDefault="00382639">
            <w:pPr>
              <w:spacing w:before="0" w:beforeAutospacing="0" w:after="300"/>
              <w:rPr>
                <w:rFonts w:eastAsia="Times New Roman"/>
              </w:rPr>
            </w:pPr>
            <w:bookmarkStart w:id="16" w:name="4ELIT011X_return"/>
            <w:r>
              <w:rPr>
                <w:rFonts w:eastAsia="Times New Roman"/>
              </w:rPr>
              <w:t>4ELIT011X</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0E877C" w14:textId="77777777" w:rsidR="00305121" w:rsidRDefault="00000000">
            <w:pPr>
              <w:spacing w:before="0" w:beforeAutospacing="0" w:after="300"/>
              <w:rPr>
                <w:rFonts w:eastAsia="Times New Roman"/>
              </w:rPr>
            </w:pPr>
            <w:hyperlink w:anchor="4ELIT011X" w:history="1">
              <w:r w:rsidR="00382639">
                <w:rPr>
                  <w:rStyle w:val="Hyperlink"/>
                  <w:rFonts w:eastAsia="Times New Roman"/>
                </w:rPr>
                <w:t>London Theatre Studies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70A306"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2AE423"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EED15"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59F45A" w14:textId="77777777" w:rsidR="00305121" w:rsidRDefault="00382639">
            <w:pPr>
              <w:spacing w:before="0" w:beforeAutospacing="0" w:after="300"/>
              <w:rPr>
                <w:rFonts w:eastAsia="Times New Roman"/>
              </w:rPr>
            </w:pPr>
            <w:r>
              <w:rPr>
                <w:rFonts w:eastAsia="Times New Roman"/>
              </w:rPr>
              <w:t>US Credits 4 / ECTS credits 10*</w:t>
            </w:r>
          </w:p>
        </w:tc>
      </w:tr>
      <w:tr w:rsidR="00305121" w14:paraId="1E32B77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96FBCA" w14:textId="77777777" w:rsidR="00305121" w:rsidRDefault="00382639">
            <w:pPr>
              <w:spacing w:before="0" w:beforeAutospacing="0" w:after="300"/>
              <w:rPr>
                <w:rFonts w:eastAsia="Times New Roman"/>
              </w:rPr>
            </w:pPr>
            <w:bookmarkStart w:id="17" w:name="4HIST007X_return"/>
            <w:r>
              <w:rPr>
                <w:rFonts w:eastAsia="Times New Roman"/>
              </w:rPr>
              <w:t>4HIST007X</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46744A" w14:textId="77777777" w:rsidR="00305121" w:rsidRDefault="00000000">
            <w:pPr>
              <w:spacing w:before="0" w:beforeAutospacing="0" w:after="300"/>
              <w:rPr>
                <w:rFonts w:eastAsia="Times New Roman"/>
              </w:rPr>
            </w:pPr>
            <w:hyperlink w:anchor="4HIST007X" w:history="1">
              <w:r w:rsidR="00382639">
                <w:rPr>
                  <w:rStyle w:val="Hyperlink"/>
                  <w:rFonts w:eastAsia="Times New Roman"/>
                </w:rPr>
                <w:t>Monarchy - A Royal History of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E7F0C1"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0C0CF4"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59DB9D"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4AC9F6" w14:textId="77777777" w:rsidR="00305121" w:rsidRDefault="00382639">
            <w:pPr>
              <w:spacing w:before="0" w:beforeAutospacing="0" w:after="300"/>
              <w:rPr>
                <w:rFonts w:eastAsia="Times New Roman"/>
              </w:rPr>
            </w:pPr>
            <w:r>
              <w:rPr>
                <w:rFonts w:eastAsia="Times New Roman"/>
              </w:rPr>
              <w:t>US Credits 4 / ECTS credits 10*</w:t>
            </w:r>
          </w:p>
        </w:tc>
      </w:tr>
      <w:tr w:rsidR="00305121" w14:paraId="1AD26A9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5F713" w14:textId="77777777" w:rsidR="00305121" w:rsidRDefault="00382639">
            <w:pPr>
              <w:spacing w:before="0" w:beforeAutospacing="0" w:after="300"/>
              <w:rPr>
                <w:rFonts w:eastAsia="Times New Roman"/>
              </w:rPr>
            </w:pPr>
            <w:bookmarkStart w:id="18" w:name="4HUMS001X_return"/>
            <w:r>
              <w:rPr>
                <w:rFonts w:eastAsia="Times New Roman"/>
              </w:rPr>
              <w:lastRenderedPageBreak/>
              <w:t>4HUMS001X</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D46460" w14:textId="77777777" w:rsidR="00305121" w:rsidRDefault="00000000">
            <w:pPr>
              <w:spacing w:before="0" w:beforeAutospacing="0" w:after="300"/>
              <w:rPr>
                <w:rFonts w:eastAsia="Times New Roman"/>
              </w:rPr>
            </w:pPr>
            <w:hyperlink w:anchor="4HUMS001X" w:history="1">
              <w:r w:rsidR="00382639">
                <w:rPr>
                  <w:rStyle w:val="Hyperlink"/>
                  <w:rFonts w:eastAsia="Times New Roman"/>
                </w:rPr>
                <w:t>Black London: Black History in London from Tudors to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B93DC"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0448B9"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66A6F8"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202FB2" w14:textId="77777777" w:rsidR="00305121" w:rsidRDefault="00382639">
            <w:pPr>
              <w:spacing w:before="0" w:beforeAutospacing="0" w:after="300"/>
              <w:rPr>
                <w:rFonts w:eastAsia="Times New Roman"/>
              </w:rPr>
            </w:pPr>
            <w:r>
              <w:rPr>
                <w:rFonts w:eastAsia="Times New Roman"/>
              </w:rPr>
              <w:t>US Credits 4 / ECTS credits 10*</w:t>
            </w:r>
          </w:p>
        </w:tc>
      </w:tr>
      <w:tr w:rsidR="00305121" w14:paraId="67C0BA2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504C7F" w14:textId="77777777" w:rsidR="00305121" w:rsidRDefault="00382639">
            <w:pPr>
              <w:spacing w:before="0" w:beforeAutospacing="0" w:after="300"/>
              <w:rPr>
                <w:rFonts w:eastAsia="Times New Roman"/>
              </w:rPr>
            </w:pPr>
            <w:bookmarkStart w:id="19" w:name="4HUMS002X_return"/>
            <w:r>
              <w:rPr>
                <w:rFonts w:eastAsia="Times New Roman"/>
              </w:rPr>
              <w:t>4HUMS002X</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93609B" w14:textId="77777777" w:rsidR="00305121" w:rsidRDefault="00000000">
            <w:pPr>
              <w:spacing w:before="0" w:beforeAutospacing="0" w:after="300"/>
              <w:rPr>
                <w:rFonts w:eastAsia="Times New Roman"/>
              </w:rPr>
            </w:pPr>
            <w:hyperlink w:anchor="4HUMS002X" w:history="1">
              <w:r w:rsidR="00382639">
                <w:rPr>
                  <w:rStyle w:val="Hyperlink"/>
                  <w:rFonts w:eastAsia="Times New Roman"/>
                </w:rPr>
                <w:t>The Holocaust in London: The History and Memory of the Holocaust in London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EDE430"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57E307"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AD31FF"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63F526" w14:textId="77777777" w:rsidR="00305121" w:rsidRDefault="00382639">
            <w:pPr>
              <w:spacing w:before="0" w:beforeAutospacing="0" w:after="300"/>
              <w:rPr>
                <w:rFonts w:eastAsia="Times New Roman"/>
              </w:rPr>
            </w:pPr>
            <w:r>
              <w:rPr>
                <w:rFonts w:eastAsia="Times New Roman"/>
              </w:rPr>
              <w:t>US Credits 4 / ECTS credits 10*</w:t>
            </w:r>
          </w:p>
        </w:tc>
      </w:tr>
      <w:tr w:rsidR="00305121" w14:paraId="14EE9ECD"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13943" w14:textId="77777777" w:rsidR="00305121" w:rsidRDefault="00382639">
            <w:pPr>
              <w:spacing w:before="0" w:beforeAutospacing="0" w:after="300"/>
              <w:jc w:val="center"/>
              <w:rPr>
                <w:rFonts w:eastAsia="Times New Roman"/>
                <w:b/>
                <w:bCs/>
              </w:rPr>
            </w:pPr>
            <w:r>
              <w:rPr>
                <w:rFonts w:eastAsia="Times New Roman"/>
                <w:b/>
                <w:bCs/>
              </w:rPr>
              <w:t>Modern Languages and Cultures: Arabic</w:t>
            </w:r>
          </w:p>
        </w:tc>
      </w:tr>
      <w:tr w:rsidR="00305121" w14:paraId="255F996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4EE1AF" w14:textId="77777777" w:rsidR="00305121" w:rsidRDefault="00382639">
            <w:pPr>
              <w:spacing w:before="0" w:beforeAutospacing="0" w:after="300"/>
              <w:rPr>
                <w:rFonts w:eastAsia="Times New Roman"/>
              </w:rPr>
            </w:pPr>
            <w:bookmarkStart w:id="20" w:name="4ARAB002W_return"/>
            <w:r>
              <w:rPr>
                <w:rFonts w:eastAsia="Times New Roman"/>
              </w:rPr>
              <w:t>4ARAB002W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34CDCA" w14:textId="77777777" w:rsidR="00305121" w:rsidRDefault="00000000">
            <w:pPr>
              <w:spacing w:before="0" w:beforeAutospacing="0" w:after="300"/>
              <w:rPr>
                <w:rFonts w:eastAsia="Times New Roman"/>
              </w:rPr>
            </w:pPr>
            <w:hyperlink w:anchor="4ARAB002W" w:history="1">
              <w:r w:rsidR="00382639">
                <w:rPr>
                  <w:rStyle w:val="Hyperlink"/>
                  <w:rFonts w:eastAsia="Times New Roman"/>
                </w:rPr>
                <w:t>The Arab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C7A8B6"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9FF7EE"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F72692"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FA952" w14:textId="77777777" w:rsidR="00305121" w:rsidRDefault="00382639">
            <w:pPr>
              <w:spacing w:before="0" w:beforeAutospacing="0" w:after="300"/>
              <w:rPr>
                <w:rFonts w:eastAsia="Times New Roman"/>
              </w:rPr>
            </w:pPr>
            <w:r>
              <w:rPr>
                <w:rFonts w:eastAsia="Times New Roman"/>
              </w:rPr>
              <w:t>US Credits 4 / ECTS credits 10*</w:t>
            </w:r>
          </w:p>
        </w:tc>
      </w:tr>
      <w:tr w:rsidR="00305121" w14:paraId="2D27606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8D3D31" w14:textId="77777777" w:rsidR="00305121" w:rsidRDefault="00382639">
            <w:pPr>
              <w:spacing w:before="0" w:beforeAutospacing="0" w:after="300"/>
              <w:rPr>
                <w:rFonts w:eastAsia="Times New Roman"/>
              </w:rPr>
            </w:pPr>
            <w:bookmarkStart w:id="21" w:name="5ARAB002W_return"/>
            <w:r>
              <w:rPr>
                <w:rFonts w:eastAsia="Times New Roman"/>
              </w:rPr>
              <w:t>5ARAB002W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7157CB" w14:textId="77777777" w:rsidR="00305121" w:rsidRDefault="00000000">
            <w:pPr>
              <w:spacing w:before="0" w:beforeAutospacing="0" w:after="300"/>
              <w:rPr>
                <w:rFonts w:eastAsia="Times New Roman"/>
              </w:rPr>
            </w:pPr>
            <w:hyperlink w:anchor="5ARAB002W" w:history="1">
              <w:r w:rsidR="00382639">
                <w:rPr>
                  <w:rStyle w:val="Hyperlink"/>
                  <w:rFonts w:eastAsia="Times New Roman"/>
                </w:rPr>
                <w:t>Expressions of Arabic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1DC2A"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A813CB"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0C3919"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F75290" w14:textId="77777777" w:rsidR="00305121" w:rsidRDefault="00382639">
            <w:pPr>
              <w:spacing w:before="0" w:beforeAutospacing="0" w:after="300"/>
              <w:rPr>
                <w:rFonts w:eastAsia="Times New Roman"/>
              </w:rPr>
            </w:pPr>
            <w:r>
              <w:rPr>
                <w:rFonts w:eastAsia="Times New Roman"/>
              </w:rPr>
              <w:t>US Credits 4 / ECTS credits 10*</w:t>
            </w:r>
          </w:p>
        </w:tc>
      </w:tr>
      <w:tr w:rsidR="00305121" w14:paraId="37E18DC8"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A99C64" w14:textId="77777777" w:rsidR="00305121" w:rsidRDefault="00382639">
            <w:pPr>
              <w:spacing w:before="0" w:beforeAutospacing="0" w:after="300"/>
              <w:jc w:val="center"/>
              <w:rPr>
                <w:rFonts w:eastAsia="Times New Roman"/>
                <w:b/>
                <w:bCs/>
              </w:rPr>
            </w:pPr>
            <w:r>
              <w:rPr>
                <w:rFonts w:eastAsia="Times New Roman"/>
                <w:b/>
                <w:bCs/>
              </w:rPr>
              <w:t>Modern Languages and Cultures: Chinese</w:t>
            </w:r>
          </w:p>
        </w:tc>
      </w:tr>
      <w:tr w:rsidR="00305121" w14:paraId="74E5234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09093F" w14:textId="77777777" w:rsidR="00305121" w:rsidRDefault="00382639">
            <w:pPr>
              <w:spacing w:before="0" w:beforeAutospacing="0" w:after="300"/>
              <w:rPr>
                <w:rFonts w:eastAsia="Times New Roman"/>
              </w:rPr>
            </w:pPr>
            <w:bookmarkStart w:id="22" w:name="4CHIN002W_return"/>
            <w:r>
              <w:rPr>
                <w:rFonts w:eastAsia="Times New Roman"/>
              </w:rPr>
              <w:t>4CHIN002W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B49CB0" w14:textId="77777777" w:rsidR="00305121" w:rsidRDefault="00000000">
            <w:pPr>
              <w:spacing w:before="0" w:beforeAutospacing="0" w:after="300"/>
              <w:rPr>
                <w:rFonts w:eastAsia="Times New Roman"/>
              </w:rPr>
            </w:pPr>
            <w:hyperlink w:anchor="4CHIN002W" w:history="1">
              <w:r w:rsidR="00382639">
                <w:rPr>
                  <w:rStyle w:val="Hyperlink"/>
                  <w:rFonts w:eastAsia="Times New Roman"/>
                </w:rPr>
                <w:t>The Chinese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EBEDDE"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114712"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E06D2E"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C97047" w14:textId="77777777" w:rsidR="00305121" w:rsidRDefault="00382639">
            <w:pPr>
              <w:spacing w:before="0" w:beforeAutospacing="0" w:after="300"/>
              <w:rPr>
                <w:rFonts w:eastAsia="Times New Roman"/>
              </w:rPr>
            </w:pPr>
            <w:r>
              <w:rPr>
                <w:rFonts w:eastAsia="Times New Roman"/>
              </w:rPr>
              <w:t>US Credits 4 / ECTS credits 10*</w:t>
            </w:r>
          </w:p>
        </w:tc>
      </w:tr>
      <w:tr w:rsidR="00305121" w14:paraId="765EB24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87C360" w14:textId="77777777" w:rsidR="00305121" w:rsidRDefault="00382639">
            <w:pPr>
              <w:spacing w:before="0" w:beforeAutospacing="0" w:after="300"/>
              <w:rPr>
                <w:rFonts w:eastAsia="Times New Roman"/>
              </w:rPr>
            </w:pPr>
            <w:bookmarkStart w:id="23" w:name="5CHIN002W_return"/>
            <w:r>
              <w:rPr>
                <w:rFonts w:eastAsia="Times New Roman"/>
              </w:rPr>
              <w:t>5CHIN002W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5EE629" w14:textId="77777777" w:rsidR="00305121" w:rsidRDefault="00000000">
            <w:pPr>
              <w:spacing w:before="0" w:beforeAutospacing="0" w:after="300"/>
              <w:rPr>
                <w:rFonts w:eastAsia="Times New Roman"/>
              </w:rPr>
            </w:pPr>
            <w:hyperlink w:anchor="5CHIN002W" w:history="1">
              <w:r w:rsidR="00382639">
                <w:rPr>
                  <w:rStyle w:val="Hyperlink"/>
                  <w:rFonts w:eastAsia="Times New Roman"/>
                </w:rPr>
                <w:t>Expressions of Chinese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B073C9"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56A508"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061AE5"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4287C0" w14:textId="77777777" w:rsidR="00305121" w:rsidRDefault="00382639">
            <w:pPr>
              <w:spacing w:before="0" w:beforeAutospacing="0" w:after="300"/>
              <w:rPr>
                <w:rFonts w:eastAsia="Times New Roman"/>
              </w:rPr>
            </w:pPr>
            <w:r>
              <w:rPr>
                <w:rFonts w:eastAsia="Times New Roman"/>
              </w:rPr>
              <w:t>US Credits 4 / ECTS credits 10*</w:t>
            </w:r>
          </w:p>
        </w:tc>
      </w:tr>
      <w:tr w:rsidR="00305121" w14:paraId="458A0B78"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EB5E36" w14:textId="77777777" w:rsidR="00305121" w:rsidRDefault="00382639">
            <w:pPr>
              <w:spacing w:before="0" w:beforeAutospacing="0" w:after="300"/>
              <w:jc w:val="center"/>
              <w:rPr>
                <w:rFonts w:eastAsia="Times New Roman"/>
                <w:b/>
                <w:bCs/>
              </w:rPr>
            </w:pPr>
            <w:r>
              <w:rPr>
                <w:rFonts w:eastAsia="Times New Roman"/>
                <w:b/>
                <w:bCs/>
              </w:rPr>
              <w:t>Modern Languages and Cultures: French</w:t>
            </w:r>
          </w:p>
        </w:tc>
      </w:tr>
      <w:tr w:rsidR="00305121" w14:paraId="393AE1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E6C9DE" w14:textId="77777777" w:rsidR="00305121" w:rsidRDefault="00382639">
            <w:pPr>
              <w:spacing w:before="0" w:beforeAutospacing="0" w:after="300"/>
              <w:rPr>
                <w:rFonts w:eastAsia="Times New Roman"/>
              </w:rPr>
            </w:pPr>
            <w:bookmarkStart w:id="24" w:name="4FRNC002W_return"/>
            <w:r>
              <w:rPr>
                <w:rFonts w:eastAsia="Times New Roman"/>
              </w:rPr>
              <w:lastRenderedPageBreak/>
              <w:t>4FRNC002W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DB2A3B" w14:textId="77777777" w:rsidR="00305121" w:rsidRDefault="00000000">
            <w:pPr>
              <w:spacing w:before="0" w:beforeAutospacing="0" w:after="300"/>
              <w:rPr>
                <w:rFonts w:eastAsia="Times New Roman"/>
              </w:rPr>
            </w:pPr>
            <w:hyperlink w:anchor="4FRNC002W" w:history="1">
              <w:r w:rsidR="00382639">
                <w:rPr>
                  <w:rStyle w:val="Hyperlink"/>
                  <w:rFonts w:eastAsia="Times New Roman"/>
                </w:rPr>
                <w:t>The French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FF871"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1AED2D"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09C74B"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2F4A1C" w14:textId="77777777" w:rsidR="00305121" w:rsidRDefault="00382639">
            <w:pPr>
              <w:spacing w:before="0" w:beforeAutospacing="0" w:after="300"/>
              <w:rPr>
                <w:rFonts w:eastAsia="Times New Roman"/>
              </w:rPr>
            </w:pPr>
            <w:r>
              <w:rPr>
                <w:rFonts w:eastAsia="Times New Roman"/>
              </w:rPr>
              <w:t>US Credits 4 / ECTS credits 10*</w:t>
            </w:r>
          </w:p>
        </w:tc>
      </w:tr>
      <w:tr w:rsidR="00305121" w14:paraId="7E20C4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D87123" w14:textId="77777777" w:rsidR="00305121" w:rsidRDefault="00382639">
            <w:pPr>
              <w:spacing w:before="0" w:beforeAutospacing="0" w:after="300"/>
              <w:rPr>
                <w:rFonts w:eastAsia="Times New Roman"/>
              </w:rPr>
            </w:pPr>
            <w:bookmarkStart w:id="25" w:name="5FRNC002W_return"/>
            <w:r>
              <w:rPr>
                <w:rFonts w:eastAsia="Times New Roman"/>
              </w:rPr>
              <w:t>5FRNC002W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91525" w14:textId="77777777" w:rsidR="00305121" w:rsidRDefault="00000000">
            <w:pPr>
              <w:spacing w:before="0" w:beforeAutospacing="0" w:after="300"/>
              <w:rPr>
                <w:rFonts w:eastAsia="Times New Roman"/>
              </w:rPr>
            </w:pPr>
            <w:hyperlink w:anchor="5FRNC002W" w:history="1">
              <w:r w:rsidR="00382639">
                <w:rPr>
                  <w:rStyle w:val="Hyperlink"/>
                  <w:rFonts w:eastAsia="Times New Roman"/>
                </w:rPr>
                <w:t>Expressions of French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2D0695"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E624950"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A34AF8"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7FDBD2" w14:textId="77777777" w:rsidR="00305121" w:rsidRDefault="00382639">
            <w:pPr>
              <w:spacing w:before="0" w:beforeAutospacing="0" w:after="300"/>
              <w:rPr>
                <w:rFonts w:eastAsia="Times New Roman"/>
              </w:rPr>
            </w:pPr>
            <w:r>
              <w:rPr>
                <w:rFonts w:eastAsia="Times New Roman"/>
              </w:rPr>
              <w:t>US Credits 4 / ECTS credits 10*</w:t>
            </w:r>
          </w:p>
        </w:tc>
      </w:tr>
      <w:tr w:rsidR="00305121" w14:paraId="490E3CF9"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30B14A" w14:textId="77777777" w:rsidR="00305121" w:rsidRDefault="00382639">
            <w:pPr>
              <w:spacing w:before="0" w:beforeAutospacing="0" w:after="300"/>
              <w:jc w:val="center"/>
              <w:rPr>
                <w:rFonts w:eastAsia="Times New Roman"/>
                <w:b/>
                <w:bCs/>
              </w:rPr>
            </w:pPr>
            <w:r>
              <w:rPr>
                <w:rFonts w:eastAsia="Times New Roman"/>
                <w:b/>
                <w:bCs/>
              </w:rPr>
              <w:t>Modern Languages and Cultures: Spanish</w:t>
            </w:r>
          </w:p>
        </w:tc>
      </w:tr>
      <w:tr w:rsidR="00305121" w14:paraId="4C0A935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45F52C" w14:textId="77777777" w:rsidR="00305121" w:rsidRDefault="00382639">
            <w:pPr>
              <w:spacing w:before="0" w:beforeAutospacing="0" w:after="300"/>
              <w:rPr>
                <w:rFonts w:eastAsia="Times New Roman"/>
              </w:rPr>
            </w:pPr>
            <w:bookmarkStart w:id="26" w:name="4SPAN002W_return"/>
            <w:r>
              <w:rPr>
                <w:rFonts w:eastAsia="Times New Roman"/>
              </w:rPr>
              <w:t>4SPAN002W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DB7539" w14:textId="77777777" w:rsidR="00305121" w:rsidRDefault="00000000">
            <w:pPr>
              <w:spacing w:before="0" w:beforeAutospacing="0" w:after="300"/>
              <w:rPr>
                <w:rFonts w:eastAsia="Times New Roman"/>
              </w:rPr>
            </w:pPr>
            <w:hyperlink w:anchor="4SPAN002W" w:history="1">
              <w:r w:rsidR="00382639">
                <w:rPr>
                  <w:rStyle w:val="Hyperlink"/>
                  <w:rFonts w:eastAsia="Times New Roman"/>
                </w:rPr>
                <w:t>The Spanish World and the Word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2CD62F"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21B80B"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9E5837"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AADDC5" w14:textId="77777777" w:rsidR="00305121" w:rsidRDefault="00382639">
            <w:pPr>
              <w:spacing w:before="0" w:beforeAutospacing="0" w:after="300"/>
              <w:rPr>
                <w:rFonts w:eastAsia="Times New Roman"/>
              </w:rPr>
            </w:pPr>
            <w:r>
              <w:rPr>
                <w:rFonts w:eastAsia="Times New Roman"/>
              </w:rPr>
              <w:t>US Credits 4 / ECTS credits 10*</w:t>
            </w:r>
          </w:p>
        </w:tc>
      </w:tr>
      <w:tr w:rsidR="00305121" w14:paraId="5893468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C3B3CB" w14:textId="77777777" w:rsidR="00305121" w:rsidRDefault="00382639">
            <w:pPr>
              <w:spacing w:before="0" w:beforeAutospacing="0" w:after="300"/>
              <w:rPr>
                <w:rFonts w:eastAsia="Times New Roman"/>
              </w:rPr>
            </w:pPr>
            <w:bookmarkStart w:id="27" w:name="5SPAN002W_return"/>
            <w:r>
              <w:rPr>
                <w:rFonts w:eastAsia="Times New Roman"/>
              </w:rPr>
              <w:t>5SPAN002W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55342" w14:textId="77777777" w:rsidR="00305121" w:rsidRDefault="00000000">
            <w:pPr>
              <w:spacing w:before="0" w:beforeAutospacing="0" w:after="300"/>
              <w:rPr>
                <w:rFonts w:eastAsia="Times New Roman"/>
              </w:rPr>
            </w:pPr>
            <w:hyperlink w:anchor="5SPAN002W" w:history="1">
              <w:r w:rsidR="00382639">
                <w:rPr>
                  <w:rStyle w:val="Hyperlink"/>
                  <w:rFonts w:eastAsia="Times New Roman"/>
                </w:rPr>
                <w:t>Expressions of Spanish Culture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E7BCA8"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3D3CEB"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56CC93"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F30F01" w14:textId="77777777" w:rsidR="00305121" w:rsidRDefault="00382639">
            <w:pPr>
              <w:spacing w:before="0" w:beforeAutospacing="0" w:after="300"/>
              <w:rPr>
                <w:rFonts w:eastAsia="Times New Roman"/>
              </w:rPr>
            </w:pPr>
            <w:r>
              <w:rPr>
                <w:rFonts w:eastAsia="Times New Roman"/>
              </w:rPr>
              <w:t>US Credits 4 / ECTS credits 10*</w:t>
            </w:r>
          </w:p>
        </w:tc>
      </w:tr>
      <w:tr w:rsidR="00305121" w14:paraId="7984DDDD"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0630A5" w14:textId="77777777" w:rsidR="00305121" w:rsidRDefault="00382639">
            <w:pPr>
              <w:spacing w:before="0" w:beforeAutospacing="0" w:after="300"/>
              <w:jc w:val="center"/>
              <w:rPr>
                <w:rFonts w:eastAsia="Times New Roman"/>
                <w:b/>
                <w:bCs/>
              </w:rPr>
            </w:pPr>
            <w:r>
              <w:rPr>
                <w:rFonts w:eastAsia="Times New Roman"/>
                <w:b/>
                <w:bCs/>
              </w:rPr>
              <w:t>Modern Languages and Cultures: Studies of Language</w:t>
            </w:r>
          </w:p>
        </w:tc>
      </w:tr>
      <w:tr w:rsidR="00305121" w14:paraId="73A9411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062C4" w14:textId="77777777" w:rsidR="00305121" w:rsidRDefault="00382639">
            <w:pPr>
              <w:spacing w:before="0" w:beforeAutospacing="0" w:after="300"/>
              <w:rPr>
                <w:rFonts w:eastAsia="Times New Roman"/>
              </w:rPr>
            </w:pPr>
            <w:bookmarkStart w:id="28" w:name="4LANS004W_return"/>
            <w:r>
              <w:rPr>
                <w:rFonts w:eastAsia="Times New Roman"/>
              </w:rPr>
              <w:t>4LANS004W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19E03B" w14:textId="77777777" w:rsidR="00305121" w:rsidRDefault="00000000">
            <w:pPr>
              <w:spacing w:before="0" w:beforeAutospacing="0" w:after="300"/>
              <w:rPr>
                <w:rFonts w:eastAsia="Times New Roman"/>
              </w:rPr>
            </w:pPr>
            <w:hyperlink w:anchor="4LANS004W" w:history="1">
              <w:r w:rsidR="00382639">
                <w:rPr>
                  <w:rStyle w:val="Hyperlink"/>
                  <w:rFonts w:eastAsia="Times New Roman"/>
                </w:rPr>
                <w:t>Intercultural Communication: An Introduction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BC07FC"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8B0C23"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5D8065"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1368D3" w14:textId="77777777" w:rsidR="00305121" w:rsidRDefault="00382639">
            <w:pPr>
              <w:spacing w:before="0" w:beforeAutospacing="0" w:after="300"/>
              <w:rPr>
                <w:rFonts w:eastAsia="Times New Roman"/>
              </w:rPr>
            </w:pPr>
            <w:r>
              <w:rPr>
                <w:rFonts w:eastAsia="Times New Roman"/>
              </w:rPr>
              <w:t>US Credits 4 / ECTS credits 10*</w:t>
            </w:r>
          </w:p>
        </w:tc>
      </w:tr>
      <w:tr w:rsidR="00305121" w14:paraId="5649B0D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32F269" w14:textId="77777777" w:rsidR="00305121" w:rsidRDefault="00382639">
            <w:pPr>
              <w:spacing w:before="0" w:beforeAutospacing="0" w:after="300"/>
              <w:rPr>
                <w:rFonts w:eastAsia="Times New Roman"/>
              </w:rPr>
            </w:pPr>
            <w:bookmarkStart w:id="29" w:name="4LANS005W_return"/>
            <w:r>
              <w:rPr>
                <w:rFonts w:eastAsia="Times New Roman"/>
              </w:rPr>
              <w:t>4LANS005W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8A8515" w14:textId="77777777" w:rsidR="00305121" w:rsidRDefault="00000000">
            <w:pPr>
              <w:spacing w:before="0" w:beforeAutospacing="0" w:after="300"/>
              <w:rPr>
                <w:rFonts w:eastAsia="Times New Roman"/>
              </w:rPr>
            </w:pPr>
            <w:hyperlink w:anchor="4LANS005W" w:history="1">
              <w:r w:rsidR="00382639">
                <w:rPr>
                  <w:rStyle w:val="Hyperlink"/>
                  <w:rFonts w:eastAsia="Times New Roman"/>
                </w:rPr>
                <w:t>Objects and Meaning: World Cultures in London Galleries and Museums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202F6C"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C8364C"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7E962"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214465" w14:textId="77777777" w:rsidR="00305121" w:rsidRDefault="00382639">
            <w:pPr>
              <w:spacing w:before="0" w:beforeAutospacing="0" w:after="300"/>
              <w:rPr>
                <w:rFonts w:eastAsia="Times New Roman"/>
              </w:rPr>
            </w:pPr>
            <w:r>
              <w:rPr>
                <w:rFonts w:eastAsia="Times New Roman"/>
              </w:rPr>
              <w:t>US Credits 4 / ECTS credits 10*</w:t>
            </w:r>
          </w:p>
        </w:tc>
      </w:tr>
      <w:tr w:rsidR="00305121" w14:paraId="63B4544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1A28F" w14:textId="77777777" w:rsidR="00305121" w:rsidRDefault="00382639">
            <w:pPr>
              <w:spacing w:before="0" w:beforeAutospacing="0" w:after="300"/>
              <w:rPr>
                <w:rFonts w:eastAsia="Times New Roman"/>
              </w:rPr>
            </w:pPr>
            <w:bookmarkStart w:id="30" w:name="5LANS005W_return"/>
            <w:r>
              <w:rPr>
                <w:rFonts w:eastAsia="Times New Roman"/>
              </w:rPr>
              <w:t>5LANS005W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963739" w14:textId="77777777" w:rsidR="00305121" w:rsidRDefault="00000000">
            <w:pPr>
              <w:spacing w:before="0" w:beforeAutospacing="0" w:after="300"/>
              <w:rPr>
                <w:rFonts w:eastAsia="Times New Roman"/>
              </w:rPr>
            </w:pPr>
            <w:hyperlink w:anchor="5LANS005W" w:history="1">
              <w:r w:rsidR="00382639">
                <w:rPr>
                  <w:rStyle w:val="Hyperlink"/>
                  <w:rFonts w:eastAsia="Times New Roman"/>
                </w:rPr>
                <w:t xml:space="preserve">Multilingual e-Collaboration: </w:t>
              </w:r>
              <w:r w:rsidR="00382639">
                <w:rPr>
                  <w:rStyle w:val="Hyperlink"/>
                  <w:rFonts w:eastAsia="Times New Roman"/>
                </w:rPr>
                <w:lastRenderedPageBreak/>
                <w:t>Transposing Current Affairs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12F12" w14:textId="77777777" w:rsidR="00305121" w:rsidRDefault="00382639">
            <w:pPr>
              <w:spacing w:before="0" w:beforeAutospacing="0" w:after="300"/>
              <w:rPr>
                <w:rFonts w:eastAsia="Times New Roman"/>
              </w:rPr>
            </w:pPr>
            <w:r>
              <w:rPr>
                <w:rFonts w:eastAsia="Times New Roman"/>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078334"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414E8A"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6EC624" w14:textId="77777777" w:rsidR="00305121" w:rsidRDefault="00382639">
            <w:pPr>
              <w:spacing w:before="0" w:beforeAutospacing="0" w:after="300"/>
              <w:rPr>
                <w:rFonts w:eastAsia="Times New Roman"/>
              </w:rPr>
            </w:pPr>
            <w:r>
              <w:rPr>
                <w:rFonts w:eastAsia="Times New Roman"/>
              </w:rPr>
              <w:t>US Credits 4 / ECTS credits 10*</w:t>
            </w:r>
          </w:p>
        </w:tc>
      </w:tr>
      <w:tr w:rsidR="00305121" w14:paraId="3E3131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11383A" w14:textId="77777777" w:rsidR="00305121" w:rsidRDefault="00382639">
            <w:pPr>
              <w:spacing w:before="0" w:beforeAutospacing="0" w:after="300"/>
              <w:rPr>
                <w:rFonts w:eastAsia="Times New Roman"/>
              </w:rPr>
            </w:pPr>
            <w:bookmarkStart w:id="31" w:name="5LANS006W_return"/>
            <w:r>
              <w:rPr>
                <w:rFonts w:eastAsia="Times New Roman"/>
              </w:rPr>
              <w:t>5LANS006W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A6D126" w14:textId="77777777" w:rsidR="00305121" w:rsidRDefault="00000000">
            <w:pPr>
              <w:spacing w:before="0" w:beforeAutospacing="0" w:after="300"/>
              <w:rPr>
                <w:rFonts w:eastAsia="Times New Roman"/>
              </w:rPr>
            </w:pPr>
            <w:hyperlink w:anchor="5LANS006W" w:history="1">
              <w:r w:rsidR="00382639">
                <w:rPr>
                  <w:rStyle w:val="Hyperlink"/>
                  <w:rFonts w:eastAsia="Times New Roman"/>
                </w:rPr>
                <w:t>Complex Narratives: Representation, Meaning and Identity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B294F8"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9B2BB"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1A7219"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97EB77" w14:textId="77777777" w:rsidR="00305121" w:rsidRDefault="00382639">
            <w:pPr>
              <w:spacing w:before="0" w:beforeAutospacing="0" w:after="300"/>
              <w:rPr>
                <w:rFonts w:eastAsia="Times New Roman"/>
              </w:rPr>
            </w:pPr>
            <w:r>
              <w:rPr>
                <w:rFonts w:eastAsia="Times New Roman"/>
              </w:rPr>
              <w:t>US Credits 4 / ECTS credits 10*</w:t>
            </w:r>
          </w:p>
        </w:tc>
      </w:tr>
      <w:tr w:rsidR="00305121" w14:paraId="1DE3C23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539C79" w14:textId="77777777" w:rsidR="00305121" w:rsidRDefault="00382639">
            <w:pPr>
              <w:spacing w:before="0" w:beforeAutospacing="0" w:after="300"/>
              <w:rPr>
                <w:rFonts w:eastAsia="Times New Roman"/>
              </w:rPr>
            </w:pPr>
            <w:bookmarkStart w:id="32" w:name="6CHIN002X_return"/>
            <w:r>
              <w:rPr>
                <w:rFonts w:eastAsia="Times New Roman"/>
              </w:rPr>
              <w:t>6CHIN002X</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A67A9E" w14:textId="77777777" w:rsidR="00305121" w:rsidRDefault="00000000">
            <w:pPr>
              <w:spacing w:before="0" w:beforeAutospacing="0" w:after="300"/>
              <w:rPr>
                <w:rFonts w:eastAsia="Times New Roman"/>
              </w:rPr>
            </w:pPr>
            <w:hyperlink w:anchor="6CHIN002X" w:history="1">
              <w:r w:rsidR="00382639">
                <w:rPr>
                  <w:rStyle w:val="Hyperlink"/>
                  <w:rFonts w:eastAsia="Times New Roman"/>
                </w:rPr>
                <w:t>China and the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ABCC4" w14:textId="77777777" w:rsidR="00305121" w:rsidRDefault="0038263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E88A5E"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10DF7C"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5A7FC1" w14:textId="77777777" w:rsidR="00305121" w:rsidRDefault="00382639">
            <w:pPr>
              <w:spacing w:before="0" w:beforeAutospacing="0" w:after="300"/>
              <w:rPr>
                <w:rFonts w:eastAsia="Times New Roman"/>
              </w:rPr>
            </w:pPr>
            <w:r>
              <w:rPr>
                <w:rFonts w:eastAsia="Times New Roman"/>
              </w:rPr>
              <w:t>US Credits 4 / ECTS credits 10*</w:t>
            </w:r>
          </w:p>
        </w:tc>
      </w:tr>
      <w:tr w:rsidR="00305121" w14:paraId="1D29AC7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9E8D2D" w14:textId="77777777" w:rsidR="00305121" w:rsidRDefault="00382639">
            <w:pPr>
              <w:spacing w:before="0" w:beforeAutospacing="0" w:after="300"/>
              <w:rPr>
                <w:rFonts w:eastAsia="Times New Roman"/>
              </w:rPr>
            </w:pPr>
            <w:bookmarkStart w:id="33" w:name="6LANS003W_return"/>
            <w:r>
              <w:rPr>
                <w:rFonts w:eastAsia="Times New Roman"/>
              </w:rPr>
              <w:t>6LANS003W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ABEFA" w14:textId="77777777" w:rsidR="00305121" w:rsidRDefault="00000000">
            <w:pPr>
              <w:spacing w:before="0" w:beforeAutospacing="0" w:after="300"/>
              <w:rPr>
                <w:rFonts w:eastAsia="Times New Roman"/>
              </w:rPr>
            </w:pPr>
            <w:hyperlink w:anchor="6LANS003W" w:history="1">
              <w:r w:rsidR="00382639">
                <w:rPr>
                  <w:rStyle w:val="Hyperlink"/>
                  <w:rFonts w:eastAsia="Times New Roman"/>
                </w:rPr>
                <w:t>Narrating the Other: Politics and Literature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9D6F89" w14:textId="77777777" w:rsidR="00305121" w:rsidRDefault="0038263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CCB834"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39022"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7D621D" w14:textId="77777777" w:rsidR="00305121" w:rsidRDefault="00382639">
            <w:pPr>
              <w:spacing w:before="0" w:beforeAutospacing="0" w:after="300"/>
              <w:rPr>
                <w:rFonts w:eastAsia="Times New Roman"/>
              </w:rPr>
            </w:pPr>
            <w:r>
              <w:rPr>
                <w:rFonts w:eastAsia="Times New Roman"/>
              </w:rPr>
              <w:t>US Credits 4 / ECTS credits 10*</w:t>
            </w:r>
          </w:p>
        </w:tc>
      </w:tr>
      <w:tr w:rsidR="00305121" w14:paraId="52F830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C9C7A3" w14:textId="77777777" w:rsidR="00305121" w:rsidRDefault="00382639">
            <w:pPr>
              <w:spacing w:before="0" w:beforeAutospacing="0" w:after="300"/>
              <w:rPr>
                <w:rFonts w:eastAsia="Times New Roman"/>
              </w:rPr>
            </w:pPr>
            <w:bookmarkStart w:id="34" w:name="6LANS004W_return"/>
            <w:r>
              <w:rPr>
                <w:rFonts w:eastAsia="Times New Roman"/>
              </w:rPr>
              <w:t>6LANS004W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FCAED3" w14:textId="77777777" w:rsidR="00305121" w:rsidRDefault="00000000">
            <w:pPr>
              <w:spacing w:before="0" w:beforeAutospacing="0" w:after="300"/>
              <w:rPr>
                <w:rFonts w:eastAsia="Times New Roman"/>
              </w:rPr>
            </w:pPr>
            <w:hyperlink w:anchor="6LANS004W" w:history="1">
              <w:r w:rsidR="00382639">
                <w:rPr>
                  <w:rStyle w:val="Hyperlink"/>
                  <w:rFonts w:eastAsia="Times New Roman"/>
                </w:rPr>
                <w:t>Gender Matters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CBC31A" w14:textId="77777777" w:rsidR="00305121" w:rsidRDefault="00382639">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086607"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3F137A"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DB0FC1" w14:textId="77777777" w:rsidR="00305121" w:rsidRDefault="00382639">
            <w:pPr>
              <w:spacing w:before="0" w:beforeAutospacing="0" w:after="300"/>
              <w:rPr>
                <w:rFonts w:eastAsia="Times New Roman"/>
              </w:rPr>
            </w:pPr>
            <w:r>
              <w:rPr>
                <w:rFonts w:eastAsia="Times New Roman"/>
              </w:rPr>
              <w:t>US Credits 4 / ECTS credits 10*</w:t>
            </w:r>
          </w:p>
        </w:tc>
      </w:tr>
      <w:tr w:rsidR="00305121" w14:paraId="18A3033F"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5D6972" w14:textId="77777777" w:rsidR="00305121" w:rsidRDefault="00382639">
            <w:pPr>
              <w:spacing w:before="0" w:beforeAutospacing="0" w:after="300"/>
              <w:jc w:val="center"/>
              <w:rPr>
                <w:rFonts w:eastAsia="Times New Roman"/>
                <w:b/>
                <w:bCs/>
              </w:rPr>
            </w:pPr>
            <w:r>
              <w:rPr>
                <w:rFonts w:eastAsia="Times New Roman"/>
                <w:b/>
                <w:bCs/>
              </w:rPr>
              <w:t>Translation</w:t>
            </w:r>
          </w:p>
        </w:tc>
      </w:tr>
      <w:tr w:rsidR="00305121" w14:paraId="2D2A903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C050A4" w14:textId="77777777" w:rsidR="00305121" w:rsidRDefault="00382639">
            <w:pPr>
              <w:spacing w:before="0" w:beforeAutospacing="0" w:after="300"/>
              <w:rPr>
                <w:rFonts w:eastAsia="Times New Roman"/>
              </w:rPr>
            </w:pPr>
            <w:bookmarkStart w:id="35" w:name="4TRSL002W_return"/>
            <w:r>
              <w:rPr>
                <w:rFonts w:eastAsia="Times New Roman"/>
              </w:rPr>
              <w:t>4TRSL002W</w:t>
            </w:r>
            <w:bookmarkEnd w:id="3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E28BBB" w14:textId="77777777" w:rsidR="00305121" w:rsidRDefault="00000000">
            <w:pPr>
              <w:spacing w:before="0" w:beforeAutospacing="0" w:after="300"/>
              <w:rPr>
                <w:rFonts w:eastAsia="Times New Roman"/>
              </w:rPr>
            </w:pPr>
            <w:hyperlink w:anchor="4TRSL002W" w:history="1">
              <w:r w:rsidR="00382639">
                <w:rPr>
                  <w:rStyle w:val="Hyperlink"/>
                  <w:rFonts w:eastAsia="Times New Roman"/>
                </w:rPr>
                <w:t>Introduction to Translation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174AD8" w14:textId="77777777" w:rsidR="00305121" w:rsidRDefault="00382639">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9F0601"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B61D6C"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936F88" w14:textId="77777777" w:rsidR="00305121" w:rsidRDefault="00382639">
            <w:pPr>
              <w:spacing w:before="0" w:beforeAutospacing="0" w:after="300"/>
              <w:rPr>
                <w:rFonts w:eastAsia="Times New Roman"/>
              </w:rPr>
            </w:pPr>
            <w:r>
              <w:rPr>
                <w:rFonts w:eastAsia="Times New Roman"/>
              </w:rPr>
              <w:t>US Credits 4 / ECTS credits 10*</w:t>
            </w:r>
          </w:p>
        </w:tc>
      </w:tr>
      <w:tr w:rsidR="00305121" w14:paraId="204D48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EAAC33" w14:textId="77777777" w:rsidR="00305121" w:rsidRDefault="00382639">
            <w:pPr>
              <w:spacing w:before="0" w:beforeAutospacing="0" w:after="300"/>
              <w:rPr>
                <w:rFonts w:eastAsia="Times New Roman"/>
              </w:rPr>
            </w:pPr>
            <w:bookmarkStart w:id="36" w:name="5TRSL002W_return"/>
            <w:r>
              <w:rPr>
                <w:rFonts w:eastAsia="Times New Roman"/>
              </w:rPr>
              <w:t>5TRSL002W</w:t>
            </w:r>
            <w:bookmarkEnd w:id="3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DCF8CB" w14:textId="77777777" w:rsidR="00305121" w:rsidRDefault="00000000">
            <w:pPr>
              <w:spacing w:before="0" w:beforeAutospacing="0" w:after="300"/>
              <w:rPr>
                <w:rFonts w:eastAsia="Times New Roman"/>
              </w:rPr>
            </w:pPr>
            <w:hyperlink w:anchor="5TRSL002W" w:history="1">
              <w:r w:rsidR="00382639">
                <w:rPr>
                  <w:rStyle w:val="Hyperlink"/>
                  <w:rFonts w:eastAsia="Times New Roman"/>
                </w:rPr>
                <w:t>Building Translation Competence 2</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415C89" w14:textId="77777777" w:rsidR="00305121" w:rsidRDefault="00382639">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87D6FA" w14:textId="77777777" w:rsidR="00305121" w:rsidRDefault="00382639">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4EFB2D" w14:textId="77777777" w:rsidR="00305121" w:rsidRDefault="00382639">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06DCB2" w14:textId="77777777" w:rsidR="00305121" w:rsidRDefault="00382639">
            <w:pPr>
              <w:spacing w:before="0" w:beforeAutospacing="0" w:after="300"/>
              <w:rPr>
                <w:rFonts w:eastAsia="Times New Roman"/>
              </w:rPr>
            </w:pPr>
            <w:r>
              <w:rPr>
                <w:rFonts w:eastAsia="Times New Roman"/>
              </w:rPr>
              <w:t>US Credits 4 / ECTS credits 10*</w:t>
            </w:r>
          </w:p>
        </w:tc>
      </w:tr>
    </w:tbl>
    <w:p w14:paraId="4FF6182E" w14:textId="77777777" w:rsidR="00305121" w:rsidRDefault="00382639">
      <w:pPr>
        <w:pStyle w:val="NormalWeb"/>
      </w:pPr>
      <w:r>
        <w:t xml:space="preserve">* All transcripts are issued in UK credits. Please note the recommendation of a 4 US credit value equivalency is provided as guidance. Final credit values for all modules </w:t>
      </w:r>
      <w:r>
        <w:lastRenderedPageBreak/>
        <w:t>for US students are decided by your home institution and will be dependent on its credit transfer policies.</w:t>
      </w:r>
    </w:p>
    <w:p w14:paraId="2F0A89BC"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4975B130">
          <v:rect id="_x0000_i1036" alt="" style="width:451.3pt;height:.05pt;mso-width-percent:0;mso-height-percent:0;mso-width-percent:0;mso-height-percent:0" o:hralign="center" o:hrstd="t" o:hr="t" fillcolor="#a0a0a0" stroked="f"/>
        </w:pict>
      </w:r>
    </w:p>
    <w:p w14:paraId="4252AFCA" w14:textId="77777777" w:rsidR="00305121" w:rsidRDefault="00382639">
      <w:pPr>
        <w:pStyle w:val="h2"/>
        <w:spacing w:after="150" w:afterAutospacing="0"/>
        <w:outlineLvl w:val="2"/>
        <w:divId w:val="1629582126"/>
        <w:rPr>
          <w:rFonts w:ascii="Arial" w:eastAsia="Times New Roman" w:hAnsi="Arial" w:cs="Arial"/>
          <w:b/>
          <w:bCs/>
        </w:rPr>
      </w:pPr>
      <w:r>
        <w:rPr>
          <w:rStyle w:val="Heading2Char"/>
          <w:rFonts w:eastAsia="Times New Roman"/>
        </w:rPr>
        <w:t>English, Linguistics and Cultural Studies: Creative Writing</w:t>
      </w:r>
    </w:p>
    <w:p w14:paraId="792E9E96" w14:textId="77777777" w:rsidR="00305121" w:rsidRDefault="00382639">
      <w:pPr>
        <w:pStyle w:val="h3"/>
        <w:spacing w:after="150" w:afterAutospacing="0"/>
        <w:outlineLvl w:val="3"/>
        <w:divId w:val="1600336218"/>
        <w:rPr>
          <w:rFonts w:ascii="Arial" w:eastAsia="Times New Roman" w:hAnsi="Arial" w:cs="Arial"/>
          <w:b/>
          <w:bCs/>
          <w:u w:val="single"/>
        </w:rPr>
      </w:pPr>
      <w:bookmarkStart w:id="37" w:name="4ELIT012W"/>
      <w:r>
        <w:rPr>
          <w:rStyle w:val="Heading3Char"/>
          <w:rFonts w:eastAsia="Times New Roman"/>
          <w:u w:val="single"/>
        </w:rPr>
        <w:t>London Stories: Creative Writing</w:t>
      </w:r>
      <w:bookmarkEnd w:id="37"/>
    </w:p>
    <w:p w14:paraId="0C86E844" w14:textId="77777777" w:rsidR="00305121" w:rsidRDefault="00000000">
      <w:pPr>
        <w:pStyle w:val="col-sm-4"/>
        <w:spacing w:before="0" w:beforeAutospacing="0" w:after="0" w:afterAutospacing="0"/>
        <w:divId w:val="641428738"/>
        <w:rPr>
          <w:rStyle w:val="Strong"/>
        </w:rPr>
      </w:pPr>
      <w:hyperlink w:anchor="4ELIT012W_return" w:history="1">
        <w:r w:rsidR="00382639">
          <w:rPr>
            <w:rStyle w:val="Hyperlink"/>
            <w:rFonts w:eastAsia="Times New Roman"/>
            <w:b/>
            <w:bCs/>
          </w:rPr>
          <w:t>Module Code: 4ELIT012W</w:t>
        </w:r>
      </w:hyperlink>
    </w:p>
    <w:p w14:paraId="2E893146" w14:textId="77777777" w:rsidR="00305121" w:rsidRDefault="00382639">
      <w:pPr>
        <w:pStyle w:val="col-sm-3"/>
        <w:spacing w:before="0" w:beforeAutospacing="0" w:after="0" w:afterAutospacing="0"/>
        <w:divId w:val="129791250"/>
      </w:pPr>
      <w:r>
        <w:rPr>
          <w:rFonts w:eastAsia="Times New Roman"/>
          <w:b/>
          <w:bCs/>
        </w:rPr>
        <w:t>Level 4</w:t>
      </w:r>
    </w:p>
    <w:p w14:paraId="60342996" w14:textId="77777777" w:rsidR="00305121" w:rsidRDefault="00382639">
      <w:pPr>
        <w:pStyle w:val="col-sm-5"/>
        <w:spacing w:before="0" w:beforeAutospacing="0" w:after="0" w:afterAutospacing="0"/>
        <w:divId w:val="1433430145"/>
        <w:rPr>
          <w:rFonts w:eastAsia="Times New Roman"/>
          <w:b/>
          <w:bCs/>
        </w:rPr>
      </w:pPr>
      <w:r>
        <w:rPr>
          <w:rFonts w:eastAsia="Times New Roman"/>
          <w:b/>
          <w:bCs/>
        </w:rPr>
        <w:t>Semester 2</w:t>
      </w:r>
    </w:p>
    <w:p w14:paraId="4C2C538E" w14:textId="77777777" w:rsidR="00305121" w:rsidRDefault="00382639">
      <w:pPr>
        <w:pStyle w:val="col-sm-4"/>
        <w:spacing w:before="0" w:beforeAutospacing="0" w:after="0" w:afterAutospacing="0"/>
        <w:divId w:val="1720931236"/>
        <w:rPr>
          <w:rFonts w:eastAsia="Times New Roman"/>
          <w:b/>
          <w:bCs/>
        </w:rPr>
      </w:pPr>
      <w:r>
        <w:rPr>
          <w:rFonts w:eastAsia="Times New Roman"/>
          <w:b/>
          <w:bCs/>
        </w:rPr>
        <w:t>Location: Regent</w:t>
      </w:r>
    </w:p>
    <w:p w14:paraId="5B8E5649" w14:textId="77777777" w:rsidR="00305121" w:rsidRDefault="00382639">
      <w:pPr>
        <w:pStyle w:val="col-sm-3"/>
        <w:spacing w:before="0" w:beforeAutospacing="0" w:after="0" w:afterAutospacing="0"/>
        <w:divId w:val="1518428249"/>
        <w:rPr>
          <w:rFonts w:eastAsia="Times New Roman"/>
          <w:b/>
          <w:bCs/>
        </w:rPr>
      </w:pPr>
      <w:r>
        <w:rPr>
          <w:rFonts w:eastAsia="Times New Roman"/>
          <w:b/>
          <w:bCs/>
        </w:rPr>
        <w:t>UK Credit Value: 20</w:t>
      </w:r>
    </w:p>
    <w:p w14:paraId="7E911757" w14:textId="77777777" w:rsidR="00305121" w:rsidRDefault="00382639">
      <w:pPr>
        <w:pStyle w:val="col-sm-5"/>
        <w:spacing w:before="0" w:beforeAutospacing="0" w:after="0" w:afterAutospacing="0"/>
        <w:divId w:val="1614242739"/>
        <w:rPr>
          <w:rFonts w:eastAsia="Times New Roman"/>
        </w:rPr>
      </w:pPr>
      <w:r>
        <w:rPr>
          <w:rFonts w:eastAsia="Times New Roman"/>
          <w:b/>
          <w:bCs/>
        </w:rPr>
        <w:t>Equivalent Credit Value: US Credits 4 / ECTS credits 10*</w:t>
      </w:r>
    </w:p>
    <w:p w14:paraId="1F39693B" w14:textId="77777777" w:rsidR="00305121" w:rsidRDefault="00382639">
      <w:pPr>
        <w:pStyle w:val="col-sm-12"/>
        <w:spacing w:before="0" w:beforeAutospacing="0" w:after="0" w:afterAutospacing="0"/>
        <w:divId w:val="197162033"/>
        <w:rPr>
          <w:rFonts w:eastAsia="Times New Roman"/>
        </w:rPr>
      </w:pPr>
      <w:r>
        <w:rPr>
          <w:rStyle w:val="Strong"/>
          <w:rFonts w:eastAsia="Times New Roman"/>
          <w:i/>
          <w:iCs/>
        </w:rPr>
        <w:t>Dis-requisite: This module cannot be taken with 4CREW003X Writing London.</w:t>
      </w:r>
      <w:r>
        <w:rPr>
          <w:rFonts w:eastAsia="Times New Roman"/>
        </w:rPr>
        <w:br/>
      </w:r>
      <w:r>
        <w:rPr>
          <w:rStyle w:val="Strong"/>
          <w:rFonts w:eastAsia="Times New Roman"/>
          <w:i/>
          <w:iCs/>
        </w:rPr>
        <w:t xml:space="preserve">This module is a </w:t>
      </w:r>
      <w:proofErr w:type="gramStart"/>
      <w:r>
        <w:rPr>
          <w:rStyle w:val="Strong"/>
          <w:rFonts w:eastAsia="Times New Roman"/>
          <w:i/>
          <w:iCs/>
        </w:rPr>
        <w:t>Faculty</w:t>
      </w:r>
      <w:proofErr w:type="gramEnd"/>
      <w:r>
        <w:rPr>
          <w:rStyle w:val="Strong"/>
          <w:rFonts w:eastAsia="Times New Roman"/>
          <w:i/>
          <w:iCs/>
        </w:rPr>
        <w:t xml:space="preserve"> elective.</w:t>
      </w:r>
      <w:r>
        <w:rPr>
          <w:rFonts w:eastAsia="Times New Roman"/>
        </w:rPr>
        <w:br/>
        <w:t>This module introduces students to elements of creative writing and offers students the opportunity to engage with London as raw material for their work and to explore issues of space, place and identity. With factual input from law, politics, sociology and history, students will be supported in using that material to experiment in a range of written forms and styles including poetry, prose, drama, life-writing and journalism.</w:t>
      </w:r>
      <w:r>
        <w:rPr>
          <w:rFonts w:eastAsia="Times New Roman"/>
        </w:rPr>
        <w:br/>
      </w:r>
      <w:r>
        <w:rPr>
          <w:rStyle w:val="Strong"/>
          <w:rFonts w:eastAsia="Times New Roman"/>
        </w:rPr>
        <w:t>Assessment:</w:t>
      </w:r>
      <w:r>
        <w:rPr>
          <w:rFonts w:eastAsia="Times New Roman"/>
        </w:rPr>
        <w:t xml:space="preserve"> Portfolio (100%)</w:t>
      </w:r>
      <w:r>
        <w:rPr>
          <w:rFonts w:eastAsia="Times New Roman"/>
        </w:rPr>
        <w:br/>
        <w:t>*All transcripts are issued in UK credits.</w:t>
      </w:r>
    </w:p>
    <w:p w14:paraId="7886C363" w14:textId="77777777" w:rsidR="00305121" w:rsidRDefault="00382639">
      <w:pPr>
        <w:pStyle w:val="h3"/>
        <w:spacing w:after="150" w:afterAutospacing="0"/>
        <w:outlineLvl w:val="3"/>
        <w:divId w:val="458646088"/>
        <w:rPr>
          <w:rFonts w:ascii="Arial" w:eastAsia="Times New Roman" w:hAnsi="Arial" w:cs="Arial"/>
          <w:b/>
          <w:bCs/>
          <w:u w:val="single"/>
        </w:rPr>
      </w:pPr>
      <w:bookmarkStart w:id="38" w:name="6CREW003W"/>
      <w:r>
        <w:rPr>
          <w:rStyle w:val="Heading3Char"/>
          <w:rFonts w:eastAsia="Times New Roman"/>
          <w:u w:val="single"/>
        </w:rPr>
        <w:t>Special Topic: Genres in Writing</w:t>
      </w:r>
      <w:bookmarkEnd w:id="38"/>
    </w:p>
    <w:p w14:paraId="6502ADB1" w14:textId="77777777" w:rsidR="00305121" w:rsidRDefault="00000000">
      <w:pPr>
        <w:pStyle w:val="col-sm-4"/>
        <w:spacing w:before="0" w:beforeAutospacing="0" w:after="0" w:afterAutospacing="0"/>
        <w:divId w:val="2102797554"/>
        <w:rPr>
          <w:rStyle w:val="Strong"/>
        </w:rPr>
      </w:pPr>
      <w:hyperlink w:anchor="6CREW003W_return" w:history="1">
        <w:r w:rsidR="00382639">
          <w:rPr>
            <w:rStyle w:val="Hyperlink"/>
            <w:rFonts w:eastAsia="Times New Roman"/>
            <w:b/>
            <w:bCs/>
          </w:rPr>
          <w:t>Module Code: 6CREW003W</w:t>
        </w:r>
      </w:hyperlink>
    </w:p>
    <w:p w14:paraId="32CE3B8A" w14:textId="77777777" w:rsidR="00305121" w:rsidRDefault="00382639">
      <w:pPr>
        <w:pStyle w:val="col-sm-3"/>
        <w:spacing w:before="0" w:beforeAutospacing="0" w:after="0" w:afterAutospacing="0"/>
        <w:divId w:val="2004892222"/>
      </w:pPr>
      <w:r>
        <w:rPr>
          <w:rFonts w:eastAsia="Times New Roman"/>
          <w:b/>
          <w:bCs/>
        </w:rPr>
        <w:t>Level 6</w:t>
      </w:r>
    </w:p>
    <w:p w14:paraId="2CCEE79D" w14:textId="77777777" w:rsidR="00305121" w:rsidRDefault="00382639">
      <w:pPr>
        <w:pStyle w:val="col-sm-5"/>
        <w:spacing w:before="0" w:beforeAutospacing="0" w:after="0" w:afterAutospacing="0"/>
        <w:divId w:val="1888102683"/>
        <w:rPr>
          <w:rFonts w:eastAsia="Times New Roman"/>
          <w:b/>
          <w:bCs/>
        </w:rPr>
      </w:pPr>
      <w:r>
        <w:rPr>
          <w:rFonts w:eastAsia="Times New Roman"/>
          <w:b/>
          <w:bCs/>
        </w:rPr>
        <w:t>Semester 2</w:t>
      </w:r>
    </w:p>
    <w:p w14:paraId="18983AA5" w14:textId="77777777" w:rsidR="00305121" w:rsidRDefault="00382639">
      <w:pPr>
        <w:pStyle w:val="col-sm-4"/>
        <w:spacing w:before="0" w:beforeAutospacing="0" w:after="0" w:afterAutospacing="0"/>
        <w:divId w:val="420956156"/>
        <w:rPr>
          <w:rFonts w:eastAsia="Times New Roman"/>
          <w:b/>
          <w:bCs/>
        </w:rPr>
      </w:pPr>
      <w:r>
        <w:rPr>
          <w:rFonts w:eastAsia="Times New Roman"/>
          <w:b/>
          <w:bCs/>
        </w:rPr>
        <w:t>Location: Regent</w:t>
      </w:r>
    </w:p>
    <w:p w14:paraId="230E7FCB" w14:textId="77777777" w:rsidR="00305121" w:rsidRDefault="00382639">
      <w:pPr>
        <w:pStyle w:val="col-sm-3"/>
        <w:spacing w:before="0" w:beforeAutospacing="0" w:after="0" w:afterAutospacing="0"/>
        <w:divId w:val="860124024"/>
        <w:rPr>
          <w:rFonts w:eastAsia="Times New Roman"/>
          <w:b/>
          <w:bCs/>
        </w:rPr>
      </w:pPr>
      <w:r>
        <w:rPr>
          <w:rFonts w:eastAsia="Times New Roman"/>
          <w:b/>
          <w:bCs/>
        </w:rPr>
        <w:t>UK Credit Value: 20</w:t>
      </w:r>
    </w:p>
    <w:p w14:paraId="7E495CE5" w14:textId="77777777" w:rsidR="00305121" w:rsidRDefault="00382639">
      <w:pPr>
        <w:pStyle w:val="col-sm-5"/>
        <w:spacing w:before="0" w:beforeAutospacing="0" w:after="0" w:afterAutospacing="0"/>
        <w:divId w:val="2007054595"/>
        <w:rPr>
          <w:rFonts w:eastAsia="Times New Roman"/>
        </w:rPr>
      </w:pPr>
      <w:r>
        <w:rPr>
          <w:rFonts w:eastAsia="Times New Roman"/>
          <w:b/>
          <w:bCs/>
        </w:rPr>
        <w:t>Equivalent Credit Value: US Credits 4 / ECTS credits 10*</w:t>
      </w:r>
    </w:p>
    <w:p w14:paraId="5F7DA856" w14:textId="77777777" w:rsidR="00305121" w:rsidRDefault="00382639">
      <w:pPr>
        <w:pStyle w:val="col-sm-12"/>
        <w:spacing w:before="0" w:beforeAutospacing="0" w:after="0" w:afterAutospacing="0"/>
        <w:divId w:val="538709081"/>
        <w:rPr>
          <w:rFonts w:eastAsia="Times New Roman"/>
        </w:rPr>
      </w:pPr>
      <w:r>
        <w:rPr>
          <w:rFonts w:eastAsia="Times New Roman"/>
        </w:rPr>
        <w:t>This module will explore the creative possibilities, structures, and conventions relevant to a specific genre (</w:t>
      </w:r>
      <w:proofErr w:type="gramStart"/>
      <w:r>
        <w:rPr>
          <w:rFonts w:eastAsia="Times New Roman"/>
        </w:rPr>
        <w:t>e.g.</w:t>
      </w:r>
      <w:proofErr w:type="gramEnd"/>
      <w:r>
        <w:rPr>
          <w:rFonts w:eastAsia="Times New Roman"/>
        </w:rPr>
        <w:t xml:space="preserve"> crime; romance; children’s fiction, graphic novels). Content will vary each year according to the genre selected by the department, and will be based on the specialisms of permanent staff and visiting practitioners. A detailed syllabus and reading list will be made available at the time of module choices.</w:t>
      </w:r>
      <w:r>
        <w:rPr>
          <w:rFonts w:eastAsia="Times New Roman"/>
        </w:rPr>
        <w:br/>
      </w:r>
      <w:r>
        <w:rPr>
          <w:rStyle w:val="Strong"/>
          <w:rFonts w:eastAsia="Times New Roman"/>
        </w:rPr>
        <w:t>Assessment:</w:t>
      </w:r>
      <w:r>
        <w:rPr>
          <w:rFonts w:eastAsia="Times New Roman"/>
        </w:rPr>
        <w:t xml:space="preserve"> Essay (30%), Coursework (70%)</w:t>
      </w:r>
      <w:r>
        <w:rPr>
          <w:rFonts w:eastAsia="Times New Roman"/>
        </w:rPr>
        <w:br/>
        <w:t>*All transcripts are issued in UK credits.</w:t>
      </w:r>
    </w:p>
    <w:p w14:paraId="72AFE1DA"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431B4D43">
          <v:rect id="_x0000_i1035" alt="" style="width:451.3pt;height:.05pt;mso-width-percent:0;mso-height-percent:0;mso-width-percent:0;mso-height-percent:0" o:hralign="center" o:hrstd="t" o:hr="t" fillcolor="#a0a0a0" stroked="f"/>
        </w:pict>
      </w:r>
    </w:p>
    <w:p w14:paraId="607856A3" w14:textId="77777777" w:rsidR="00305121" w:rsidRDefault="00382639">
      <w:pPr>
        <w:pStyle w:val="h2"/>
        <w:spacing w:after="150" w:afterAutospacing="0"/>
        <w:outlineLvl w:val="2"/>
        <w:divId w:val="2111394747"/>
        <w:rPr>
          <w:rFonts w:ascii="Arial" w:eastAsia="Times New Roman" w:hAnsi="Arial" w:cs="Arial"/>
          <w:b/>
          <w:bCs/>
        </w:rPr>
      </w:pPr>
      <w:r>
        <w:rPr>
          <w:rStyle w:val="Heading2Char"/>
          <w:rFonts w:eastAsia="Times New Roman"/>
        </w:rPr>
        <w:lastRenderedPageBreak/>
        <w:t>English, Linguistics and Cultural Studies: English Language</w:t>
      </w:r>
    </w:p>
    <w:p w14:paraId="03A0A188" w14:textId="77777777" w:rsidR="00305121" w:rsidRDefault="00382639">
      <w:pPr>
        <w:pStyle w:val="h3"/>
        <w:spacing w:after="150" w:afterAutospacing="0"/>
        <w:outlineLvl w:val="3"/>
        <w:divId w:val="1616862450"/>
        <w:rPr>
          <w:rFonts w:ascii="Arial" w:eastAsia="Times New Roman" w:hAnsi="Arial" w:cs="Arial"/>
          <w:b/>
          <w:bCs/>
          <w:u w:val="single"/>
        </w:rPr>
      </w:pPr>
      <w:bookmarkStart w:id="39" w:name="4ENGL007W"/>
      <w:r>
        <w:rPr>
          <w:rStyle w:val="Heading3Char"/>
          <w:rFonts w:eastAsia="Times New Roman"/>
          <w:u w:val="single"/>
        </w:rPr>
        <w:t>World Varieties of English</w:t>
      </w:r>
      <w:bookmarkEnd w:id="39"/>
    </w:p>
    <w:p w14:paraId="44618A9D" w14:textId="77777777" w:rsidR="00305121" w:rsidRDefault="00000000">
      <w:pPr>
        <w:pStyle w:val="col-sm-4"/>
        <w:spacing w:before="0" w:beforeAutospacing="0" w:after="0" w:afterAutospacing="0"/>
        <w:divId w:val="703211619"/>
        <w:rPr>
          <w:rStyle w:val="Strong"/>
        </w:rPr>
      </w:pPr>
      <w:hyperlink w:anchor="4ENGL007W_return" w:history="1">
        <w:r w:rsidR="00382639">
          <w:rPr>
            <w:rStyle w:val="Hyperlink"/>
            <w:rFonts w:eastAsia="Times New Roman"/>
            <w:b/>
            <w:bCs/>
          </w:rPr>
          <w:t>Module Code: 4ENGL007W</w:t>
        </w:r>
      </w:hyperlink>
    </w:p>
    <w:p w14:paraId="6D0F8951" w14:textId="77777777" w:rsidR="00305121" w:rsidRDefault="00382639">
      <w:pPr>
        <w:pStyle w:val="col-sm-3"/>
        <w:spacing w:before="0" w:beforeAutospacing="0" w:after="0" w:afterAutospacing="0"/>
        <w:divId w:val="1743022593"/>
      </w:pPr>
      <w:r>
        <w:rPr>
          <w:rFonts w:eastAsia="Times New Roman"/>
          <w:b/>
          <w:bCs/>
        </w:rPr>
        <w:t>Level 4</w:t>
      </w:r>
    </w:p>
    <w:p w14:paraId="0813D1EE" w14:textId="77777777" w:rsidR="00305121" w:rsidRDefault="00382639">
      <w:pPr>
        <w:pStyle w:val="col-sm-5"/>
        <w:spacing w:before="0" w:beforeAutospacing="0" w:after="0" w:afterAutospacing="0"/>
        <w:divId w:val="1247612221"/>
        <w:rPr>
          <w:rFonts w:eastAsia="Times New Roman"/>
          <w:b/>
          <w:bCs/>
        </w:rPr>
      </w:pPr>
      <w:r>
        <w:rPr>
          <w:rFonts w:eastAsia="Times New Roman"/>
          <w:b/>
          <w:bCs/>
        </w:rPr>
        <w:t>Semester 2</w:t>
      </w:r>
    </w:p>
    <w:p w14:paraId="7B694158" w14:textId="77777777" w:rsidR="00305121" w:rsidRDefault="00382639">
      <w:pPr>
        <w:pStyle w:val="col-sm-4"/>
        <w:spacing w:before="0" w:beforeAutospacing="0" w:after="0" w:afterAutospacing="0"/>
        <w:divId w:val="1689134743"/>
        <w:rPr>
          <w:rFonts w:eastAsia="Times New Roman"/>
          <w:b/>
          <w:bCs/>
        </w:rPr>
      </w:pPr>
      <w:r>
        <w:rPr>
          <w:rFonts w:eastAsia="Times New Roman"/>
          <w:b/>
          <w:bCs/>
        </w:rPr>
        <w:t>Location: Regent</w:t>
      </w:r>
    </w:p>
    <w:p w14:paraId="0FFCBB6B" w14:textId="77777777" w:rsidR="00305121" w:rsidRDefault="00382639">
      <w:pPr>
        <w:pStyle w:val="col-sm-3"/>
        <w:spacing w:before="0" w:beforeAutospacing="0" w:after="0" w:afterAutospacing="0"/>
        <w:divId w:val="1958565655"/>
        <w:rPr>
          <w:rFonts w:eastAsia="Times New Roman"/>
          <w:b/>
          <w:bCs/>
        </w:rPr>
      </w:pPr>
      <w:r>
        <w:rPr>
          <w:rFonts w:eastAsia="Times New Roman"/>
          <w:b/>
          <w:bCs/>
        </w:rPr>
        <w:t>UK Credit Value: 20</w:t>
      </w:r>
    </w:p>
    <w:p w14:paraId="6DAEA174" w14:textId="77777777" w:rsidR="00305121" w:rsidRDefault="00382639">
      <w:pPr>
        <w:pStyle w:val="col-sm-5"/>
        <w:spacing w:before="0" w:beforeAutospacing="0" w:after="0" w:afterAutospacing="0"/>
        <w:divId w:val="861355424"/>
        <w:rPr>
          <w:rFonts w:eastAsia="Times New Roman"/>
        </w:rPr>
      </w:pPr>
      <w:r>
        <w:rPr>
          <w:rFonts w:eastAsia="Times New Roman"/>
          <w:b/>
          <w:bCs/>
        </w:rPr>
        <w:t>Equivalent Credit Value: US Credits 4 / ECTS credits 10*</w:t>
      </w:r>
    </w:p>
    <w:p w14:paraId="5F74D813" w14:textId="77777777" w:rsidR="00305121" w:rsidRDefault="00382639">
      <w:pPr>
        <w:pStyle w:val="col-sm-12"/>
        <w:spacing w:before="0" w:beforeAutospacing="0" w:after="0" w:afterAutospacing="0"/>
        <w:divId w:val="1000356306"/>
        <w:rPr>
          <w:rFonts w:eastAsia="Times New Roman"/>
        </w:rPr>
      </w:pPr>
      <w:r>
        <w:rPr>
          <w:rFonts w:eastAsia="Times New Roman"/>
        </w:rPr>
        <w:t>This module examines English around the world as an international, intra-national, native, second, and foreign language. It considers the distinctive features of these varieties and the social and cultural implications of English as a global language. British varieties of English may be referred to as examples in the introductory part of the module but are not the main content or part of the assessment.</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p w14:paraId="20923156" w14:textId="77777777" w:rsidR="00305121" w:rsidRDefault="00382639">
      <w:pPr>
        <w:pStyle w:val="h3"/>
        <w:spacing w:after="150" w:afterAutospacing="0"/>
        <w:outlineLvl w:val="3"/>
        <w:divId w:val="2135367303"/>
        <w:rPr>
          <w:rFonts w:ascii="Arial" w:eastAsia="Times New Roman" w:hAnsi="Arial" w:cs="Arial"/>
          <w:b/>
          <w:bCs/>
          <w:u w:val="single"/>
        </w:rPr>
      </w:pPr>
      <w:bookmarkStart w:id="40" w:name="6ENGL003W"/>
      <w:r>
        <w:rPr>
          <w:rStyle w:val="Heading3Char"/>
          <w:rFonts w:eastAsia="Times New Roman"/>
          <w:u w:val="single"/>
        </w:rPr>
        <w:t>Language and Power</w:t>
      </w:r>
      <w:bookmarkEnd w:id="40"/>
    </w:p>
    <w:p w14:paraId="237B8151" w14:textId="77777777" w:rsidR="00305121" w:rsidRDefault="00000000">
      <w:pPr>
        <w:pStyle w:val="col-sm-4"/>
        <w:spacing w:before="0" w:beforeAutospacing="0" w:after="0" w:afterAutospacing="0"/>
        <w:divId w:val="852838183"/>
        <w:rPr>
          <w:rStyle w:val="Strong"/>
        </w:rPr>
      </w:pPr>
      <w:hyperlink w:anchor="6ENGL003W_return" w:history="1">
        <w:r w:rsidR="00382639">
          <w:rPr>
            <w:rStyle w:val="Hyperlink"/>
            <w:rFonts w:eastAsia="Times New Roman"/>
            <w:b/>
            <w:bCs/>
          </w:rPr>
          <w:t>Module Code: 6ENGL003W</w:t>
        </w:r>
      </w:hyperlink>
    </w:p>
    <w:p w14:paraId="541CC86E" w14:textId="77777777" w:rsidR="00305121" w:rsidRDefault="00382639">
      <w:pPr>
        <w:pStyle w:val="col-sm-3"/>
        <w:spacing w:before="0" w:beforeAutospacing="0" w:after="0" w:afterAutospacing="0"/>
        <w:divId w:val="1206065175"/>
      </w:pPr>
      <w:r>
        <w:rPr>
          <w:rFonts w:eastAsia="Times New Roman"/>
          <w:b/>
          <w:bCs/>
        </w:rPr>
        <w:t>Level 6</w:t>
      </w:r>
    </w:p>
    <w:p w14:paraId="6F421327" w14:textId="77777777" w:rsidR="00305121" w:rsidRDefault="00382639">
      <w:pPr>
        <w:pStyle w:val="col-sm-5"/>
        <w:spacing w:before="0" w:beforeAutospacing="0" w:after="0" w:afterAutospacing="0"/>
        <w:divId w:val="1147672689"/>
        <w:rPr>
          <w:rFonts w:eastAsia="Times New Roman"/>
          <w:b/>
          <w:bCs/>
        </w:rPr>
      </w:pPr>
      <w:r>
        <w:rPr>
          <w:rFonts w:eastAsia="Times New Roman"/>
          <w:b/>
          <w:bCs/>
        </w:rPr>
        <w:t>Semester 2</w:t>
      </w:r>
    </w:p>
    <w:p w14:paraId="54E5AE49" w14:textId="77777777" w:rsidR="00305121" w:rsidRDefault="00382639">
      <w:pPr>
        <w:pStyle w:val="col-sm-4"/>
        <w:spacing w:before="0" w:beforeAutospacing="0" w:after="0" w:afterAutospacing="0"/>
        <w:divId w:val="1586722546"/>
        <w:rPr>
          <w:rFonts w:eastAsia="Times New Roman"/>
          <w:b/>
          <w:bCs/>
        </w:rPr>
      </w:pPr>
      <w:r>
        <w:rPr>
          <w:rFonts w:eastAsia="Times New Roman"/>
          <w:b/>
          <w:bCs/>
        </w:rPr>
        <w:t>Location: Regent</w:t>
      </w:r>
    </w:p>
    <w:p w14:paraId="0A5C0EC0" w14:textId="77777777" w:rsidR="00305121" w:rsidRDefault="00382639">
      <w:pPr>
        <w:pStyle w:val="col-sm-3"/>
        <w:spacing w:before="0" w:beforeAutospacing="0" w:after="0" w:afterAutospacing="0"/>
        <w:divId w:val="1241525309"/>
        <w:rPr>
          <w:rFonts w:eastAsia="Times New Roman"/>
          <w:b/>
          <w:bCs/>
        </w:rPr>
      </w:pPr>
      <w:r>
        <w:rPr>
          <w:rFonts w:eastAsia="Times New Roman"/>
          <w:b/>
          <w:bCs/>
        </w:rPr>
        <w:t>UK Credit Value: 20</w:t>
      </w:r>
    </w:p>
    <w:p w14:paraId="08AE8244" w14:textId="77777777" w:rsidR="00305121" w:rsidRDefault="00382639">
      <w:pPr>
        <w:pStyle w:val="col-sm-5"/>
        <w:spacing w:before="0" w:beforeAutospacing="0" w:after="0" w:afterAutospacing="0"/>
        <w:divId w:val="651718169"/>
        <w:rPr>
          <w:rFonts w:eastAsia="Times New Roman"/>
        </w:rPr>
      </w:pPr>
      <w:r>
        <w:rPr>
          <w:rFonts w:eastAsia="Times New Roman"/>
          <w:b/>
          <w:bCs/>
        </w:rPr>
        <w:t>Equivalent Credit Value: US Credits 4 / ECTS credits 10*</w:t>
      </w:r>
    </w:p>
    <w:p w14:paraId="29C82C1E" w14:textId="77777777" w:rsidR="00305121" w:rsidRDefault="00382639">
      <w:pPr>
        <w:pStyle w:val="col-sm-12"/>
        <w:spacing w:before="0" w:beforeAutospacing="0" w:after="0" w:afterAutospacing="0"/>
        <w:divId w:val="344478600"/>
        <w:rPr>
          <w:rFonts w:eastAsia="Times New Roman"/>
        </w:rPr>
      </w:pPr>
      <w:r>
        <w:rPr>
          <w:rFonts w:eastAsia="Times New Roman"/>
        </w:rPr>
        <w:t>This module examines the interplay between language and power through a focus on gender and language, and ideological aspects of language use generally within the framework of Critical Discourse Analysis. Issues covered include language and politics, globalisation, language in education, the interaction between men and women in mixed-sex conversations, same-sex talk and situations where women and men are talking in different settings and at different life stages.</w:t>
      </w:r>
      <w:r>
        <w:rPr>
          <w:rFonts w:eastAsia="Times New Roman"/>
        </w:rPr>
        <w:br/>
      </w:r>
      <w:r>
        <w:rPr>
          <w:rStyle w:val="Strong"/>
          <w:rFonts w:eastAsia="Times New Roman"/>
        </w:rPr>
        <w:t>Assessment:</w:t>
      </w:r>
      <w:r>
        <w:rPr>
          <w:rFonts w:eastAsia="Times New Roman"/>
        </w:rPr>
        <w:t xml:space="preserve"> Coursework (20%), Project (80%)</w:t>
      </w:r>
      <w:r>
        <w:rPr>
          <w:rFonts w:eastAsia="Times New Roman"/>
        </w:rPr>
        <w:br/>
        <w:t>*All transcripts are issued in UK credits.</w:t>
      </w:r>
    </w:p>
    <w:p w14:paraId="7F514453"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096FE07B">
          <v:rect id="_x0000_i1034" alt="" style="width:451.3pt;height:.05pt;mso-width-percent:0;mso-height-percent:0;mso-width-percent:0;mso-height-percent:0" o:hralign="center" o:hrstd="t" o:hr="t" fillcolor="#a0a0a0" stroked="f"/>
        </w:pict>
      </w:r>
    </w:p>
    <w:p w14:paraId="6BB724A7" w14:textId="77777777" w:rsidR="00305121" w:rsidRDefault="00382639">
      <w:pPr>
        <w:pStyle w:val="h2"/>
        <w:spacing w:after="150" w:afterAutospacing="0"/>
        <w:outlineLvl w:val="2"/>
        <w:divId w:val="893004882"/>
        <w:rPr>
          <w:rFonts w:ascii="Arial" w:eastAsia="Times New Roman" w:hAnsi="Arial" w:cs="Arial"/>
          <w:b/>
          <w:bCs/>
        </w:rPr>
      </w:pPr>
      <w:r>
        <w:rPr>
          <w:rStyle w:val="Heading2Char"/>
          <w:rFonts w:eastAsia="Times New Roman"/>
        </w:rPr>
        <w:t>English, Linguistics and Cultural Studies: English Literature</w:t>
      </w:r>
    </w:p>
    <w:p w14:paraId="6C060849" w14:textId="77777777" w:rsidR="00305121" w:rsidRDefault="00382639">
      <w:pPr>
        <w:pStyle w:val="h3"/>
        <w:spacing w:after="150" w:afterAutospacing="0"/>
        <w:outlineLvl w:val="3"/>
        <w:divId w:val="86536937"/>
        <w:rPr>
          <w:rFonts w:ascii="Arial" w:eastAsia="Times New Roman" w:hAnsi="Arial" w:cs="Arial"/>
          <w:b/>
          <w:bCs/>
          <w:u w:val="single"/>
        </w:rPr>
      </w:pPr>
      <w:bookmarkStart w:id="41" w:name="4ELIT006W"/>
      <w:r>
        <w:rPr>
          <w:rStyle w:val="Heading3Char"/>
          <w:rFonts w:eastAsia="Times New Roman"/>
          <w:u w:val="single"/>
        </w:rPr>
        <w:t>Poetry and Politics</w:t>
      </w:r>
      <w:bookmarkEnd w:id="41"/>
    </w:p>
    <w:p w14:paraId="3E78CED5" w14:textId="77777777" w:rsidR="00305121" w:rsidRDefault="00000000">
      <w:pPr>
        <w:pStyle w:val="col-sm-4"/>
        <w:spacing w:before="0" w:beforeAutospacing="0" w:after="0" w:afterAutospacing="0"/>
        <w:divId w:val="1909882668"/>
        <w:rPr>
          <w:rStyle w:val="Strong"/>
        </w:rPr>
      </w:pPr>
      <w:hyperlink w:anchor="4ELIT006W_return" w:history="1">
        <w:r w:rsidR="00382639">
          <w:rPr>
            <w:rStyle w:val="Hyperlink"/>
            <w:rFonts w:eastAsia="Times New Roman"/>
            <w:b/>
            <w:bCs/>
          </w:rPr>
          <w:t>Module Code: 4ELIT006W</w:t>
        </w:r>
      </w:hyperlink>
    </w:p>
    <w:p w14:paraId="3BA39407" w14:textId="77777777" w:rsidR="00305121" w:rsidRDefault="00382639">
      <w:pPr>
        <w:pStyle w:val="col-sm-3"/>
        <w:spacing w:before="0" w:beforeAutospacing="0" w:after="0" w:afterAutospacing="0"/>
        <w:divId w:val="1666859150"/>
      </w:pPr>
      <w:r>
        <w:rPr>
          <w:rFonts w:eastAsia="Times New Roman"/>
          <w:b/>
          <w:bCs/>
        </w:rPr>
        <w:t>Level 4</w:t>
      </w:r>
    </w:p>
    <w:p w14:paraId="0D72916F" w14:textId="77777777" w:rsidR="00305121" w:rsidRDefault="00382639">
      <w:pPr>
        <w:pStyle w:val="col-sm-5"/>
        <w:spacing w:before="0" w:beforeAutospacing="0" w:after="0" w:afterAutospacing="0"/>
        <w:divId w:val="873350334"/>
        <w:rPr>
          <w:rFonts w:eastAsia="Times New Roman"/>
          <w:b/>
          <w:bCs/>
        </w:rPr>
      </w:pPr>
      <w:r>
        <w:rPr>
          <w:rFonts w:eastAsia="Times New Roman"/>
          <w:b/>
          <w:bCs/>
        </w:rPr>
        <w:lastRenderedPageBreak/>
        <w:t>Semester 2</w:t>
      </w:r>
    </w:p>
    <w:p w14:paraId="7F420E56" w14:textId="77777777" w:rsidR="00305121" w:rsidRDefault="00382639">
      <w:pPr>
        <w:pStyle w:val="col-sm-4"/>
        <w:spacing w:before="0" w:beforeAutospacing="0" w:after="0" w:afterAutospacing="0"/>
        <w:divId w:val="746340635"/>
        <w:rPr>
          <w:rFonts w:eastAsia="Times New Roman"/>
          <w:b/>
          <w:bCs/>
        </w:rPr>
      </w:pPr>
      <w:r>
        <w:rPr>
          <w:rFonts w:eastAsia="Times New Roman"/>
          <w:b/>
          <w:bCs/>
        </w:rPr>
        <w:t>Location: Regent</w:t>
      </w:r>
    </w:p>
    <w:p w14:paraId="242CF03B" w14:textId="77777777" w:rsidR="00305121" w:rsidRDefault="00382639">
      <w:pPr>
        <w:pStyle w:val="col-sm-3"/>
        <w:spacing w:before="0" w:beforeAutospacing="0" w:after="0" w:afterAutospacing="0"/>
        <w:divId w:val="1225869329"/>
        <w:rPr>
          <w:rFonts w:eastAsia="Times New Roman"/>
          <w:b/>
          <w:bCs/>
        </w:rPr>
      </w:pPr>
      <w:r>
        <w:rPr>
          <w:rFonts w:eastAsia="Times New Roman"/>
          <w:b/>
          <w:bCs/>
        </w:rPr>
        <w:t>UK Credit Value: 20</w:t>
      </w:r>
    </w:p>
    <w:p w14:paraId="6B08CBFE" w14:textId="77777777" w:rsidR="00305121" w:rsidRDefault="00382639">
      <w:pPr>
        <w:pStyle w:val="col-sm-5"/>
        <w:spacing w:before="0" w:beforeAutospacing="0" w:after="0" w:afterAutospacing="0"/>
        <w:divId w:val="1318608276"/>
        <w:rPr>
          <w:rFonts w:eastAsia="Times New Roman"/>
        </w:rPr>
      </w:pPr>
      <w:r>
        <w:rPr>
          <w:rFonts w:eastAsia="Times New Roman"/>
          <w:b/>
          <w:bCs/>
        </w:rPr>
        <w:t>Equivalent Credit Value: US Credits 4 / ECTS credits 10*</w:t>
      </w:r>
    </w:p>
    <w:p w14:paraId="4B86B0D4" w14:textId="77777777" w:rsidR="00305121" w:rsidRDefault="00382639">
      <w:pPr>
        <w:pStyle w:val="col-sm-12"/>
        <w:spacing w:before="0" w:beforeAutospacing="0" w:after="0" w:afterAutospacing="0"/>
        <w:divId w:val="1335960554"/>
        <w:rPr>
          <w:rFonts w:eastAsia="Times New Roman"/>
        </w:rPr>
      </w:pPr>
      <w:r>
        <w:rPr>
          <w:rFonts w:eastAsia="Times New Roman"/>
        </w:rPr>
        <w:t>This module introduces some of the most exciting developments in poetry over the last 200 years. It examines how poetry intervenes in the modern world, exploring the role poetic form plays in the poet’s critique of key social and political issues. Spanning work from William Wordsworth to Frank O’Hara, Emily Dickinson to Nat Raha, the module considers issues such as the role of poetry and the poet, the politics of form, poetry’s engagement with political resistance, social reform, gender, the body, sexuality, class and cultural identity.</w:t>
      </w:r>
      <w:r>
        <w:rPr>
          <w:rFonts w:eastAsia="Times New Roman"/>
        </w:rPr>
        <w:br/>
      </w:r>
      <w:r>
        <w:rPr>
          <w:rStyle w:val="Strong"/>
          <w:rFonts w:eastAsia="Times New Roman"/>
        </w:rPr>
        <w:t>Assessment:</w:t>
      </w:r>
      <w:r>
        <w:rPr>
          <w:rFonts w:eastAsia="Times New Roman"/>
        </w:rPr>
        <w:t xml:space="preserve"> In-Class Test/Assignment exam conditions (30%), Essay (70%)</w:t>
      </w:r>
      <w:r>
        <w:rPr>
          <w:rFonts w:eastAsia="Times New Roman"/>
        </w:rPr>
        <w:br/>
        <w:t>*All transcripts are issued in UK credits.</w:t>
      </w:r>
    </w:p>
    <w:p w14:paraId="093AA20A" w14:textId="77777777" w:rsidR="00305121" w:rsidRDefault="00382639">
      <w:pPr>
        <w:pStyle w:val="h3"/>
        <w:spacing w:after="150" w:afterAutospacing="0"/>
        <w:outlineLvl w:val="3"/>
        <w:divId w:val="1504079578"/>
        <w:rPr>
          <w:rFonts w:ascii="Arial" w:eastAsia="Times New Roman" w:hAnsi="Arial" w:cs="Arial"/>
          <w:b/>
          <w:bCs/>
          <w:u w:val="single"/>
        </w:rPr>
      </w:pPr>
      <w:bookmarkStart w:id="42" w:name="5ELIT008W"/>
      <w:r>
        <w:rPr>
          <w:rStyle w:val="Heading3Char"/>
          <w:rFonts w:eastAsia="Times New Roman"/>
          <w:u w:val="single"/>
        </w:rPr>
        <w:t>Monsters</w:t>
      </w:r>
      <w:bookmarkEnd w:id="42"/>
    </w:p>
    <w:p w14:paraId="29671820" w14:textId="77777777" w:rsidR="00305121" w:rsidRDefault="00000000">
      <w:pPr>
        <w:pStyle w:val="col-sm-4"/>
        <w:spacing w:before="0" w:beforeAutospacing="0" w:after="0" w:afterAutospacing="0"/>
        <w:divId w:val="2097941837"/>
        <w:rPr>
          <w:rStyle w:val="Strong"/>
        </w:rPr>
      </w:pPr>
      <w:hyperlink w:anchor="5ELIT008W_return" w:history="1">
        <w:r w:rsidR="00382639">
          <w:rPr>
            <w:rStyle w:val="Hyperlink"/>
            <w:rFonts w:eastAsia="Times New Roman"/>
            <w:b/>
            <w:bCs/>
          </w:rPr>
          <w:t>Module Code: 5ELIT008W</w:t>
        </w:r>
      </w:hyperlink>
    </w:p>
    <w:p w14:paraId="731549D4" w14:textId="77777777" w:rsidR="00305121" w:rsidRDefault="00382639">
      <w:pPr>
        <w:pStyle w:val="col-sm-3"/>
        <w:spacing w:before="0" w:beforeAutospacing="0" w:after="0" w:afterAutospacing="0"/>
        <w:divId w:val="1172452777"/>
      </w:pPr>
      <w:r>
        <w:rPr>
          <w:rFonts w:eastAsia="Times New Roman"/>
          <w:b/>
          <w:bCs/>
        </w:rPr>
        <w:t>Level 5</w:t>
      </w:r>
    </w:p>
    <w:p w14:paraId="12BE51CA" w14:textId="77777777" w:rsidR="00305121" w:rsidRDefault="00382639">
      <w:pPr>
        <w:pStyle w:val="col-sm-5"/>
        <w:spacing w:before="0" w:beforeAutospacing="0" w:after="0" w:afterAutospacing="0"/>
        <w:divId w:val="832333227"/>
        <w:rPr>
          <w:rFonts w:eastAsia="Times New Roman"/>
          <w:b/>
          <w:bCs/>
        </w:rPr>
      </w:pPr>
      <w:r>
        <w:rPr>
          <w:rFonts w:eastAsia="Times New Roman"/>
          <w:b/>
          <w:bCs/>
        </w:rPr>
        <w:t>Semester 2</w:t>
      </w:r>
    </w:p>
    <w:p w14:paraId="2A546AF5" w14:textId="77777777" w:rsidR="00305121" w:rsidRDefault="00382639">
      <w:pPr>
        <w:pStyle w:val="col-sm-4"/>
        <w:spacing w:before="0" w:beforeAutospacing="0" w:after="0" w:afterAutospacing="0"/>
        <w:divId w:val="925842350"/>
        <w:rPr>
          <w:rFonts w:eastAsia="Times New Roman"/>
          <w:b/>
          <w:bCs/>
        </w:rPr>
      </w:pPr>
      <w:r>
        <w:rPr>
          <w:rFonts w:eastAsia="Times New Roman"/>
          <w:b/>
          <w:bCs/>
        </w:rPr>
        <w:t>Location: Regent</w:t>
      </w:r>
    </w:p>
    <w:p w14:paraId="0397F1CE" w14:textId="77777777" w:rsidR="00305121" w:rsidRDefault="00382639">
      <w:pPr>
        <w:pStyle w:val="col-sm-3"/>
        <w:spacing w:before="0" w:beforeAutospacing="0" w:after="0" w:afterAutospacing="0"/>
        <w:divId w:val="509835373"/>
        <w:rPr>
          <w:rFonts w:eastAsia="Times New Roman"/>
          <w:b/>
          <w:bCs/>
        </w:rPr>
      </w:pPr>
      <w:r>
        <w:rPr>
          <w:rFonts w:eastAsia="Times New Roman"/>
          <w:b/>
          <w:bCs/>
        </w:rPr>
        <w:t>UK Credit Value: 20</w:t>
      </w:r>
    </w:p>
    <w:p w14:paraId="7724132C" w14:textId="77777777" w:rsidR="00305121" w:rsidRDefault="00382639">
      <w:pPr>
        <w:pStyle w:val="col-sm-5"/>
        <w:spacing w:before="0" w:beforeAutospacing="0" w:after="0" w:afterAutospacing="0"/>
        <w:divId w:val="642546509"/>
        <w:rPr>
          <w:rFonts w:eastAsia="Times New Roman"/>
        </w:rPr>
      </w:pPr>
      <w:r>
        <w:rPr>
          <w:rFonts w:eastAsia="Times New Roman"/>
          <w:b/>
          <w:bCs/>
        </w:rPr>
        <w:t>Equivalent Credit Value: US Credits 4 / ECTS credits 10*</w:t>
      </w:r>
    </w:p>
    <w:p w14:paraId="3E0066B0" w14:textId="77777777" w:rsidR="00305121" w:rsidRDefault="00382639">
      <w:pPr>
        <w:pStyle w:val="col-sm-12"/>
        <w:spacing w:before="0" w:beforeAutospacing="0" w:after="0" w:afterAutospacing="0"/>
        <w:divId w:val="326204978"/>
        <w:rPr>
          <w:rFonts w:eastAsia="Times New Roman"/>
        </w:rPr>
      </w:pPr>
      <w:r>
        <w:rPr>
          <w:rFonts w:eastAsia="Times New Roman"/>
        </w:rPr>
        <w:t>This module offers a critical investigation of the figure of the monster and the metaphors of monstrosity across a wide historical range of fictional, film, and non-fictional texts. The various ways in which textual and visual representations of monsters have been used in political, economic and social contexts will be considered, as will continuities and discontinuities in the conventions of these representations.</w:t>
      </w:r>
      <w:r>
        <w:rPr>
          <w:rFonts w:eastAsia="Times New Roman"/>
        </w:rPr>
        <w:br/>
      </w:r>
      <w:r>
        <w:rPr>
          <w:rStyle w:val="Strong"/>
          <w:rFonts w:eastAsia="Times New Roman"/>
        </w:rPr>
        <w:t>Assessment:</w:t>
      </w:r>
      <w:r>
        <w:rPr>
          <w:rFonts w:eastAsia="Times New Roman"/>
        </w:rPr>
        <w:t xml:space="preserve"> Portfolio (30%), Portfolio (70%)</w:t>
      </w:r>
      <w:r>
        <w:rPr>
          <w:rFonts w:eastAsia="Times New Roman"/>
        </w:rPr>
        <w:br/>
        <w:t>*All transcripts are issued in UK credits.</w:t>
      </w:r>
    </w:p>
    <w:p w14:paraId="30703066" w14:textId="77777777" w:rsidR="00305121" w:rsidRDefault="00382639">
      <w:pPr>
        <w:pStyle w:val="h3"/>
        <w:spacing w:after="150" w:afterAutospacing="0"/>
        <w:outlineLvl w:val="3"/>
        <w:divId w:val="836074458"/>
        <w:rPr>
          <w:rFonts w:ascii="Arial" w:eastAsia="Times New Roman" w:hAnsi="Arial" w:cs="Arial"/>
          <w:b/>
          <w:bCs/>
          <w:u w:val="single"/>
        </w:rPr>
      </w:pPr>
      <w:bookmarkStart w:id="43" w:name="6ELIT003W"/>
      <w:r>
        <w:rPr>
          <w:rStyle w:val="Heading3Char"/>
          <w:rFonts w:eastAsia="Times New Roman"/>
          <w:u w:val="single"/>
        </w:rPr>
        <w:t>Tragedy: Ancient to Modern</w:t>
      </w:r>
      <w:bookmarkEnd w:id="43"/>
    </w:p>
    <w:p w14:paraId="5AFD9750" w14:textId="77777777" w:rsidR="00305121" w:rsidRDefault="00000000">
      <w:pPr>
        <w:pStyle w:val="col-sm-4"/>
        <w:spacing w:before="0" w:beforeAutospacing="0" w:after="0" w:afterAutospacing="0"/>
        <w:divId w:val="439958404"/>
        <w:rPr>
          <w:rStyle w:val="Strong"/>
        </w:rPr>
      </w:pPr>
      <w:hyperlink w:anchor="6ELIT003W_return" w:history="1">
        <w:r w:rsidR="00382639">
          <w:rPr>
            <w:rStyle w:val="Hyperlink"/>
            <w:rFonts w:eastAsia="Times New Roman"/>
            <w:b/>
            <w:bCs/>
          </w:rPr>
          <w:t>Module Code: 6ELIT003W</w:t>
        </w:r>
      </w:hyperlink>
    </w:p>
    <w:p w14:paraId="4DA2C53C" w14:textId="77777777" w:rsidR="00305121" w:rsidRDefault="00382639">
      <w:pPr>
        <w:pStyle w:val="col-sm-3"/>
        <w:spacing w:before="0" w:beforeAutospacing="0" w:after="0" w:afterAutospacing="0"/>
        <w:divId w:val="1539851695"/>
      </w:pPr>
      <w:r>
        <w:rPr>
          <w:rFonts w:eastAsia="Times New Roman"/>
          <w:b/>
          <w:bCs/>
        </w:rPr>
        <w:t>Level 6</w:t>
      </w:r>
    </w:p>
    <w:p w14:paraId="78755B38" w14:textId="77777777" w:rsidR="00305121" w:rsidRDefault="00382639">
      <w:pPr>
        <w:pStyle w:val="col-sm-5"/>
        <w:spacing w:before="0" w:beforeAutospacing="0" w:after="0" w:afterAutospacing="0"/>
        <w:divId w:val="1703629461"/>
        <w:rPr>
          <w:rFonts w:eastAsia="Times New Roman"/>
          <w:b/>
          <w:bCs/>
        </w:rPr>
      </w:pPr>
      <w:r>
        <w:rPr>
          <w:rFonts w:eastAsia="Times New Roman"/>
          <w:b/>
          <w:bCs/>
        </w:rPr>
        <w:t>Semester 2</w:t>
      </w:r>
    </w:p>
    <w:p w14:paraId="49397E09" w14:textId="77777777" w:rsidR="00305121" w:rsidRDefault="00382639">
      <w:pPr>
        <w:pStyle w:val="col-sm-4"/>
        <w:spacing w:before="0" w:beforeAutospacing="0" w:after="0" w:afterAutospacing="0"/>
        <w:divId w:val="369234029"/>
        <w:rPr>
          <w:rFonts w:eastAsia="Times New Roman"/>
          <w:b/>
          <w:bCs/>
        </w:rPr>
      </w:pPr>
      <w:r>
        <w:rPr>
          <w:rFonts w:eastAsia="Times New Roman"/>
          <w:b/>
          <w:bCs/>
        </w:rPr>
        <w:t>Location: Regent</w:t>
      </w:r>
    </w:p>
    <w:p w14:paraId="3DA50180" w14:textId="77777777" w:rsidR="00305121" w:rsidRDefault="00382639">
      <w:pPr>
        <w:pStyle w:val="col-sm-3"/>
        <w:spacing w:before="0" w:beforeAutospacing="0" w:after="0" w:afterAutospacing="0"/>
        <w:divId w:val="803541119"/>
        <w:rPr>
          <w:rFonts w:eastAsia="Times New Roman"/>
          <w:b/>
          <w:bCs/>
        </w:rPr>
      </w:pPr>
      <w:r>
        <w:rPr>
          <w:rFonts w:eastAsia="Times New Roman"/>
          <w:b/>
          <w:bCs/>
        </w:rPr>
        <w:t>UK Credit Value: 20</w:t>
      </w:r>
    </w:p>
    <w:p w14:paraId="7E376A5B" w14:textId="77777777" w:rsidR="00305121" w:rsidRDefault="00382639">
      <w:pPr>
        <w:pStyle w:val="col-sm-5"/>
        <w:spacing w:before="0" w:beforeAutospacing="0" w:after="0" w:afterAutospacing="0"/>
        <w:divId w:val="1775131357"/>
        <w:rPr>
          <w:rFonts w:eastAsia="Times New Roman"/>
        </w:rPr>
      </w:pPr>
      <w:r>
        <w:rPr>
          <w:rFonts w:eastAsia="Times New Roman"/>
          <w:b/>
          <w:bCs/>
        </w:rPr>
        <w:t>Equivalent Credit Value: US Credits 4 / ECTS credits 10*</w:t>
      </w:r>
    </w:p>
    <w:p w14:paraId="2EF8239D" w14:textId="77777777" w:rsidR="00305121" w:rsidRDefault="00382639">
      <w:pPr>
        <w:pStyle w:val="col-sm-12"/>
        <w:spacing w:before="0" w:beforeAutospacing="0" w:after="0" w:afterAutospacing="0"/>
        <w:divId w:val="518743050"/>
        <w:rPr>
          <w:rFonts w:eastAsia="Times New Roman"/>
        </w:rPr>
      </w:pPr>
      <w:r>
        <w:rPr>
          <w:rFonts w:eastAsia="Times New Roman"/>
        </w:rPr>
        <w:t xml:space="preserve">Through close analysis of selected key texts in the history of literary tragedy, this module traces the development of tragedy as a genre. We go from its </w:t>
      </w:r>
      <w:proofErr w:type="spellStart"/>
      <w:r>
        <w:rPr>
          <w:rFonts w:eastAsia="Times New Roman"/>
        </w:rPr>
        <w:t>originsintheAncientGreekpolis</w:t>
      </w:r>
      <w:proofErr w:type="spellEnd"/>
      <w:r>
        <w:rPr>
          <w:rFonts w:eastAsia="Times New Roman"/>
        </w:rPr>
        <w:t xml:space="preserve"> – with Sophocles and Aeschylus – </w:t>
      </w:r>
      <w:proofErr w:type="spellStart"/>
      <w:r>
        <w:rPr>
          <w:rFonts w:eastAsia="Times New Roman"/>
        </w:rPr>
        <w:t>throughitsrevivalinRenaissance</w:t>
      </w:r>
      <w:proofErr w:type="spellEnd"/>
      <w:r>
        <w:rPr>
          <w:rFonts w:eastAsia="Times New Roman"/>
        </w:rPr>
        <w:t xml:space="preserve"> England with Shakespeare, to its much-disputed ‘crisis’ in modernity.</w:t>
      </w:r>
      <w:r>
        <w:rPr>
          <w:rFonts w:eastAsia="Times New Roman"/>
        </w:rPr>
        <w:br/>
      </w:r>
      <w:r>
        <w:rPr>
          <w:rStyle w:val="Strong"/>
          <w:rFonts w:eastAsia="Times New Roman"/>
        </w:rPr>
        <w:t>Assessment:</w:t>
      </w:r>
      <w:r>
        <w:rPr>
          <w:rFonts w:eastAsia="Times New Roman"/>
        </w:rPr>
        <w:t xml:space="preserve"> Coursework (30%), Essay (70%)</w:t>
      </w:r>
      <w:r>
        <w:rPr>
          <w:rFonts w:eastAsia="Times New Roman"/>
        </w:rPr>
        <w:br/>
        <w:t>*All transcripts are issued in UK credits.</w:t>
      </w:r>
    </w:p>
    <w:p w14:paraId="007B0FF0" w14:textId="77777777" w:rsidR="00305121" w:rsidRDefault="00382639">
      <w:pPr>
        <w:pStyle w:val="h3"/>
        <w:spacing w:after="150" w:afterAutospacing="0"/>
        <w:outlineLvl w:val="3"/>
        <w:divId w:val="624967311"/>
        <w:rPr>
          <w:rFonts w:ascii="Arial" w:eastAsia="Times New Roman" w:hAnsi="Arial" w:cs="Arial"/>
          <w:b/>
          <w:bCs/>
          <w:u w:val="single"/>
        </w:rPr>
      </w:pPr>
      <w:bookmarkStart w:id="44" w:name="6ELIT004W"/>
      <w:r>
        <w:rPr>
          <w:rStyle w:val="Heading3Char"/>
          <w:rFonts w:eastAsia="Times New Roman"/>
          <w:u w:val="single"/>
        </w:rPr>
        <w:t>Fiction After 1950</w:t>
      </w:r>
      <w:bookmarkEnd w:id="44"/>
    </w:p>
    <w:p w14:paraId="0C1F0BC2" w14:textId="77777777" w:rsidR="00305121" w:rsidRDefault="00000000">
      <w:pPr>
        <w:pStyle w:val="col-sm-4"/>
        <w:spacing w:before="0" w:beforeAutospacing="0" w:after="0" w:afterAutospacing="0"/>
        <w:divId w:val="307975524"/>
        <w:rPr>
          <w:rStyle w:val="Strong"/>
        </w:rPr>
      </w:pPr>
      <w:hyperlink w:anchor="6ELIT004W_return" w:history="1">
        <w:r w:rsidR="00382639">
          <w:rPr>
            <w:rStyle w:val="Hyperlink"/>
            <w:rFonts w:eastAsia="Times New Roman"/>
            <w:b/>
            <w:bCs/>
          </w:rPr>
          <w:t>Module Code: 6ELIT004W</w:t>
        </w:r>
      </w:hyperlink>
    </w:p>
    <w:p w14:paraId="1E12D358" w14:textId="77777777" w:rsidR="00305121" w:rsidRDefault="00382639">
      <w:pPr>
        <w:pStyle w:val="col-sm-3"/>
        <w:spacing w:before="0" w:beforeAutospacing="0" w:after="0" w:afterAutospacing="0"/>
        <w:divId w:val="205485257"/>
      </w:pPr>
      <w:r>
        <w:rPr>
          <w:rFonts w:eastAsia="Times New Roman"/>
          <w:b/>
          <w:bCs/>
        </w:rPr>
        <w:lastRenderedPageBreak/>
        <w:t>Level 6</w:t>
      </w:r>
    </w:p>
    <w:p w14:paraId="534288FC" w14:textId="77777777" w:rsidR="00305121" w:rsidRDefault="00382639">
      <w:pPr>
        <w:pStyle w:val="col-sm-5"/>
        <w:spacing w:before="0" w:beforeAutospacing="0" w:after="0" w:afterAutospacing="0"/>
        <w:divId w:val="1737583703"/>
        <w:rPr>
          <w:rFonts w:eastAsia="Times New Roman"/>
          <w:b/>
          <w:bCs/>
        </w:rPr>
      </w:pPr>
      <w:r>
        <w:rPr>
          <w:rFonts w:eastAsia="Times New Roman"/>
          <w:b/>
          <w:bCs/>
        </w:rPr>
        <w:t>Semester 2</w:t>
      </w:r>
    </w:p>
    <w:p w14:paraId="3A8DFB9C" w14:textId="77777777" w:rsidR="00305121" w:rsidRDefault="00382639">
      <w:pPr>
        <w:pStyle w:val="col-sm-4"/>
        <w:spacing w:before="0" w:beforeAutospacing="0" w:after="0" w:afterAutospacing="0"/>
        <w:divId w:val="678822519"/>
        <w:rPr>
          <w:rFonts w:eastAsia="Times New Roman"/>
          <w:b/>
          <w:bCs/>
        </w:rPr>
      </w:pPr>
      <w:r>
        <w:rPr>
          <w:rFonts w:eastAsia="Times New Roman"/>
          <w:b/>
          <w:bCs/>
        </w:rPr>
        <w:t>Location: Regent</w:t>
      </w:r>
    </w:p>
    <w:p w14:paraId="73FA598C" w14:textId="77777777" w:rsidR="00305121" w:rsidRDefault="00382639">
      <w:pPr>
        <w:pStyle w:val="col-sm-3"/>
        <w:spacing w:before="0" w:beforeAutospacing="0" w:after="0" w:afterAutospacing="0"/>
        <w:divId w:val="116991056"/>
        <w:rPr>
          <w:rFonts w:eastAsia="Times New Roman"/>
          <w:b/>
          <w:bCs/>
        </w:rPr>
      </w:pPr>
      <w:r>
        <w:rPr>
          <w:rFonts w:eastAsia="Times New Roman"/>
          <w:b/>
          <w:bCs/>
        </w:rPr>
        <w:t>UK Credit Value: 20</w:t>
      </w:r>
    </w:p>
    <w:p w14:paraId="664A53CE" w14:textId="77777777" w:rsidR="00305121" w:rsidRDefault="00382639">
      <w:pPr>
        <w:pStyle w:val="col-sm-5"/>
        <w:spacing w:before="0" w:beforeAutospacing="0" w:after="0" w:afterAutospacing="0"/>
        <w:divId w:val="594285596"/>
        <w:rPr>
          <w:rFonts w:eastAsia="Times New Roman"/>
        </w:rPr>
      </w:pPr>
      <w:r>
        <w:rPr>
          <w:rFonts w:eastAsia="Times New Roman"/>
          <w:b/>
          <w:bCs/>
        </w:rPr>
        <w:t>Equivalent Credit Value: US Credits 4 / ECTS credits 10*</w:t>
      </w:r>
    </w:p>
    <w:p w14:paraId="4C7E0118" w14:textId="77777777" w:rsidR="00305121" w:rsidRDefault="00382639">
      <w:pPr>
        <w:pStyle w:val="col-sm-12"/>
        <w:spacing w:before="0" w:beforeAutospacing="0" w:after="0" w:afterAutospacing="0"/>
        <w:divId w:val="921111274"/>
        <w:rPr>
          <w:rFonts w:eastAsia="Times New Roman"/>
        </w:rPr>
      </w:pPr>
      <w:r>
        <w:rPr>
          <w:rFonts w:eastAsia="Times New Roman"/>
        </w:rPr>
        <w:t>The module considers the novel in English after 1950 through an investigation of ideas of temporality. Both the legacy of modernism and the events of the Second World War put under strain ideas about the relationship between past, present and future, and the module will focus on both the conceptual debates provoked by this through the period and on the effects of these debates on the shape and form of the novel. In exploring these issues, the module will focus on those novels that have most clearly experimented with formal conventions in their responses to them.</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18FCC7D8" w14:textId="77777777" w:rsidR="00305121" w:rsidRDefault="00382639">
      <w:pPr>
        <w:pStyle w:val="h3"/>
        <w:spacing w:after="150" w:afterAutospacing="0"/>
        <w:outlineLvl w:val="3"/>
        <w:divId w:val="1758477053"/>
        <w:rPr>
          <w:rFonts w:ascii="Arial" w:eastAsia="Times New Roman" w:hAnsi="Arial" w:cs="Arial"/>
          <w:b/>
          <w:bCs/>
          <w:u w:val="single"/>
        </w:rPr>
      </w:pPr>
      <w:bookmarkStart w:id="45" w:name="6ELIT007W"/>
      <w:r>
        <w:rPr>
          <w:rStyle w:val="Heading3Char"/>
          <w:rFonts w:eastAsia="Times New Roman"/>
          <w:u w:val="single"/>
        </w:rPr>
        <w:t>Special Topic</w:t>
      </w:r>
      <w:bookmarkEnd w:id="45"/>
    </w:p>
    <w:p w14:paraId="348B5FF1" w14:textId="77777777" w:rsidR="00305121" w:rsidRDefault="00000000">
      <w:pPr>
        <w:pStyle w:val="col-sm-4"/>
        <w:spacing w:before="0" w:beforeAutospacing="0" w:after="0" w:afterAutospacing="0"/>
        <w:divId w:val="48310747"/>
        <w:rPr>
          <w:rStyle w:val="Strong"/>
        </w:rPr>
      </w:pPr>
      <w:hyperlink w:anchor="6ELIT007W_return" w:history="1">
        <w:r w:rsidR="00382639">
          <w:rPr>
            <w:rStyle w:val="Hyperlink"/>
            <w:rFonts w:eastAsia="Times New Roman"/>
            <w:b/>
            <w:bCs/>
          </w:rPr>
          <w:t>Module Code: 6ELIT007W</w:t>
        </w:r>
      </w:hyperlink>
    </w:p>
    <w:p w14:paraId="61EC7C69" w14:textId="77777777" w:rsidR="00305121" w:rsidRDefault="00382639">
      <w:pPr>
        <w:pStyle w:val="col-sm-3"/>
        <w:spacing w:before="0" w:beforeAutospacing="0" w:after="0" w:afterAutospacing="0"/>
        <w:divId w:val="1478297093"/>
      </w:pPr>
      <w:r>
        <w:rPr>
          <w:rFonts w:eastAsia="Times New Roman"/>
          <w:b/>
          <w:bCs/>
        </w:rPr>
        <w:t>Level 6</w:t>
      </w:r>
    </w:p>
    <w:p w14:paraId="486DBC82" w14:textId="77777777" w:rsidR="00305121" w:rsidRDefault="00382639">
      <w:pPr>
        <w:pStyle w:val="col-sm-5"/>
        <w:spacing w:before="0" w:beforeAutospacing="0" w:after="0" w:afterAutospacing="0"/>
        <w:divId w:val="56250945"/>
        <w:rPr>
          <w:rFonts w:eastAsia="Times New Roman"/>
          <w:b/>
          <w:bCs/>
        </w:rPr>
      </w:pPr>
      <w:r>
        <w:rPr>
          <w:rFonts w:eastAsia="Times New Roman"/>
          <w:b/>
          <w:bCs/>
        </w:rPr>
        <w:t>Semester 2</w:t>
      </w:r>
    </w:p>
    <w:p w14:paraId="34E5A470" w14:textId="77777777" w:rsidR="00305121" w:rsidRDefault="00382639">
      <w:pPr>
        <w:pStyle w:val="col-sm-4"/>
        <w:spacing w:before="0" w:beforeAutospacing="0" w:after="0" w:afterAutospacing="0"/>
        <w:divId w:val="97023339"/>
        <w:rPr>
          <w:rFonts w:eastAsia="Times New Roman"/>
          <w:b/>
          <w:bCs/>
        </w:rPr>
      </w:pPr>
      <w:r>
        <w:rPr>
          <w:rFonts w:eastAsia="Times New Roman"/>
          <w:b/>
          <w:bCs/>
        </w:rPr>
        <w:t>Location: Regent</w:t>
      </w:r>
    </w:p>
    <w:p w14:paraId="68E23507" w14:textId="77777777" w:rsidR="00305121" w:rsidRDefault="00382639">
      <w:pPr>
        <w:pStyle w:val="col-sm-3"/>
        <w:spacing w:before="0" w:beforeAutospacing="0" w:after="0" w:afterAutospacing="0"/>
        <w:divId w:val="774903339"/>
        <w:rPr>
          <w:rFonts w:eastAsia="Times New Roman"/>
          <w:b/>
          <w:bCs/>
        </w:rPr>
      </w:pPr>
      <w:r>
        <w:rPr>
          <w:rFonts w:eastAsia="Times New Roman"/>
          <w:b/>
          <w:bCs/>
        </w:rPr>
        <w:t>UK Credit Value: 20</w:t>
      </w:r>
    </w:p>
    <w:p w14:paraId="49192D4D" w14:textId="77777777" w:rsidR="00305121" w:rsidRDefault="00382639">
      <w:pPr>
        <w:pStyle w:val="col-sm-5"/>
        <w:spacing w:before="0" w:beforeAutospacing="0" w:after="0" w:afterAutospacing="0"/>
        <w:divId w:val="125515999"/>
        <w:rPr>
          <w:rFonts w:eastAsia="Times New Roman"/>
        </w:rPr>
      </w:pPr>
      <w:r>
        <w:rPr>
          <w:rFonts w:eastAsia="Times New Roman"/>
          <w:b/>
          <w:bCs/>
        </w:rPr>
        <w:t>Equivalent Credit Value: US Credits 4 / ECTS credits 10*</w:t>
      </w:r>
    </w:p>
    <w:p w14:paraId="65EBC20E" w14:textId="77777777" w:rsidR="00305121" w:rsidRDefault="00382639">
      <w:pPr>
        <w:pStyle w:val="col-sm-12"/>
        <w:spacing w:before="0" w:beforeAutospacing="0" w:after="0" w:afterAutospacing="0"/>
        <w:divId w:val="249198929"/>
        <w:rPr>
          <w:rFonts w:eastAsia="Times New Roman"/>
        </w:rPr>
      </w:pPr>
      <w:r>
        <w:rPr>
          <w:rFonts w:eastAsia="Times New Roman"/>
        </w:rPr>
        <w:t>The content of this module changes each year, allowing a detailed exploration of a particular current area or issue in literary studies, led by staff research expertise.</w:t>
      </w:r>
      <w:r>
        <w:rPr>
          <w:rFonts w:eastAsia="Times New Roman"/>
        </w:rPr>
        <w:br/>
      </w:r>
      <w:r>
        <w:rPr>
          <w:rStyle w:val="Strong"/>
          <w:rFonts w:eastAsia="Times New Roman"/>
        </w:rPr>
        <w:t>Assessment:</w:t>
      </w:r>
      <w:r>
        <w:rPr>
          <w:rFonts w:eastAsia="Times New Roman"/>
        </w:rPr>
        <w:t xml:space="preserve"> Essay (100%)</w:t>
      </w:r>
      <w:r>
        <w:rPr>
          <w:rFonts w:eastAsia="Times New Roman"/>
        </w:rPr>
        <w:br/>
        <w:t>*All transcripts are issued in UK credits.</w:t>
      </w:r>
    </w:p>
    <w:p w14:paraId="2080802F"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240379B2">
          <v:rect id="_x0000_i1033" alt="" style="width:451.3pt;height:.05pt;mso-width-percent:0;mso-height-percent:0;mso-width-percent:0;mso-height-percent:0" o:hralign="center" o:hrstd="t" o:hr="t" fillcolor="#a0a0a0" stroked="f"/>
        </w:pict>
      </w:r>
    </w:p>
    <w:p w14:paraId="7CC25088" w14:textId="77777777" w:rsidR="00305121" w:rsidRDefault="00382639">
      <w:pPr>
        <w:pStyle w:val="h2"/>
        <w:spacing w:after="150" w:afterAutospacing="0"/>
        <w:outlineLvl w:val="2"/>
        <w:divId w:val="598873403"/>
        <w:rPr>
          <w:rFonts w:ascii="Arial" w:eastAsia="Times New Roman" w:hAnsi="Arial" w:cs="Arial"/>
          <w:b/>
          <w:bCs/>
        </w:rPr>
      </w:pPr>
      <w:r>
        <w:rPr>
          <w:rStyle w:val="Heading2Char"/>
          <w:rFonts w:eastAsia="Times New Roman"/>
        </w:rPr>
        <w:t>English, Linguistics and Cultural Studies: Linguistics</w:t>
      </w:r>
    </w:p>
    <w:p w14:paraId="459859DB" w14:textId="77777777" w:rsidR="00305121" w:rsidRDefault="00382639">
      <w:pPr>
        <w:pStyle w:val="h3"/>
        <w:spacing w:after="150" w:afterAutospacing="0"/>
        <w:outlineLvl w:val="3"/>
        <w:divId w:val="402025838"/>
        <w:rPr>
          <w:rFonts w:ascii="Arial" w:eastAsia="Times New Roman" w:hAnsi="Arial" w:cs="Arial"/>
          <w:b/>
          <w:bCs/>
          <w:u w:val="single"/>
        </w:rPr>
      </w:pPr>
      <w:bookmarkStart w:id="46" w:name="5LING003W"/>
      <w:r>
        <w:rPr>
          <w:rStyle w:val="Heading3Char"/>
          <w:rFonts w:eastAsia="Times New Roman"/>
          <w:u w:val="single"/>
        </w:rPr>
        <w:t>Child Language Acquisition</w:t>
      </w:r>
      <w:bookmarkEnd w:id="46"/>
    </w:p>
    <w:p w14:paraId="00BC087E" w14:textId="77777777" w:rsidR="00305121" w:rsidRDefault="00000000">
      <w:pPr>
        <w:pStyle w:val="col-sm-4"/>
        <w:spacing w:before="0" w:beforeAutospacing="0" w:after="0" w:afterAutospacing="0"/>
        <w:divId w:val="690911876"/>
        <w:rPr>
          <w:rStyle w:val="Strong"/>
        </w:rPr>
      </w:pPr>
      <w:hyperlink w:anchor="5LING003W_return" w:history="1">
        <w:r w:rsidR="00382639">
          <w:rPr>
            <w:rStyle w:val="Hyperlink"/>
            <w:rFonts w:eastAsia="Times New Roman"/>
            <w:b/>
            <w:bCs/>
          </w:rPr>
          <w:t>Module Code: 5LING003W</w:t>
        </w:r>
      </w:hyperlink>
    </w:p>
    <w:p w14:paraId="489E8CC2" w14:textId="77777777" w:rsidR="00305121" w:rsidRDefault="00382639">
      <w:pPr>
        <w:pStyle w:val="col-sm-3"/>
        <w:spacing w:before="0" w:beforeAutospacing="0" w:after="0" w:afterAutospacing="0"/>
        <w:divId w:val="904146286"/>
      </w:pPr>
      <w:r>
        <w:rPr>
          <w:rFonts w:eastAsia="Times New Roman"/>
          <w:b/>
          <w:bCs/>
        </w:rPr>
        <w:t>Level 5</w:t>
      </w:r>
    </w:p>
    <w:p w14:paraId="058AD728" w14:textId="77777777" w:rsidR="00305121" w:rsidRDefault="00382639">
      <w:pPr>
        <w:pStyle w:val="col-sm-5"/>
        <w:spacing w:before="0" w:beforeAutospacing="0" w:after="0" w:afterAutospacing="0"/>
        <w:divId w:val="2009865838"/>
        <w:rPr>
          <w:rFonts w:eastAsia="Times New Roman"/>
          <w:b/>
          <w:bCs/>
        </w:rPr>
      </w:pPr>
      <w:r>
        <w:rPr>
          <w:rFonts w:eastAsia="Times New Roman"/>
          <w:b/>
          <w:bCs/>
        </w:rPr>
        <w:t>Semester 2</w:t>
      </w:r>
    </w:p>
    <w:p w14:paraId="3A6CCEF5" w14:textId="77777777" w:rsidR="00305121" w:rsidRDefault="00382639">
      <w:pPr>
        <w:pStyle w:val="col-sm-4"/>
        <w:spacing w:before="0" w:beforeAutospacing="0" w:after="0" w:afterAutospacing="0"/>
        <w:divId w:val="126360187"/>
        <w:rPr>
          <w:rFonts w:eastAsia="Times New Roman"/>
          <w:b/>
          <w:bCs/>
        </w:rPr>
      </w:pPr>
      <w:r>
        <w:rPr>
          <w:rFonts w:eastAsia="Times New Roman"/>
          <w:b/>
          <w:bCs/>
        </w:rPr>
        <w:t>Location: Regent</w:t>
      </w:r>
    </w:p>
    <w:p w14:paraId="7B4C5408" w14:textId="77777777" w:rsidR="00305121" w:rsidRDefault="00382639">
      <w:pPr>
        <w:pStyle w:val="col-sm-3"/>
        <w:spacing w:before="0" w:beforeAutospacing="0" w:after="0" w:afterAutospacing="0"/>
        <w:divId w:val="2062633703"/>
        <w:rPr>
          <w:rFonts w:eastAsia="Times New Roman"/>
          <w:b/>
          <w:bCs/>
        </w:rPr>
      </w:pPr>
      <w:r>
        <w:rPr>
          <w:rFonts w:eastAsia="Times New Roman"/>
          <w:b/>
          <w:bCs/>
        </w:rPr>
        <w:t>UK Credit Value: 20</w:t>
      </w:r>
    </w:p>
    <w:p w14:paraId="3A40BE9A" w14:textId="77777777" w:rsidR="00305121" w:rsidRDefault="00382639">
      <w:pPr>
        <w:pStyle w:val="col-sm-5"/>
        <w:spacing w:before="0" w:beforeAutospacing="0" w:after="0" w:afterAutospacing="0"/>
        <w:divId w:val="353965006"/>
        <w:rPr>
          <w:rFonts w:eastAsia="Times New Roman"/>
        </w:rPr>
      </w:pPr>
      <w:r>
        <w:rPr>
          <w:rFonts w:eastAsia="Times New Roman"/>
          <w:b/>
          <w:bCs/>
        </w:rPr>
        <w:t>Equivalent Credit Value: US Credits 4 / ECTS credits 10*</w:t>
      </w:r>
    </w:p>
    <w:p w14:paraId="60DCF1FC" w14:textId="77777777" w:rsidR="00305121" w:rsidRDefault="00382639">
      <w:pPr>
        <w:pStyle w:val="col-sm-12"/>
        <w:spacing w:before="0" w:beforeAutospacing="0" w:after="0" w:afterAutospacing="0"/>
        <w:divId w:val="1066994176"/>
        <w:rPr>
          <w:rFonts w:eastAsia="Times New Roman"/>
        </w:rPr>
      </w:pPr>
      <w:r>
        <w:rPr>
          <w:rFonts w:eastAsia="Times New Roman"/>
        </w:rPr>
        <w:t xml:space="preserve">This module examines the development of different aspects of language in the early </w:t>
      </w:r>
      <w:proofErr w:type="spellStart"/>
      <w:r>
        <w:rPr>
          <w:rFonts w:eastAsia="Times New Roman"/>
        </w:rPr>
        <w:t>years.It</w:t>
      </w:r>
      <w:proofErr w:type="spellEnd"/>
      <w:r>
        <w:rPr>
          <w:rFonts w:eastAsia="Times New Roman"/>
        </w:rPr>
        <w:t xml:space="preserve"> focuses on the development of (a) phonological abilities (how children perceive and produce words), (b) syntactic abilities (how children combine words to form phrases and sentences), (c) lexical and semantic abilities (how children build their vocabulary and map words and meanings), and (d) morphological abilities (how children acquire inflections).It also discusses theories which seek to explain the development of these linguistic abilities.</w:t>
      </w:r>
      <w:r>
        <w:rPr>
          <w:rFonts w:eastAsia="Times New Roman"/>
        </w:rPr>
        <w:br/>
      </w:r>
      <w:r>
        <w:rPr>
          <w:rStyle w:val="Strong"/>
          <w:rFonts w:eastAsia="Times New Roman"/>
        </w:rPr>
        <w:lastRenderedPageBreak/>
        <w:t>Assessment:</w:t>
      </w:r>
      <w:r>
        <w:rPr>
          <w:rFonts w:eastAsia="Times New Roman"/>
        </w:rPr>
        <w:t xml:space="preserve"> Presentation (40%), Essay (60%)</w:t>
      </w:r>
      <w:r>
        <w:rPr>
          <w:rFonts w:eastAsia="Times New Roman"/>
        </w:rPr>
        <w:br/>
        <w:t>*All transcripts are issued in UK credits.</w:t>
      </w:r>
    </w:p>
    <w:p w14:paraId="173C3ACC"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34605F2E">
          <v:rect id="_x0000_i1032" alt="" style="width:451.3pt;height:.05pt;mso-width-percent:0;mso-height-percent:0;mso-width-percent:0;mso-height-percent:0" o:hralign="center" o:hrstd="t" o:hr="t" fillcolor="#a0a0a0" stroked="f"/>
        </w:pict>
      </w:r>
    </w:p>
    <w:p w14:paraId="7CA86D50" w14:textId="77777777" w:rsidR="00305121" w:rsidRDefault="00382639">
      <w:pPr>
        <w:pStyle w:val="h2"/>
        <w:spacing w:after="150" w:afterAutospacing="0"/>
        <w:outlineLvl w:val="2"/>
        <w:divId w:val="1674528781"/>
        <w:rPr>
          <w:rFonts w:ascii="Arial" w:eastAsia="Times New Roman" w:hAnsi="Arial" w:cs="Arial"/>
          <w:b/>
          <w:bCs/>
        </w:rPr>
      </w:pPr>
      <w:r>
        <w:rPr>
          <w:rStyle w:val="Heading2Char"/>
          <w:rFonts w:eastAsia="Times New Roman"/>
        </w:rPr>
        <w:t>History</w:t>
      </w:r>
    </w:p>
    <w:p w14:paraId="647681A8" w14:textId="77777777" w:rsidR="00305121" w:rsidRDefault="00382639">
      <w:pPr>
        <w:pStyle w:val="h3"/>
        <w:spacing w:after="150" w:afterAutospacing="0"/>
        <w:outlineLvl w:val="3"/>
        <w:divId w:val="1178812881"/>
        <w:rPr>
          <w:rFonts w:ascii="Arial" w:eastAsia="Times New Roman" w:hAnsi="Arial" w:cs="Arial"/>
          <w:b/>
          <w:bCs/>
          <w:u w:val="single"/>
        </w:rPr>
      </w:pPr>
      <w:bookmarkStart w:id="47" w:name="4HIST016W"/>
      <w:r>
        <w:rPr>
          <w:rStyle w:val="Heading3Char"/>
          <w:rFonts w:eastAsia="Times New Roman"/>
          <w:u w:val="single"/>
        </w:rPr>
        <w:t>Protests: From Bread Riots to Extinction Rebellion</w:t>
      </w:r>
      <w:bookmarkEnd w:id="47"/>
    </w:p>
    <w:p w14:paraId="315903F1" w14:textId="77777777" w:rsidR="00305121" w:rsidRDefault="00000000">
      <w:pPr>
        <w:pStyle w:val="col-sm-4"/>
        <w:spacing w:before="0" w:beforeAutospacing="0" w:after="0" w:afterAutospacing="0"/>
        <w:divId w:val="551116605"/>
        <w:rPr>
          <w:rStyle w:val="Strong"/>
        </w:rPr>
      </w:pPr>
      <w:hyperlink w:anchor="4HIST016W_return" w:history="1">
        <w:r w:rsidR="00382639">
          <w:rPr>
            <w:rStyle w:val="Hyperlink"/>
            <w:rFonts w:eastAsia="Times New Roman"/>
            <w:b/>
            <w:bCs/>
          </w:rPr>
          <w:t>Module Code: 4HIST016W</w:t>
        </w:r>
      </w:hyperlink>
    </w:p>
    <w:p w14:paraId="3EF8FC55" w14:textId="77777777" w:rsidR="00305121" w:rsidRDefault="00382639">
      <w:pPr>
        <w:pStyle w:val="col-sm-3"/>
        <w:spacing w:before="0" w:beforeAutospacing="0" w:after="0" w:afterAutospacing="0"/>
        <w:divId w:val="1017850514"/>
      </w:pPr>
      <w:r>
        <w:rPr>
          <w:rFonts w:eastAsia="Times New Roman"/>
          <w:b/>
          <w:bCs/>
        </w:rPr>
        <w:t>Level 4</w:t>
      </w:r>
    </w:p>
    <w:p w14:paraId="70F5232A" w14:textId="77777777" w:rsidR="00305121" w:rsidRDefault="00382639">
      <w:pPr>
        <w:pStyle w:val="col-sm-5"/>
        <w:spacing w:before="0" w:beforeAutospacing="0" w:after="0" w:afterAutospacing="0"/>
        <w:divId w:val="1014382538"/>
        <w:rPr>
          <w:rFonts w:eastAsia="Times New Roman"/>
          <w:b/>
          <w:bCs/>
        </w:rPr>
      </w:pPr>
      <w:r>
        <w:rPr>
          <w:rFonts w:eastAsia="Times New Roman"/>
          <w:b/>
          <w:bCs/>
        </w:rPr>
        <w:t>Semester 2</w:t>
      </w:r>
    </w:p>
    <w:p w14:paraId="0752FDBE" w14:textId="77777777" w:rsidR="00305121" w:rsidRDefault="00382639">
      <w:pPr>
        <w:pStyle w:val="col-sm-4"/>
        <w:spacing w:before="0" w:beforeAutospacing="0" w:after="0" w:afterAutospacing="0"/>
        <w:divId w:val="40445784"/>
        <w:rPr>
          <w:rFonts w:eastAsia="Times New Roman"/>
          <w:b/>
          <w:bCs/>
        </w:rPr>
      </w:pPr>
      <w:r>
        <w:rPr>
          <w:rFonts w:eastAsia="Times New Roman"/>
          <w:b/>
          <w:bCs/>
        </w:rPr>
        <w:t>Location: Regent</w:t>
      </w:r>
    </w:p>
    <w:p w14:paraId="15DD22B1" w14:textId="77777777" w:rsidR="00305121" w:rsidRDefault="00382639">
      <w:pPr>
        <w:pStyle w:val="col-sm-3"/>
        <w:spacing w:before="0" w:beforeAutospacing="0" w:after="0" w:afterAutospacing="0"/>
        <w:divId w:val="1568877048"/>
        <w:rPr>
          <w:rFonts w:eastAsia="Times New Roman"/>
          <w:b/>
          <w:bCs/>
        </w:rPr>
      </w:pPr>
      <w:r>
        <w:rPr>
          <w:rFonts w:eastAsia="Times New Roman"/>
          <w:b/>
          <w:bCs/>
        </w:rPr>
        <w:t>UK Credit Value: 20</w:t>
      </w:r>
    </w:p>
    <w:p w14:paraId="5F888A69" w14:textId="77777777" w:rsidR="00305121" w:rsidRDefault="00382639">
      <w:pPr>
        <w:pStyle w:val="col-sm-5"/>
        <w:spacing w:before="0" w:beforeAutospacing="0" w:after="0" w:afterAutospacing="0"/>
        <w:divId w:val="522322919"/>
        <w:rPr>
          <w:rFonts w:eastAsia="Times New Roman"/>
        </w:rPr>
      </w:pPr>
      <w:r>
        <w:rPr>
          <w:rFonts w:eastAsia="Times New Roman"/>
          <w:b/>
          <w:bCs/>
        </w:rPr>
        <w:t>Equivalent Credit Value: US Credits 4 / ECTS credits 10*</w:t>
      </w:r>
    </w:p>
    <w:p w14:paraId="1432BB22" w14:textId="77777777" w:rsidR="00305121" w:rsidRDefault="00382639">
      <w:pPr>
        <w:pStyle w:val="col-sm-12"/>
        <w:spacing w:before="0" w:beforeAutospacing="0" w:after="0" w:afterAutospacing="0"/>
        <w:divId w:val="1435512298"/>
        <w:rPr>
          <w:rFonts w:eastAsia="Times New Roman"/>
        </w:rPr>
      </w:pPr>
      <w:r>
        <w:rPr>
          <w:rFonts w:eastAsia="Times New Roman"/>
        </w:rPr>
        <w:t>Since the French Revolution protests have been among the key drivers of the course of modern history. Using a wide variety of case studies in different settings this module addresses: when and why do protests occur; who protests and for what reasons; the different ways in which protests are expressed, from anarchy to terrorism; how far the nature of protests has changed over time; why some protests succeed and others do not?</w:t>
      </w:r>
      <w:r>
        <w:rPr>
          <w:rFonts w:eastAsia="Times New Roman"/>
        </w:rPr>
        <w:br/>
      </w:r>
      <w:r>
        <w:rPr>
          <w:rStyle w:val="Strong"/>
          <w:rFonts w:eastAsia="Times New Roman"/>
        </w:rPr>
        <w:t>Assessment:</w:t>
      </w:r>
      <w:r>
        <w:rPr>
          <w:rFonts w:eastAsia="Times New Roman"/>
        </w:rPr>
        <w:t xml:space="preserve"> Essay (50%), Presentation Group (50%)</w:t>
      </w:r>
      <w:r>
        <w:rPr>
          <w:rFonts w:eastAsia="Times New Roman"/>
        </w:rPr>
        <w:br/>
        <w:t>*All transcripts are issued in UK credits.</w:t>
      </w:r>
    </w:p>
    <w:p w14:paraId="7941CAC9" w14:textId="77777777" w:rsidR="00305121" w:rsidRDefault="00382639">
      <w:pPr>
        <w:pStyle w:val="h3"/>
        <w:spacing w:after="150" w:afterAutospacing="0"/>
        <w:outlineLvl w:val="3"/>
        <w:divId w:val="946809485"/>
        <w:rPr>
          <w:rFonts w:ascii="Arial" w:eastAsia="Times New Roman" w:hAnsi="Arial" w:cs="Arial"/>
          <w:b/>
          <w:bCs/>
          <w:u w:val="single"/>
        </w:rPr>
      </w:pPr>
      <w:bookmarkStart w:id="48" w:name="5HIST004W"/>
      <w:r>
        <w:rPr>
          <w:rStyle w:val="Heading3Char"/>
          <w:rFonts w:eastAsia="Times New Roman"/>
          <w:u w:val="single"/>
        </w:rPr>
        <w:t>Jack the Ripper: Cultural and Popular History</w:t>
      </w:r>
      <w:bookmarkEnd w:id="48"/>
    </w:p>
    <w:p w14:paraId="6C0D6D24" w14:textId="77777777" w:rsidR="00305121" w:rsidRDefault="00000000">
      <w:pPr>
        <w:pStyle w:val="col-sm-4"/>
        <w:spacing w:before="0" w:beforeAutospacing="0" w:after="0" w:afterAutospacing="0"/>
        <w:divId w:val="196894988"/>
        <w:rPr>
          <w:rStyle w:val="Strong"/>
        </w:rPr>
      </w:pPr>
      <w:hyperlink w:anchor="5HIST004W_return" w:history="1">
        <w:r w:rsidR="00382639">
          <w:rPr>
            <w:rStyle w:val="Hyperlink"/>
            <w:rFonts w:eastAsia="Times New Roman"/>
            <w:b/>
            <w:bCs/>
          </w:rPr>
          <w:t>Module Code: 5HIST004W</w:t>
        </w:r>
      </w:hyperlink>
    </w:p>
    <w:p w14:paraId="5A20DC1D" w14:textId="77777777" w:rsidR="00305121" w:rsidRDefault="00382639">
      <w:pPr>
        <w:pStyle w:val="col-sm-3"/>
        <w:spacing w:before="0" w:beforeAutospacing="0" w:after="0" w:afterAutospacing="0"/>
        <w:divId w:val="973680644"/>
      </w:pPr>
      <w:r>
        <w:rPr>
          <w:rFonts w:eastAsia="Times New Roman"/>
          <w:b/>
          <w:bCs/>
        </w:rPr>
        <w:t>Level 5</w:t>
      </w:r>
    </w:p>
    <w:p w14:paraId="39A91CE0" w14:textId="77777777" w:rsidR="00305121" w:rsidRDefault="00382639">
      <w:pPr>
        <w:pStyle w:val="col-sm-5"/>
        <w:spacing w:before="0" w:beforeAutospacing="0" w:after="0" w:afterAutospacing="0"/>
        <w:divId w:val="211429701"/>
        <w:rPr>
          <w:rFonts w:eastAsia="Times New Roman"/>
          <w:b/>
          <w:bCs/>
        </w:rPr>
      </w:pPr>
      <w:r>
        <w:rPr>
          <w:rFonts w:eastAsia="Times New Roman"/>
          <w:b/>
          <w:bCs/>
        </w:rPr>
        <w:t>Semester 2</w:t>
      </w:r>
    </w:p>
    <w:p w14:paraId="27C59D23" w14:textId="77777777" w:rsidR="00305121" w:rsidRDefault="00382639">
      <w:pPr>
        <w:pStyle w:val="col-sm-4"/>
        <w:spacing w:before="0" w:beforeAutospacing="0" w:after="0" w:afterAutospacing="0"/>
        <w:divId w:val="825975749"/>
        <w:rPr>
          <w:rFonts w:eastAsia="Times New Roman"/>
          <w:b/>
          <w:bCs/>
        </w:rPr>
      </w:pPr>
      <w:r>
        <w:rPr>
          <w:rFonts w:eastAsia="Times New Roman"/>
          <w:b/>
          <w:bCs/>
        </w:rPr>
        <w:t>Location: Regent</w:t>
      </w:r>
    </w:p>
    <w:p w14:paraId="632A006F" w14:textId="77777777" w:rsidR="00305121" w:rsidRDefault="00382639">
      <w:pPr>
        <w:pStyle w:val="col-sm-3"/>
        <w:spacing w:before="0" w:beforeAutospacing="0" w:after="0" w:afterAutospacing="0"/>
        <w:divId w:val="486088754"/>
        <w:rPr>
          <w:rFonts w:eastAsia="Times New Roman"/>
          <w:b/>
          <w:bCs/>
        </w:rPr>
      </w:pPr>
      <w:r>
        <w:rPr>
          <w:rFonts w:eastAsia="Times New Roman"/>
          <w:b/>
          <w:bCs/>
        </w:rPr>
        <w:t>UK Credit Value: 20</w:t>
      </w:r>
    </w:p>
    <w:p w14:paraId="5D5F8F6B" w14:textId="77777777" w:rsidR="00305121" w:rsidRDefault="00382639">
      <w:pPr>
        <w:pStyle w:val="col-sm-5"/>
        <w:spacing w:before="0" w:beforeAutospacing="0" w:after="0" w:afterAutospacing="0"/>
        <w:divId w:val="723335495"/>
        <w:rPr>
          <w:rFonts w:eastAsia="Times New Roman"/>
        </w:rPr>
      </w:pPr>
      <w:r>
        <w:rPr>
          <w:rFonts w:eastAsia="Times New Roman"/>
          <w:b/>
          <w:bCs/>
        </w:rPr>
        <w:t>Equivalent Credit Value: US Credits 4 / ECTS credits 10*</w:t>
      </w:r>
    </w:p>
    <w:p w14:paraId="360DE7B2" w14:textId="77777777" w:rsidR="00305121" w:rsidRDefault="00382639">
      <w:pPr>
        <w:pStyle w:val="col-sm-12"/>
        <w:spacing w:before="0" w:beforeAutospacing="0" w:after="0" w:afterAutospacing="0"/>
        <w:divId w:val="1040327993"/>
        <w:rPr>
          <w:rFonts w:eastAsia="Times New Roman"/>
        </w:rPr>
      </w:pPr>
      <w:r>
        <w:rPr>
          <w:rFonts w:eastAsia="Times New Roman"/>
        </w:rPr>
        <w:t>‘Jack the Ripper’ murders; Whitechapel society and economy in 1888; police investigation; role of the press; victims and the context of prostitution; popular culture in 1888 and the rise of detective fiction; cultural reinterpretations of the murders since 1888 in novels, film, theatre; Ripperology.</w:t>
      </w: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4E7E59C0" w14:textId="77777777" w:rsidR="00305121" w:rsidRDefault="00382639">
      <w:pPr>
        <w:pStyle w:val="h3"/>
        <w:spacing w:after="150" w:afterAutospacing="0"/>
        <w:outlineLvl w:val="3"/>
        <w:divId w:val="1265528456"/>
        <w:rPr>
          <w:rFonts w:ascii="Arial" w:eastAsia="Times New Roman" w:hAnsi="Arial" w:cs="Arial"/>
          <w:b/>
          <w:bCs/>
          <w:u w:val="single"/>
        </w:rPr>
      </w:pPr>
      <w:bookmarkStart w:id="49" w:name="5HIST007W"/>
      <w:r>
        <w:rPr>
          <w:rStyle w:val="Heading3Char"/>
          <w:rFonts w:eastAsia="Times New Roman"/>
          <w:u w:val="single"/>
        </w:rPr>
        <w:t>Age of Nationalism: A Case Study </w:t>
      </w:r>
      <w:bookmarkEnd w:id="49"/>
    </w:p>
    <w:p w14:paraId="6045FC88" w14:textId="77777777" w:rsidR="00305121" w:rsidRDefault="00000000">
      <w:pPr>
        <w:pStyle w:val="col-sm-4"/>
        <w:spacing w:before="0" w:beforeAutospacing="0" w:after="0" w:afterAutospacing="0"/>
        <w:divId w:val="1439371259"/>
        <w:rPr>
          <w:rStyle w:val="Strong"/>
        </w:rPr>
      </w:pPr>
      <w:hyperlink w:anchor="5HIST007W_return" w:history="1">
        <w:r w:rsidR="00382639">
          <w:rPr>
            <w:rStyle w:val="Hyperlink"/>
            <w:rFonts w:eastAsia="Times New Roman"/>
            <w:b/>
            <w:bCs/>
          </w:rPr>
          <w:t>Module Code: 5HIST007W</w:t>
        </w:r>
      </w:hyperlink>
    </w:p>
    <w:p w14:paraId="77F5C8D1" w14:textId="77777777" w:rsidR="00305121" w:rsidRDefault="00382639">
      <w:pPr>
        <w:pStyle w:val="col-sm-3"/>
        <w:spacing w:before="0" w:beforeAutospacing="0" w:after="0" w:afterAutospacing="0"/>
        <w:divId w:val="300886439"/>
      </w:pPr>
      <w:r>
        <w:rPr>
          <w:rFonts w:eastAsia="Times New Roman"/>
          <w:b/>
          <w:bCs/>
        </w:rPr>
        <w:t>Level 5</w:t>
      </w:r>
    </w:p>
    <w:p w14:paraId="2B25EAD8" w14:textId="77777777" w:rsidR="00305121" w:rsidRDefault="00382639">
      <w:pPr>
        <w:pStyle w:val="col-sm-5"/>
        <w:spacing w:before="0" w:beforeAutospacing="0" w:after="0" w:afterAutospacing="0"/>
        <w:divId w:val="2102293288"/>
        <w:rPr>
          <w:rFonts w:eastAsia="Times New Roman"/>
          <w:b/>
          <w:bCs/>
        </w:rPr>
      </w:pPr>
      <w:r>
        <w:rPr>
          <w:rFonts w:eastAsia="Times New Roman"/>
          <w:b/>
          <w:bCs/>
        </w:rPr>
        <w:t>Semester 2</w:t>
      </w:r>
    </w:p>
    <w:p w14:paraId="68AF301E" w14:textId="77777777" w:rsidR="00305121" w:rsidRDefault="00382639">
      <w:pPr>
        <w:pStyle w:val="col-sm-4"/>
        <w:spacing w:before="0" w:beforeAutospacing="0" w:after="0" w:afterAutospacing="0"/>
        <w:divId w:val="1991976858"/>
        <w:rPr>
          <w:rFonts w:eastAsia="Times New Roman"/>
          <w:b/>
          <w:bCs/>
        </w:rPr>
      </w:pPr>
      <w:r>
        <w:rPr>
          <w:rFonts w:eastAsia="Times New Roman"/>
          <w:b/>
          <w:bCs/>
        </w:rPr>
        <w:t>Location: Regent</w:t>
      </w:r>
    </w:p>
    <w:p w14:paraId="23D5CBF6" w14:textId="77777777" w:rsidR="00305121" w:rsidRDefault="00382639">
      <w:pPr>
        <w:pStyle w:val="col-sm-3"/>
        <w:spacing w:before="0" w:beforeAutospacing="0" w:after="0" w:afterAutospacing="0"/>
        <w:divId w:val="1255937869"/>
        <w:rPr>
          <w:rFonts w:eastAsia="Times New Roman"/>
          <w:b/>
          <w:bCs/>
        </w:rPr>
      </w:pPr>
      <w:r>
        <w:rPr>
          <w:rFonts w:eastAsia="Times New Roman"/>
          <w:b/>
          <w:bCs/>
        </w:rPr>
        <w:t>UK Credit Value: 20</w:t>
      </w:r>
    </w:p>
    <w:p w14:paraId="5BFE66C5" w14:textId="77777777" w:rsidR="00305121" w:rsidRDefault="00382639">
      <w:pPr>
        <w:pStyle w:val="col-sm-5"/>
        <w:spacing w:before="0" w:beforeAutospacing="0" w:after="0" w:afterAutospacing="0"/>
        <w:divId w:val="1697539690"/>
        <w:rPr>
          <w:rFonts w:eastAsia="Times New Roman"/>
        </w:rPr>
      </w:pPr>
      <w:r>
        <w:rPr>
          <w:rFonts w:eastAsia="Times New Roman"/>
          <w:b/>
          <w:bCs/>
        </w:rPr>
        <w:t>Equivalent Credit Value: US Credits 4 / ECTS credits 10*</w:t>
      </w:r>
    </w:p>
    <w:p w14:paraId="49B97B91" w14:textId="77777777" w:rsidR="00305121" w:rsidRDefault="00382639">
      <w:pPr>
        <w:pStyle w:val="col-sm-12"/>
        <w:spacing w:before="0" w:beforeAutospacing="0" w:after="0" w:afterAutospacing="0"/>
        <w:divId w:val="600920811"/>
        <w:rPr>
          <w:rFonts w:eastAsia="Times New Roman"/>
        </w:rPr>
      </w:pPr>
      <w:r>
        <w:rPr>
          <w:rFonts w:eastAsia="Times New Roman"/>
        </w:rPr>
        <w:lastRenderedPageBreak/>
        <w:t>Ireland; Agrarianism; Land War; constitutional nationalism; Parnell; Butt; Gaelic League; Home Rule; unionism; Ulster; IRB; UVF; Fenians; Easter Rising; Sinn Fein; War of Independence; IRA; Government of Ireland Act; partition; Anglo-Irish Treaty; Irish Civil War.</w:t>
      </w: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6BC64802" w14:textId="77777777" w:rsidR="00305121" w:rsidRDefault="00382639">
      <w:pPr>
        <w:pStyle w:val="h3"/>
        <w:spacing w:after="150" w:afterAutospacing="0"/>
        <w:outlineLvl w:val="3"/>
        <w:divId w:val="607466343"/>
        <w:rPr>
          <w:rFonts w:ascii="Arial" w:eastAsia="Times New Roman" w:hAnsi="Arial" w:cs="Arial"/>
          <w:b/>
          <w:bCs/>
          <w:u w:val="single"/>
        </w:rPr>
      </w:pPr>
      <w:bookmarkStart w:id="50" w:name="5HIST011W"/>
      <w:r>
        <w:rPr>
          <w:rStyle w:val="Heading3Char"/>
          <w:rFonts w:eastAsia="Times New Roman"/>
          <w:u w:val="single"/>
        </w:rPr>
        <w:t>The World Renewed: Global Perspectives on the twentieth century (Part Two)</w:t>
      </w:r>
      <w:bookmarkEnd w:id="50"/>
    </w:p>
    <w:p w14:paraId="30C568DE" w14:textId="77777777" w:rsidR="00305121" w:rsidRDefault="00000000">
      <w:pPr>
        <w:pStyle w:val="col-sm-4"/>
        <w:spacing w:before="0" w:beforeAutospacing="0" w:after="0" w:afterAutospacing="0"/>
        <w:divId w:val="1103495880"/>
        <w:rPr>
          <w:rStyle w:val="Strong"/>
        </w:rPr>
      </w:pPr>
      <w:hyperlink w:anchor="5HIST011W_return" w:history="1">
        <w:r w:rsidR="00382639">
          <w:rPr>
            <w:rStyle w:val="Hyperlink"/>
            <w:rFonts w:eastAsia="Times New Roman"/>
            <w:b/>
            <w:bCs/>
          </w:rPr>
          <w:t>Module Code: 5HIST011W</w:t>
        </w:r>
      </w:hyperlink>
    </w:p>
    <w:p w14:paraId="2054D51B" w14:textId="77777777" w:rsidR="00305121" w:rsidRDefault="00382639">
      <w:pPr>
        <w:pStyle w:val="col-sm-3"/>
        <w:spacing w:before="0" w:beforeAutospacing="0" w:after="0" w:afterAutospacing="0"/>
        <w:divId w:val="1038362499"/>
      </w:pPr>
      <w:r>
        <w:rPr>
          <w:rFonts w:eastAsia="Times New Roman"/>
          <w:b/>
          <w:bCs/>
        </w:rPr>
        <w:t>Level 5</w:t>
      </w:r>
    </w:p>
    <w:p w14:paraId="71803915" w14:textId="77777777" w:rsidR="00305121" w:rsidRDefault="00382639">
      <w:pPr>
        <w:pStyle w:val="col-sm-5"/>
        <w:spacing w:before="0" w:beforeAutospacing="0" w:after="0" w:afterAutospacing="0"/>
        <w:divId w:val="1333332553"/>
        <w:rPr>
          <w:rFonts w:eastAsia="Times New Roman"/>
          <w:b/>
          <w:bCs/>
        </w:rPr>
      </w:pPr>
      <w:r>
        <w:rPr>
          <w:rFonts w:eastAsia="Times New Roman"/>
          <w:b/>
          <w:bCs/>
        </w:rPr>
        <w:t>Semester 2</w:t>
      </w:r>
    </w:p>
    <w:p w14:paraId="5F1AD762" w14:textId="77777777" w:rsidR="00305121" w:rsidRDefault="00382639">
      <w:pPr>
        <w:pStyle w:val="col-sm-4"/>
        <w:spacing w:before="0" w:beforeAutospacing="0" w:after="0" w:afterAutospacing="0"/>
        <w:divId w:val="1996686130"/>
        <w:rPr>
          <w:rFonts w:eastAsia="Times New Roman"/>
          <w:b/>
          <w:bCs/>
        </w:rPr>
      </w:pPr>
      <w:r>
        <w:rPr>
          <w:rFonts w:eastAsia="Times New Roman"/>
          <w:b/>
          <w:bCs/>
        </w:rPr>
        <w:t>Location: Regent</w:t>
      </w:r>
    </w:p>
    <w:p w14:paraId="23C5B514" w14:textId="77777777" w:rsidR="00305121" w:rsidRDefault="00382639">
      <w:pPr>
        <w:pStyle w:val="col-sm-3"/>
        <w:spacing w:before="0" w:beforeAutospacing="0" w:after="0" w:afterAutospacing="0"/>
        <w:divId w:val="262232122"/>
        <w:rPr>
          <w:rFonts w:eastAsia="Times New Roman"/>
          <w:b/>
          <w:bCs/>
        </w:rPr>
      </w:pPr>
      <w:r>
        <w:rPr>
          <w:rFonts w:eastAsia="Times New Roman"/>
          <w:b/>
          <w:bCs/>
        </w:rPr>
        <w:t>UK Credit Value: 20</w:t>
      </w:r>
    </w:p>
    <w:p w14:paraId="72C07802" w14:textId="77777777" w:rsidR="00305121" w:rsidRDefault="00382639">
      <w:pPr>
        <w:pStyle w:val="col-sm-5"/>
        <w:spacing w:before="0" w:beforeAutospacing="0" w:after="0" w:afterAutospacing="0"/>
        <w:divId w:val="1297417313"/>
        <w:rPr>
          <w:rFonts w:eastAsia="Times New Roman"/>
        </w:rPr>
      </w:pPr>
      <w:r>
        <w:rPr>
          <w:rFonts w:eastAsia="Times New Roman"/>
          <w:b/>
          <w:bCs/>
        </w:rPr>
        <w:t>Equivalent Credit Value: US Credits 4 / ECTS credits 10*</w:t>
      </w:r>
    </w:p>
    <w:p w14:paraId="5CC8EA53" w14:textId="77777777" w:rsidR="00305121" w:rsidRDefault="00382639">
      <w:pPr>
        <w:pStyle w:val="col-sm-12"/>
        <w:spacing w:before="0" w:beforeAutospacing="0" w:after="0" w:afterAutospacing="0"/>
        <w:divId w:val="276186380"/>
        <w:rPr>
          <w:rFonts w:eastAsia="Times New Roman"/>
        </w:rPr>
      </w:pPr>
      <w:r>
        <w:rPr>
          <w:rFonts w:eastAsia="Times New Roman"/>
        </w:rPr>
        <w:t>Origins of the Cold War; Stalinism; Eastern Europe behind the Iron Curtain; China; Algerian war; decolonisation; Korean war and Vietnam war; 1968 revolutions; Cambodian genocide; European Integration; end of the Cold War.</w:t>
      </w:r>
      <w:r>
        <w:rPr>
          <w:rFonts w:eastAsia="Times New Roman"/>
        </w:rPr>
        <w:br/>
      </w:r>
      <w:r>
        <w:rPr>
          <w:rStyle w:val="Strong"/>
          <w:rFonts w:eastAsia="Times New Roman"/>
        </w:rPr>
        <w:t>Assessment:</w:t>
      </w:r>
      <w:r>
        <w:rPr>
          <w:rFonts w:eastAsia="Times New Roman"/>
        </w:rPr>
        <w:t xml:space="preserve"> Presentation (40%), Coursework (60%)</w:t>
      </w:r>
      <w:r>
        <w:rPr>
          <w:rFonts w:eastAsia="Times New Roman"/>
        </w:rPr>
        <w:br/>
        <w:t>*All transcripts are issued in UK credits.</w:t>
      </w:r>
    </w:p>
    <w:p w14:paraId="22D246E6"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7030466B">
          <v:rect id="_x0000_i1031" alt="" style="width:451.3pt;height:.05pt;mso-width-percent:0;mso-height-percent:0;mso-width-percent:0;mso-height-percent:0" o:hralign="center" o:hrstd="t" o:hr="t" fillcolor="#a0a0a0" stroked="f"/>
        </w:pict>
      </w:r>
    </w:p>
    <w:p w14:paraId="77F6A9BD" w14:textId="77777777" w:rsidR="00305121" w:rsidRDefault="00382639">
      <w:pPr>
        <w:pStyle w:val="h2"/>
        <w:spacing w:after="150" w:afterAutospacing="0"/>
        <w:outlineLvl w:val="2"/>
        <w:divId w:val="1102262032"/>
        <w:rPr>
          <w:rFonts w:ascii="Arial" w:eastAsia="Times New Roman" w:hAnsi="Arial" w:cs="Arial"/>
          <w:b/>
          <w:bCs/>
        </w:rPr>
      </w:pPr>
      <w:r>
        <w:rPr>
          <w:rStyle w:val="Heading2Char"/>
          <w:rFonts w:eastAsia="Times New Roman"/>
        </w:rPr>
        <w:t>London Studies</w:t>
      </w:r>
    </w:p>
    <w:p w14:paraId="4CDA9CBD" w14:textId="77777777" w:rsidR="00305121" w:rsidRDefault="00382639">
      <w:pPr>
        <w:pStyle w:val="h3"/>
        <w:spacing w:after="150" w:afterAutospacing="0"/>
        <w:outlineLvl w:val="3"/>
        <w:divId w:val="484977901"/>
        <w:rPr>
          <w:rFonts w:ascii="Arial" w:eastAsia="Times New Roman" w:hAnsi="Arial" w:cs="Arial"/>
          <w:b/>
          <w:bCs/>
          <w:u w:val="single"/>
        </w:rPr>
      </w:pPr>
      <w:bookmarkStart w:id="51" w:name="4ELIT009X"/>
      <w:r>
        <w:rPr>
          <w:rStyle w:val="Heading3Char"/>
          <w:rFonts w:eastAsia="Times New Roman"/>
          <w:u w:val="single"/>
        </w:rPr>
        <w:t>Photography in London</w:t>
      </w:r>
      <w:bookmarkEnd w:id="51"/>
    </w:p>
    <w:p w14:paraId="79BBD9D8" w14:textId="77777777" w:rsidR="00305121" w:rsidRDefault="00000000">
      <w:pPr>
        <w:pStyle w:val="col-sm-4"/>
        <w:spacing w:before="0" w:beforeAutospacing="0" w:after="0" w:afterAutospacing="0"/>
        <w:divId w:val="1186211065"/>
        <w:rPr>
          <w:rStyle w:val="Strong"/>
        </w:rPr>
      </w:pPr>
      <w:hyperlink w:anchor="4ELIT009X_return" w:history="1">
        <w:r w:rsidR="00382639">
          <w:rPr>
            <w:rStyle w:val="Hyperlink"/>
            <w:rFonts w:eastAsia="Times New Roman"/>
            <w:b/>
            <w:bCs/>
          </w:rPr>
          <w:t>Module Code: 4ELIT009X</w:t>
        </w:r>
      </w:hyperlink>
    </w:p>
    <w:p w14:paraId="36A135D8" w14:textId="77777777" w:rsidR="00305121" w:rsidRDefault="00382639">
      <w:pPr>
        <w:pStyle w:val="col-sm-3"/>
        <w:spacing w:before="0" w:beforeAutospacing="0" w:after="0" w:afterAutospacing="0"/>
        <w:divId w:val="126899529"/>
      </w:pPr>
      <w:r>
        <w:rPr>
          <w:rFonts w:eastAsia="Times New Roman"/>
          <w:b/>
          <w:bCs/>
        </w:rPr>
        <w:t>Level 4</w:t>
      </w:r>
    </w:p>
    <w:p w14:paraId="619B7B67" w14:textId="77777777" w:rsidR="00305121" w:rsidRDefault="00382639">
      <w:pPr>
        <w:pStyle w:val="col-sm-5"/>
        <w:spacing w:before="0" w:beforeAutospacing="0" w:after="0" w:afterAutospacing="0"/>
        <w:divId w:val="1997954726"/>
        <w:rPr>
          <w:rFonts w:eastAsia="Times New Roman"/>
          <w:b/>
          <w:bCs/>
        </w:rPr>
      </w:pPr>
      <w:r>
        <w:rPr>
          <w:rFonts w:eastAsia="Times New Roman"/>
          <w:b/>
          <w:bCs/>
        </w:rPr>
        <w:t>Semester 2</w:t>
      </w:r>
    </w:p>
    <w:p w14:paraId="24DA19C0" w14:textId="77777777" w:rsidR="00305121" w:rsidRDefault="00382639">
      <w:pPr>
        <w:pStyle w:val="col-sm-4"/>
        <w:spacing w:before="0" w:beforeAutospacing="0" w:after="0" w:afterAutospacing="0"/>
        <w:divId w:val="527062102"/>
        <w:rPr>
          <w:rFonts w:eastAsia="Times New Roman"/>
          <w:b/>
          <w:bCs/>
        </w:rPr>
      </w:pPr>
      <w:r>
        <w:rPr>
          <w:rFonts w:eastAsia="Times New Roman"/>
          <w:b/>
          <w:bCs/>
        </w:rPr>
        <w:t>Location: Regent</w:t>
      </w:r>
    </w:p>
    <w:p w14:paraId="5E1AB3D7" w14:textId="77777777" w:rsidR="00305121" w:rsidRDefault="00382639">
      <w:pPr>
        <w:pStyle w:val="col-sm-3"/>
        <w:spacing w:before="0" w:beforeAutospacing="0" w:after="0" w:afterAutospacing="0"/>
        <w:divId w:val="258105729"/>
        <w:rPr>
          <w:rFonts w:eastAsia="Times New Roman"/>
          <w:b/>
          <w:bCs/>
        </w:rPr>
      </w:pPr>
      <w:r>
        <w:rPr>
          <w:rFonts w:eastAsia="Times New Roman"/>
          <w:b/>
          <w:bCs/>
        </w:rPr>
        <w:t>UK Credit Value: 20</w:t>
      </w:r>
    </w:p>
    <w:p w14:paraId="417217D2" w14:textId="77777777" w:rsidR="00305121" w:rsidRDefault="00382639">
      <w:pPr>
        <w:pStyle w:val="col-sm-5"/>
        <w:spacing w:before="0" w:beforeAutospacing="0" w:after="0" w:afterAutospacing="0"/>
        <w:divId w:val="714622738"/>
        <w:rPr>
          <w:rFonts w:eastAsia="Times New Roman"/>
        </w:rPr>
      </w:pPr>
      <w:r>
        <w:rPr>
          <w:rFonts w:eastAsia="Times New Roman"/>
          <w:b/>
          <w:bCs/>
        </w:rPr>
        <w:t>Equivalent Credit Value: US Credits 4 / ECTS credits 10*</w:t>
      </w:r>
    </w:p>
    <w:p w14:paraId="5108AF86" w14:textId="77777777" w:rsidR="00305121" w:rsidRDefault="00382639">
      <w:pPr>
        <w:pStyle w:val="col-sm-12"/>
        <w:spacing w:before="0" w:beforeAutospacing="0" w:after="0" w:afterAutospacing="0"/>
        <w:divId w:val="1497651543"/>
        <w:rPr>
          <w:rFonts w:eastAsia="Times New Roman"/>
        </w:rPr>
      </w:pPr>
      <w:r>
        <w:rPr>
          <w:rStyle w:val="Strong"/>
          <w:rFonts w:eastAsia="Times New Roman"/>
          <w:i/>
          <w:iCs/>
        </w:rPr>
        <w:t>Please note students will pay additional costs of £15-£20 for special exhibits once in London.</w:t>
      </w:r>
      <w:r>
        <w:rPr>
          <w:rFonts w:eastAsia="Times New Roman"/>
        </w:rPr>
        <w:br/>
        <w:t>This class is designed for students who are interested in learning about photography by viewing exhibitions of photographs, and creating their own photographic responses. In this module we will examine some of the different styles and genres of photography, from urban street-life photography to portraiture, from fine art photography to photo-journalism. The class will include visits to contemporary and historical exhibitions. Students will be asked to make photographic responses to exhibitions they have seen or texts they have read. Working on group exercises as well as individual projects, students will create their own photo blogs and learn the skills of image critique. They will be offered the tools to gain a critical and practical understanding of the language of photography. However, the course is not designed to teach technical skills.</w:t>
      </w:r>
      <w:r>
        <w:rPr>
          <w:rFonts w:eastAsia="Times New Roman"/>
        </w:rPr>
        <w:br/>
      </w:r>
      <w:r>
        <w:rPr>
          <w:rStyle w:val="Strong"/>
          <w:rFonts w:eastAsia="Times New Roman"/>
        </w:rPr>
        <w:t>Assessment:</w:t>
      </w:r>
      <w:r>
        <w:rPr>
          <w:rFonts w:eastAsia="Times New Roman"/>
        </w:rPr>
        <w:t xml:space="preserve"> Essay (50%), Coursework (50%)</w:t>
      </w:r>
      <w:r>
        <w:rPr>
          <w:rFonts w:eastAsia="Times New Roman"/>
        </w:rPr>
        <w:br/>
        <w:t>*All transcripts are issued in UK credits.</w:t>
      </w:r>
    </w:p>
    <w:p w14:paraId="55429885" w14:textId="77777777" w:rsidR="00305121" w:rsidRDefault="00382639">
      <w:pPr>
        <w:pStyle w:val="h3"/>
        <w:spacing w:after="150" w:afterAutospacing="0"/>
        <w:outlineLvl w:val="3"/>
        <w:divId w:val="2039623758"/>
        <w:rPr>
          <w:rFonts w:ascii="Arial" w:eastAsia="Times New Roman" w:hAnsi="Arial" w:cs="Arial"/>
          <w:b/>
          <w:bCs/>
          <w:u w:val="single"/>
        </w:rPr>
      </w:pPr>
      <w:bookmarkStart w:id="52" w:name="4ELIT010X"/>
      <w:r>
        <w:rPr>
          <w:rStyle w:val="Heading3Char"/>
          <w:rFonts w:eastAsia="Times New Roman"/>
          <w:u w:val="single"/>
        </w:rPr>
        <w:lastRenderedPageBreak/>
        <w:t>Art and Society</w:t>
      </w:r>
      <w:bookmarkEnd w:id="52"/>
    </w:p>
    <w:p w14:paraId="76E21548" w14:textId="77777777" w:rsidR="00305121" w:rsidRDefault="00000000">
      <w:pPr>
        <w:pStyle w:val="col-sm-4"/>
        <w:spacing w:before="0" w:beforeAutospacing="0" w:after="0" w:afterAutospacing="0"/>
        <w:divId w:val="1158225611"/>
        <w:rPr>
          <w:rStyle w:val="Strong"/>
        </w:rPr>
      </w:pPr>
      <w:hyperlink w:anchor="4ELIT010X_return" w:history="1">
        <w:r w:rsidR="00382639">
          <w:rPr>
            <w:rStyle w:val="Hyperlink"/>
            <w:rFonts w:eastAsia="Times New Roman"/>
            <w:b/>
            <w:bCs/>
          </w:rPr>
          <w:t>Module Code: 4ELIT010X</w:t>
        </w:r>
      </w:hyperlink>
    </w:p>
    <w:p w14:paraId="5A576BBB" w14:textId="77777777" w:rsidR="00305121" w:rsidRDefault="00382639">
      <w:pPr>
        <w:pStyle w:val="col-sm-3"/>
        <w:spacing w:before="0" w:beforeAutospacing="0" w:after="0" w:afterAutospacing="0"/>
        <w:divId w:val="1460301637"/>
      </w:pPr>
      <w:r>
        <w:rPr>
          <w:rFonts w:eastAsia="Times New Roman"/>
          <w:b/>
          <w:bCs/>
        </w:rPr>
        <w:t>Level 4</w:t>
      </w:r>
    </w:p>
    <w:p w14:paraId="66CCD972" w14:textId="77777777" w:rsidR="00305121" w:rsidRDefault="00382639">
      <w:pPr>
        <w:pStyle w:val="col-sm-5"/>
        <w:spacing w:before="0" w:beforeAutospacing="0" w:after="0" w:afterAutospacing="0"/>
        <w:divId w:val="1202011343"/>
        <w:rPr>
          <w:rFonts w:eastAsia="Times New Roman"/>
          <w:b/>
          <w:bCs/>
        </w:rPr>
      </w:pPr>
      <w:r>
        <w:rPr>
          <w:rFonts w:eastAsia="Times New Roman"/>
          <w:b/>
          <w:bCs/>
        </w:rPr>
        <w:t>Semester 2</w:t>
      </w:r>
    </w:p>
    <w:p w14:paraId="5BBED58F" w14:textId="77777777" w:rsidR="00305121" w:rsidRDefault="00382639">
      <w:pPr>
        <w:pStyle w:val="col-sm-4"/>
        <w:spacing w:before="0" w:beforeAutospacing="0" w:after="0" w:afterAutospacing="0"/>
        <w:divId w:val="1116605252"/>
        <w:rPr>
          <w:rFonts w:eastAsia="Times New Roman"/>
          <w:b/>
          <w:bCs/>
        </w:rPr>
      </w:pPr>
      <w:r>
        <w:rPr>
          <w:rFonts w:eastAsia="Times New Roman"/>
          <w:b/>
          <w:bCs/>
        </w:rPr>
        <w:t>Location: Regent</w:t>
      </w:r>
    </w:p>
    <w:p w14:paraId="4313C569" w14:textId="77777777" w:rsidR="00305121" w:rsidRDefault="00382639">
      <w:pPr>
        <w:pStyle w:val="col-sm-3"/>
        <w:spacing w:before="0" w:beforeAutospacing="0" w:after="0" w:afterAutospacing="0"/>
        <w:divId w:val="721443352"/>
        <w:rPr>
          <w:rFonts w:eastAsia="Times New Roman"/>
          <w:b/>
          <w:bCs/>
        </w:rPr>
      </w:pPr>
      <w:r>
        <w:rPr>
          <w:rFonts w:eastAsia="Times New Roman"/>
          <w:b/>
          <w:bCs/>
        </w:rPr>
        <w:t>UK Credit Value: 20</w:t>
      </w:r>
    </w:p>
    <w:p w14:paraId="68892DA6" w14:textId="77777777" w:rsidR="00305121" w:rsidRDefault="00382639">
      <w:pPr>
        <w:pStyle w:val="col-sm-5"/>
        <w:spacing w:before="0" w:beforeAutospacing="0" w:after="0" w:afterAutospacing="0"/>
        <w:divId w:val="1972590025"/>
        <w:rPr>
          <w:rFonts w:eastAsia="Times New Roman"/>
        </w:rPr>
      </w:pPr>
      <w:r>
        <w:rPr>
          <w:rFonts w:eastAsia="Times New Roman"/>
          <w:b/>
          <w:bCs/>
        </w:rPr>
        <w:t>Equivalent Credit Value: US Credits 4 / ECTS credits 10*</w:t>
      </w:r>
    </w:p>
    <w:p w14:paraId="71A937B5" w14:textId="77777777" w:rsidR="00305121" w:rsidRDefault="00382639">
      <w:pPr>
        <w:pStyle w:val="col-sm-12"/>
        <w:spacing w:before="0" w:beforeAutospacing="0" w:after="0" w:afterAutospacing="0"/>
        <w:divId w:val="416633962"/>
        <w:rPr>
          <w:rFonts w:eastAsia="Times New Roman"/>
        </w:rPr>
      </w:pPr>
      <w:r>
        <w:rPr>
          <w:rStyle w:val="Strong"/>
          <w:rFonts w:eastAsia="Times New Roman"/>
          <w:i/>
          <w:iCs/>
        </w:rPr>
        <w:t>Dis-requisite: This module cannot be taken with 4FIAR007X Modern Art in London.</w:t>
      </w:r>
      <w:r>
        <w:rPr>
          <w:rFonts w:eastAsia="Times New Roman"/>
        </w:rPr>
        <w:br/>
      </w:r>
      <w:r>
        <w:rPr>
          <w:rStyle w:val="Strong"/>
          <w:rFonts w:eastAsia="Times New Roman"/>
          <w:i/>
          <w:iCs/>
        </w:rPr>
        <w:t>Please note students will pay additional costs of £35-£40 for special exhibits once in London</w:t>
      </w:r>
      <w:r>
        <w:rPr>
          <w:rFonts w:eastAsia="Times New Roman"/>
        </w:rPr>
        <w:br/>
        <w:t>This module is an introduction to the visual culture of London, including painting, architecture, photography and contemporary media. Students will visit the major art galleries to examine how art works exhibitions and cultural organisations can be understood within wider social contexts. The sessions also include museums and historical sites, such as the British Museum and St Paul’s Cathedral, as well as art galleries. The classes will explore how these institutions reveal the complex cultural identity and history of London. The module develops students’ skills in visual analysis and critical thinking about culture.</w:t>
      </w:r>
      <w:r>
        <w:rPr>
          <w:rFonts w:eastAsia="Times New Roman"/>
        </w:rPr>
        <w:br/>
      </w:r>
      <w:r>
        <w:rPr>
          <w:rStyle w:val="Strong"/>
          <w:rFonts w:eastAsia="Times New Roman"/>
        </w:rPr>
        <w:t>Assessment:</w:t>
      </w:r>
      <w:r>
        <w:rPr>
          <w:rFonts w:eastAsia="Times New Roman"/>
        </w:rPr>
        <w:t xml:space="preserve"> Essay (75%), Presentation (25%)</w:t>
      </w:r>
      <w:r>
        <w:rPr>
          <w:rFonts w:eastAsia="Times New Roman"/>
        </w:rPr>
        <w:br/>
        <w:t>*All transcripts are issued in UK credits.</w:t>
      </w:r>
    </w:p>
    <w:p w14:paraId="03CB0502" w14:textId="77777777" w:rsidR="00305121" w:rsidRDefault="00382639">
      <w:pPr>
        <w:pStyle w:val="h3"/>
        <w:spacing w:after="150" w:afterAutospacing="0"/>
        <w:outlineLvl w:val="3"/>
        <w:divId w:val="219824960"/>
        <w:rPr>
          <w:rFonts w:ascii="Arial" w:eastAsia="Times New Roman" w:hAnsi="Arial" w:cs="Arial"/>
          <w:b/>
          <w:bCs/>
          <w:u w:val="single"/>
        </w:rPr>
      </w:pPr>
      <w:bookmarkStart w:id="53" w:name="4ELIT011X"/>
      <w:r>
        <w:rPr>
          <w:rStyle w:val="Heading3Char"/>
          <w:rFonts w:eastAsia="Times New Roman"/>
          <w:u w:val="single"/>
        </w:rPr>
        <w:t>London Theatre Studies</w:t>
      </w:r>
      <w:bookmarkEnd w:id="53"/>
    </w:p>
    <w:p w14:paraId="1E8BC0B8" w14:textId="77777777" w:rsidR="00305121" w:rsidRDefault="00000000">
      <w:pPr>
        <w:pStyle w:val="col-sm-4"/>
        <w:spacing w:before="0" w:beforeAutospacing="0" w:after="0" w:afterAutospacing="0"/>
        <w:divId w:val="1492597190"/>
        <w:rPr>
          <w:rStyle w:val="Strong"/>
        </w:rPr>
      </w:pPr>
      <w:hyperlink w:anchor="4ELIT011X_return" w:history="1">
        <w:r w:rsidR="00382639">
          <w:rPr>
            <w:rStyle w:val="Hyperlink"/>
            <w:rFonts w:eastAsia="Times New Roman"/>
            <w:b/>
            <w:bCs/>
          </w:rPr>
          <w:t>Module Code: 4ELIT011X</w:t>
        </w:r>
      </w:hyperlink>
    </w:p>
    <w:p w14:paraId="726D2603" w14:textId="77777777" w:rsidR="00305121" w:rsidRDefault="00382639">
      <w:pPr>
        <w:pStyle w:val="col-sm-3"/>
        <w:spacing w:before="0" w:beforeAutospacing="0" w:after="0" w:afterAutospacing="0"/>
        <w:divId w:val="188686689"/>
      </w:pPr>
      <w:r>
        <w:rPr>
          <w:rFonts w:eastAsia="Times New Roman"/>
          <w:b/>
          <w:bCs/>
        </w:rPr>
        <w:t>Level 4</w:t>
      </w:r>
    </w:p>
    <w:p w14:paraId="605832C1" w14:textId="77777777" w:rsidR="00305121" w:rsidRDefault="00382639">
      <w:pPr>
        <w:pStyle w:val="col-sm-5"/>
        <w:spacing w:before="0" w:beforeAutospacing="0" w:after="0" w:afterAutospacing="0"/>
        <w:divId w:val="341972813"/>
        <w:rPr>
          <w:rFonts w:eastAsia="Times New Roman"/>
          <w:b/>
          <w:bCs/>
        </w:rPr>
      </w:pPr>
      <w:r>
        <w:rPr>
          <w:rFonts w:eastAsia="Times New Roman"/>
          <w:b/>
          <w:bCs/>
        </w:rPr>
        <w:t>Semester 2</w:t>
      </w:r>
    </w:p>
    <w:p w14:paraId="32A00515" w14:textId="77777777" w:rsidR="00305121" w:rsidRDefault="00382639">
      <w:pPr>
        <w:pStyle w:val="col-sm-4"/>
        <w:spacing w:before="0" w:beforeAutospacing="0" w:after="0" w:afterAutospacing="0"/>
        <w:divId w:val="1576353700"/>
        <w:rPr>
          <w:rFonts w:eastAsia="Times New Roman"/>
          <w:b/>
          <w:bCs/>
        </w:rPr>
      </w:pPr>
      <w:r>
        <w:rPr>
          <w:rFonts w:eastAsia="Times New Roman"/>
          <w:b/>
          <w:bCs/>
        </w:rPr>
        <w:t>Location: Regent</w:t>
      </w:r>
    </w:p>
    <w:p w14:paraId="3FEFD0D8" w14:textId="77777777" w:rsidR="00305121" w:rsidRDefault="00382639">
      <w:pPr>
        <w:pStyle w:val="col-sm-3"/>
        <w:spacing w:before="0" w:beforeAutospacing="0" w:after="0" w:afterAutospacing="0"/>
        <w:divId w:val="356738100"/>
        <w:rPr>
          <w:rFonts w:eastAsia="Times New Roman"/>
          <w:b/>
          <w:bCs/>
        </w:rPr>
      </w:pPr>
      <w:r>
        <w:rPr>
          <w:rFonts w:eastAsia="Times New Roman"/>
          <w:b/>
          <w:bCs/>
        </w:rPr>
        <w:t>UK Credit Value: 20</w:t>
      </w:r>
    </w:p>
    <w:p w14:paraId="6E2BBC9E" w14:textId="77777777" w:rsidR="00305121" w:rsidRDefault="00382639">
      <w:pPr>
        <w:pStyle w:val="col-sm-5"/>
        <w:spacing w:before="0" w:beforeAutospacing="0" w:after="0" w:afterAutospacing="0"/>
        <w:divId w:val="1435979684"/>
        <w:rPr>
          <w:rFonts w:eastAsia="Times New Roman"/>
        </w:rPr>
      </w:pPr>
      <w:r>
        <w:rPr>
          <w:rFonts w:eastAsia="Times New Roman"/>
          <w:b/>
          <w:bCs/>
        </w:rPr>
        <w:t>Equivalent Credit Value: US Credits 4 / ECTS credits 10*</w:t>
      </w:r>
    </w:p>
    <w:p w14:paraId="1EEFE48C" w14:textId="77777777" w:rsidR="00305121" w:rsidRDefault="00382639">
      <w:pPr>
        <w:pStyle w:val="col-sm-12"/>
        <w:spacing w:before="0" w:beforeAutospacing="0" w:after="0" w:afterAutospacing="0"/>
        <w:divId w:val="25253541"/>
        <w:rPr>
          <w:rFonts w:eastAsia="Times New Roman"/>
        </w:rPr>
      </w:pPr>
      <w:r>
        <w:rPr>
          <w:rStyle w:val="Strong"/>
          <w:rFonts w:eastAsia="Times New Roman"/>
          <w:i/>
          <w:iCs/>
        </w:rPr>
        <w:t>Please note students will pay additional costs of around £200 for theatre tickets once in London.</w:t>
      </w:r>
      <w:r>
        <w:rPr>
          <w:rFonts w:eastAsia="Times New Roman"/>
        </w:rPr>
        <w:br/>
        <w:t>This module provides an introduction to the institutions and trends of London’s contemporary theatre. Diverse performance types and genres in different kinds of venues/institutions are examined, with a focus on reviewing theatre productions from an informed perspective. Visits to the theatre, tours of relevant sites, review sessions, workshops and talks with theatre practitioners outline the processes of producing and staging theatre, with particular reference to current productions in London.</w:t>
      </w:r>
      <w:r>
        <w:rPr>
          <w:rFonts w:eastAsia="Times New Roman"/>
        </w:rPr>
        <w:br/>
      </w:r>
      <w:r>
        <w:rPr>
          <w:rStyle w:val="Strong"/>
          <w:rFonts w:eastAsia="Times New Roman"/>
        </w:rPr>
        <w:t>Assessment:</w:t>
      </w:r>
      <w:r>
        <w:rPr>
          <w:rFonts w:eastAsia="Times New Roman"/>
        </w:rPr>
        <w:t xml:space="preserve"> Presentation (50%), Essay (50%)</w:t>
      </w:r>
      <w:r>
        <w:rPr>
          <w:rFonts w:eastAsia="Times New Roman"/>
        </w:rPr>
        <w:br/>
        <w:t>*All transcripts are issued in UK credits.</w:t>
      </w:r>
    </w:p>
    <w:p w14:paraId="741F9F1B" w14:textId="77777777" w:rsidR="00305121" w:rsidRDefault="00382639">
      <w:pPr>
        <w:pStyle w:val="h3"/>
        <w:spacing w:after="150" w:afterAutospacing="0"/>
        <w:outlineLvl w:val="3"/>
        <w:divId w:val="1361859417"/>
        <w:rPr>
          <w:rFonts w:ascii="Arial" w:eastAsia="Times New Roman" w:hAnsi="Arial" w:cs="Arial"/>
          <w:b/>
          <w:bCs/>
          <w:u w:val="single"/>
        </w:rPr>
      </w:pPr>
      <w:bookmarkStart w:id="54" w:name="4HIST007X"/>
      <w:r>
        <w:rPr>
          <w:rStyle w:val="Heading3Char"/>
          <w:rFonts w:eastAsia="Times New Roman"/>
          <w:u w:val="single"/>
        </w:rPr>
        <w:t>Monarchy - A Royal History of London</w:t>
      </w:r>
      <w:bookmarkEnd w:id="54"/>
    </w:p>
    <w:p w14:paraId="7C27BD40" w14:textId="77777777" w:rsidR="00305121" w:rsidRDefault="00000000">
      <w:pPr>
        <w:pStyle w:val="col-sm-4"/>
        <w:spacing w:before="0" w:beforeAutospacing="0" w:after="0" w:afterAutospacing="0"/>
        <w:divId w:val="50083077"/>
        <w:rPr>
          <w:rStyle w:val="Strong"/>
        </w:rPr>
      </w:pPr>
      <w:hyperlink w:anchor="4HIST007X_return" w:history="1">
        <w:r w:rsidR="00382639">
          <w:rPr>
            <w:rStyle w:val="Hyperlink"/>
            <w:rFonts w:eastAsia="Times New Roman"/>
            <w:b/>
            <w:bCs/>
          </w:rPr>
          <w:t>Module Code: 4HIST007X</w:t>
        </w:r>
      </w:hyperlink>
    </w:p>
    <w:p w14:paraId="1B943690" w14:textId="77777777" w:rsidR="00305121" w:rsidRDefault="00382639">
      <w:pPr>
        <w:pStyle w:val="col-sm-3"/>
        <w:spacing w:before="0" w:beforeAutospacing="0" w:after="0" w:afterAutospacing="0"/>
        <w:divId w:val="665977004"/>
      </w:pPr>
      <w:r>
        <w:rPr>
          <w:rFonts w:eastAsia="Times New Roman"/>
          <w:b/>
          <w:bCs/>
        </w:rPr>
        <w:t>Level 4</w:t>
      </w:r>
    </w:p>
    <w:p w14:paraId="1FFE04F6" w14:textId="77777777" w:rsidR="00305121" w:rsidRDefault="00382639">
      <w:pPr>
        <w:pStyle w:val="col-sm-5"/>
        <w:spacing w:before="0" w:beforeAutospacing="0" w:after="0" w:afterAutospacing="0"/>
        <w:divId w:val="1321620885"/>
        <w:rPr>
          <w:rFonts w:eastAsia="Times New Roman"/>
          <w:b/>
          <w:bCs/>
        </w:rPr>
      </w:pPr>
      <w:r>
        <w:rPr>
          <w:rFonts w:eastAsia="Times New Roman"/>
          <w:b/>
          <w:bCs/>
        </w:rPr>
        <w:t>Semester 2</w:t>
      </w:r>
    </w:p>
    <w:p w14:paraId="6F111241" w14:textId="77777777" w:rsidR="00305121" w:rsidRDefault="00382639">
      <w:pPr>
        <w:pStyle w:val="col-sm-4"/>
        <w:spacing w:before="0" w:beforeAutospacing="0" w:after="0" w:afterAutospacing="0"/>
        <w:divId w:val="30309580"/>
        <w:rPr>
          <w:rFonts w:eastAsia="Times New Roman"/>
          <w:b/>
          <w:bCs/>
        </w:rPr>
      </w:pPr>
      <w:r>
        <w:rPr>
          <w:rFonts w:eastAsia="Times New Roman"/>
          <w:b/>
          <w:bCs/>
        </w:rPr>
        <w:t>Location: Regent</w:t>
      </w:r>
    </w:p>
    <w:p w14:paraId="7CF62CFD" w14:textId="77777777" w:rsidR="00305121" w:rsidRDefault="00382639">
      <w:pPr>
        <w:pStyle w:val="col-sm-3"/>
        <w:spacing w:before="0" w:beforeAutospacing="0" w:after="0" w:afterAutospacing="0"/>
        <w:divId w:val="1348368192"/>
        <w:rPr>
          <w:rFonts w:eastAsia="Times New Roman"/>
          <w:b/>
          <w:bCs/>
        </w:rPr>
      </w:pPr>
      <w:r>
        <w:rPr>
          <w:rFonts w:eastAsia="Times New Roman"/>
          <w:b/>
          <w:bCs/>
        </w:rPr>
        <w:t>UK Credit Value: 20</w:t>
      </w:r>
    </w:p>
    <w:p w14:paraId="0B28DCFA" w14:textId="77777777" w:rsidR="00305121" w:rsidRDefault="00382639">
      <w:pPr>
        <w:pStyle w:val="col-sm-5"/>
        <w:spacing w:before="0" w:beforeAutospacing="0" w:after="0" w:afterAutospacing="0"/>
        <w:divId w:val="254363092"/>
        <w:rPr>
          <w:rFonts w:eastAsia="Times New Roman"/>
        </w:rPr>
      </w:pPr>
      <w:r>
        <w:rPr>
          <w:rFonts w:eastAsia="Times New Roman"/>
          <w:b/>
          <w:bCs/>
        </w:rPr>
        <w:t>Equivalent Credit Value: US Credits 4 / ECTS credits 10*</w:t>
      </w:r>
    </w:p>
    <w:p w14:paraId="39B2080F" w14:textId="77777777" w:rsidR="00305121" w:rsidRDefault="00382639">
      <w:pPr>
        <w:pStyle w:val="col-sm-12"/>
        <w:spacing w:before="0" w:beforeAutospacing="0" w:after="0" w:afterAutospacing="0"/>
        <w:divId w:val="854811311"/>
        <w:rPr>
          <w:rFonts w:eastAsia="Times New Roman"/>
        </w:rPr>
      </w:pPr>
      <w:r>
        <w:rPr>
          <w:rFonts w:eastAsia="Times New Roman"/>
        </w:rPr>
        <w:lastRenderedPageBreak/>
        <w:t xml:space="preserve">This module examines London as the historical setting for monarchy and national ceremonial. As such the module considers Royalty’s central place in British life and examines how its purpose and function have changed over the centuries. It also investigates Royalty’s influence on British history and society and its impact on government, culture and science. </w:t>
      </w:r>
      <w:proofErr w:type="gramStart"/>
      <w:r>
        <w:rPr>
          <w:rFonts w:eastAsia="Times New Roman"/>
        </w:rPr>
        <w:t>Finally</w:t>
      </w:r>
      <w:proofErr w:type="gramEnd"/>
      <w:r>
        <w:rPr>
          <w:rFonts w:eastAsia="Times New Roman"/>
        </w:rPr>
        <w:t xml:space="preserve"> the module will consider how the monarchy has adapted – and continues to adapt – to changing times and how critics react to it.</w:t>
      </w:r>
      <w:r>
        <w:rPr>
          <w:rFonts w:eastAsia="Times New Roman"/>
        </w:rPr>
        <w:br/>
      </w:r>
      <w:r>
        <w:rPr>
          <w:rStyle w:val="Strong"/>
          <w:rFonts w:eastAsia="Times New Roman"/>
        </w:rPr>
        <w:t>Assessment:</w:t>
      </w:r>
      <w:r>
        <w:rPr>
          <w:rFonts w:eastAsia="Times New Roman"/>
        </w:rPr>
        <w:t xml:space="preserve"> Presentation (40%), Coursework (60%)</w:t>
      </w:r>
      <w:r>
        <w:rPr>
          <w:rFonts w:eastAsia="Times New Roman"/>
        </w:rPr>
        <w:br/>
        <w:t>*All transcripts are issued in UK credits.</w:t>
      </w:r>
    </w:p>
    <w:p w14:paraId="7DEC0BDA" w14:textId="77777777" w:rsidR="00305121" w:rsidRDefault="00382639">
      <w:pPr>
        <w:pStyle w:val="h3"/>
        <w:spacing w:after="150" w:afterAutospacing="0"/>
        <w:outlineLvl w:val="3"/>
        <w:divId w:val="1153639033"/>
        <w:rPr>
          <w:rFonts w:ascii="Arial" w:eastAsia="Times New Roman" w:hAnsi="Arial" w:cs="Arial"/>
          <w:b/>
          <w:bCs/>
          <w:u w:val="single"/>
        </w:rPr>
      </w:pPr>
      <w:bookmarkStart w:id="55" w:name="4HUMS001X"/>
      <w:r>
        <w:rPr>
          <w:rStyle w:val="Heading3Char"/>
          <w:rFonts w:eastAsia="Times New Roman"/>
          <w:u w:val="single"/>
        </w:rPr>
        <w:t>Black London: Black History in London from Tudors to Today</w:t>
      </w:r>
      <w:bookmarkEnd w:id="55"/>
    </w:p>
    <w:p w14:paraId="638F9351" w14:textId="77777777" w:rsidR="00305121" w:rsidRDefault="00000000">
      <w:pPr>
        <w:pStyle w:val="col-sm-4"/>
        <w:spacing w:before="0" w:beforeAutospacing="0" w:after="0" w:afterAutospacing="0"/>
        <w:divId w:val="434323831"/>
        <w:rPr>
          <w:rStyle w:val="Strong"/>
        </w:rPr>
      </w:pPr>
      <w:hyperlink w:anchor="4HUMS001X_return" w:history="1">
        <w:r w:rsidR="00382639">
          <w:rPr>
            <w:rStyle w:val="Hyperlink"/>
            <w:rFonts w:eastAsia="Times New Roman"/>
            <w:b/>
            <w:bCs/>
          </w:rPr>
          <w:t>Module Code: 4HUMS001X</w:t>
        </w:r>
      </w:hyperlink>
    </w:p>
    <w:p w14:paraId="161384A3" w14:textId="77777777" w:rsidR="00305121" w:rsidRDefault="00382639">
      <w:pPr>
        <w:pStyle w:val="col-sm-3"/>
        <w:spacing w:before="0" w:beforeAutospacing="0" w:after="0" w:afterAutospacing="0"/>
        <w:divId w:val="360977663"/>
      </w:pPr>
      <w:r>
        <w:rPr>
          <w:rFonts w:eastAsia="Times New Roman"/>
          <w:b/>
          <w:bCs/>
        </w:rPr>
        <w:t>Level 4</w:t>
      </w:r>
    </w:p>
    <w:p w14:paraId="05D41E83" w14:textId="77777777" w:rsidR="00305121" w:rsidRDefault="00382639">
      <w:pPr>
        <w:pStyle w:val="col-sm-5"/>
        <w:spacing w:before="0" w:beforeAutospacing="0" w:after="0" w:afterAutospacing="0"/>
        <w:divId w:val="10105625"/>
        <w:rPr>
          <w:rFonts w:eastAsia="Times New Roman"/>
          <w:b/>
          <w:bCs/>
        </w:rPr>
      </w:pPr>
      <w:r>
        <w:rPr>
          <w:rFonts w:eastAsia="Times New Roman"/>
          <w:b/>
          <w:bCs/>
        </w:rPr>
        <w:t>Semester 2</w:t>
      </w:r>
    </w:p>
    <w:p w14:paraId="35A32B08" w14:textId="77777777" w:rsidR="00305121" w:rsidRDefault="00382639">
      <w:pPr>
        <w:pStyle w:val="col-sm-4"/>
        <w:spacing w:before="0" w:beforeAutospacing="0" w:after="0" w:afterAutospacing="0"/>
        <w:divId w:val="330721747"/>
        <w:rPr>
          <w:rFonts w:eastAsia="Times New Roman"/>
          <w:b/>
          <w:bCs/>
        </w:rPr>
      </w:pPr>
      <w:r>
        <w:rPr>
          <w:rFonts w:eastAsia="Times New Roman"/>
          <w:b/>
          <w:bCs/>
        </w:rPr>
        <w:t>Location: Regent</w:t>
      </w:r>
    </w:p>
    <w:p w14:paraId="4FB6A886" w14:textId="77777777" w:rsidR="00305121" w:rsidRDefault="00382639">
      <w:pPr>
        <w:pStyle w:val="col-sm-3"/>
        <w:spacing w:before="0" w:beforeAutospacing="0" w:after="0" w:afterAutospacing="0"/>
        <w:divId w:val="1948582650"/>
        <w:rPr>
          <w:rFonts w:eastAsia="Times New Roman"/>
          <w:b/>
          <w:bCs/>
        </w:rPr>
      </w:pPr>
      <w:r>
        <w:rPr>
          <w:rFonts w:eastAsia="Times New Roman"/>
          <w:b/>
          <w:bCs/>
        </w:rPr>
        <w:t>UK Credit Value: 20</w:t>
      </w:r>
    </w:p>
    <w:p w14:paraId="2D6BF59F" w14:textId="77777777" w:rsidR="00305121" w:rsidRDefault="00382639">
      <w:pPr>
        <w:pStyle w:val="col-sm-5"/>
        <w:spacing w:before="0" w:beforeAutospacing="0" w:after="0" w:afterAutospacing="0"/>
        <w:divId w:val="1085150116"/>
        <w:rPr>
          <w:rFonts w:eastAsia="Times New Roman"/>
        </w:rPr>
      </w:pPr>
      <w:r>
        <w:rPr>
          <w:rFonts w:eastAsia="Times New Roman"/>
          <w:b/>
          <w:bCs/>
        </w:rPr>
        <w:t>Equivalent Credit Value: US Credits 4 / ECTS credits 10*</w:t>
      </w:r>
    </w:p>
    <w:p w14:paraId="21BA9F8B" w14:textId="77777777" w:rsidR="00305121" w:rsidRDefault="00382639">
      <w:pPr>
        <w:pStyle w:val="col-sm-12"/>
        <w:spacing w:before="0" w:beforeAutospacing="0" w:after="0" w:afterAutospacing="0"/>
        <w:divId w:val="1161584845"/>
        <w:rPr>
          <w:rFonts w:eastAsia="Times New Roman"/>
        </w:rPr>
      </w:pPr>
      <w:r>
        <w:rPr>
          <w:rFonts w:eastAsia="Times New Roman"/>
        </w:rPr>
        <w:t>This module places communities of colour, often marginalised, at the very centre of London’s history from the Tudors to today. It explores the long and rich history of black and brown communities in London, from immigrant communities originating from Africa, South-East Asia and the Caribbean, to colonial and African-American soldiers in the modern period. In doing so, it raises important question about race, diversity and multi-culturalism. It looks at questions of exclusion and racism; agency and activism; diversity and multi-culturalism. Crucially, it shows students how black and brown communities have shaped –and continue to shape –London.</w:t>
      </w:r>
      <w:r>
        <w:rPr>
          <w:rFonts w:eastAsia="Times New Roman"/>
        </w:rPr>
        <w:br/>
      </w:r>
      <w:r>
        <w:rPr>
          <w:rStyle w:val="Strong"/>
          <w:rFonts w:eastAsia="Times New Roman"/>
        </w:rPr>
        <w:t>Assessment:</w:t>
      </w:r>
      <w:r>
        <w:rPr>
          <w:rFonts w:eastAsia="Times New Roman"/>
        </w:rPr>
        <w:t xml:space="preserve"> Coursework (40%), Portfolio (60%)</w:t>
      </w:r>
      <w:r>
        <w:rPr>
          <w:rFonts w:eastAsia="Times New Roman"/>
        </w:rPr>
        <w:br/>
        <w:t>*All transcripts are issued in UK credits.</w:t>
      </w:r>
    </w:p>
    <w:p w14:paraId="0F87559D" w14:textId="77777777" w:rsidR="00305121" w:rsidRDefault="00382639">
      <w:pPr>
        <w:pStyle w:val="h3"/>
        <w:spacing w:after="150" w:afterAutospacing="0"/>
        <w:outlineLvl w:val="3"/>
        <w:divId w:val="2084987204"/>
        <w:rPr>
          <w:rFonts w:ascii="Arial" w:eastAsia="Times New Roman" w:hAnsi="Arial" w:cs="Arial"/>
          <w:b/>
          <w:bCs/>
          <w:u w:val="single"/>
        </w:rPr>
      </w:pPr>
      <w:bookmarkStart w:id="56" w:name="4HUMS002X"/>
      <w:r>
        <w:rPr>
          <w:rStyle w:val="Heading3Char"/>
          <w:rFonts w:eastAsia="Times New Roman"/>
          <w:u w:val="single"/>
        </w:rPr>
        <w:t>The Holocaust in London: The History and Memory of the Holocaust in London</w:t>
      </w:r>
      <w:bookmarkEnd w:id="56"/>
    </w:p>
    <w:p w14:paraId="55EC31C3" w14:textId="77777777" w:rsidR="00305121" w:rsidRDefault="00000000">
      <w:pPr>
        <w:pStyle w:val="col-sm-4"/>
        <w:spacing w:before="0" w:beforeAutospacing="0" w:after="0" w:afterAutospacing="0"/>
        <w:divId w:val="869993057"/>
        <w:rPr>
          <w:rStyle w:val="Strong"/>
        </w:rPr>
      </w:pPr>
      <w:hyperlink w:anchor="4HUMS002X_return" w:history="1">
        <w:r w:rsidR="00382639">
          <w:rPr>
            <w:rStyle w:val="Hyperlink"/>
            <w:rFonts w:eastAsia="Times New Roman"/>
            <w:b/>
            <w:bCs/>
          </w:rPr>
          <w:t>Module Code: 4HUMS002X</w:t>
        </w:r>
      </w:hyperlink>
    </w:p>
    <w:p w14:paraId="613DFBDA" w14:textId="77777777" w:rsidR="00305121" w:rsidRDefault="00382639">
      <w:pPr>
        <w:pStyle w:val="col-sm-3"/>
        <w:spacing w:before="0" w:beforeAutospacing="0" w:after="0" w:afterAutospacing="0"/>
        <w:divId w:val="1143431433"/>
      </w:pPr>
      <w:r>
        <w:rPr>
          <w:rFonts w:eastAsia="Times New Roman"/>
          <w:b/>
          <w:bCs/>
        </w:rPr>
        <w:t>Level 4</w:t>
      </w:r>
    </w:p>
    <w:p w14:paraId="21F3B742" w14:textId="77777777" w:rsidR="00305121" w:rsidRDefault="00382639">
      <w:pPr>
        <w:pStyle w:val="col-sm-5"/>
        <w:spacing w:before="0" w:beforeAutospacing="0" w:after="0" w:afterAutospacing="0"/>
        <w:divId w:val="750929351"/>
        <w:rPr>
          <w:rFonts w:eastAsia="Times New Roman"/>
          <w:b/>
          <w:bCs/>
        </w:rPr>
      </w:pPr>
      <w:r>
        <w:rPr>
          <w:rFonts w:eastAsia="Times New Roman"/>
          <w:b/>
          <w:bCs/>
        </w:rPr>
        <w:t>Semester 2</w:t>
      </w:r>
    </w:p>
    <w:p w14:paraId="1DCA2962" w14:textId="77777777" w:rsidR="00305121" w:rsidRDefault="00382639">
      <w:pPr>
        <w:pStyle w:val="col-sm-4"/>
        <w:spacing w:before="0" w:beforeAutospacing="0" w:after="0" w:afterAutospacing="0"/>
        <w:divId w:val="628508484"/>
        <w:rPr>
          <w:rFonts w:eastAsia="Times New Roman"/>
          <w:b/>
          <w:bCs/>
        </w:rPr>
      </w:pPr>
      <w:r>
        <w:rPr>
          <w:rFonts w:eastAsia="Times New Roman"/>
          <w:b/>
          <w:bCs/>
        </w:rPr>
        <w:t>Location: Regent</w:t>
      </w:r>
    </w:p>
    <w:p w14:paraId="6FA2563C" w14:textId="77777777" w:rsidR="00305121" w:rsidRDefault="00382639">
      <w:pPr>
        <w:pStyle w:val="col-sm-3"/>
        <w:spacing w:before="0" w:beforeAutospacing="0" w:after="0" w:afterAutospacing="0"/>
        <w:divId w:val="106698362"/>
        <w:rPr>
          <w:rFonts w:eastAsia="Times New Roman"/>
          <w:b/>
          <w:bCs/>
        </w:rPr>
      </w:pPr>
      <w:r>
        <w:rPr>
          <w:rFonts w:eastAsia="Times New Roman"/>
          <w:b/>
          <w:bCs/>
        </w:rPr>
        <w:t>UK Credit Value: 20</w:t>
      </w:r>
    </w:p>
    <w:p w14:paraId="41D3407F" w14:textId="77777777" w:rsidR="00305121" w:rsidRDefault="00382639">
      <w:pPr>
        <w:pStyle w:val="col-sm-5"/>
        <w:spacing w:before="0" w:beforeAutospacing="0" w:after="0" w:afterAutospacing="0"/>
        <w:divId w:val="1109161763"/>
        <w:rPr>
          <w:rFonts w:eastAsia="Times New Roman"/>
        </w:rPr>
      </w:pPr>
      <w:r>
        <w:rPr>
          <w:rFonts w:eastAsia="Times New Roman"/>
          <w:b/>
          <w:bCs/>
        </w:rPr>
        <w:t>Equivalent Credit Value: US Credits 4 / ECTS credits 10*</w:t>
      </w:r>
    </w:p>
    <w:p w14:paraId="605E15FC" w14:textId="77777777" w:rsidR="00305121" w:rsidRDefault="00382639">
      <w:pPr>
        <w:pStyle w:val="col-sm-12"/>
        <w:spacing w:before="0" w:beforeAutospacing="0" w:after="0" w:afterAutospacing="0"/>
        <w:divId w:val="2002151233"/>
        <w:rPr>
          <w:rFonts w:eastAsia="Times New Roman"/>
        </w:rPr>
      </w:pPr>
      <w:r>
        <w:rPr>
          <w:rFonts w:eastAsia="Times New Roman"/>
        </w:rPr>
        <w:t>London has both shaped and been shaped by the history and memory of the Holocaust, whether from the arrival of Jewish children in Waterloo Station in 1943, to the plans in 2021 to build a major Holocaust memorial next to Westminster Parliament. In this module, students will learn about the history and memory of the Holocaust through the sites and memories in London, and in doing so understand how the Holocaust is entangled with global sites, identities and memories. They will think critically about how history tells us not only about the past, but also about the present.</w:t>
      </w:r>
      <w:r>
        <w:rPr>
          <w:rFonts w:eastAsia="Times New Roman"/>
        </w:rPr>
        <w:br/>
      </w:r>
      <w:r>
        <w:rPr>
          <w:rStyle w:val="Strong"/>
          <w:rFonts w:eastAsia="Times New Roman"/>
        </w:rPr>
        <w:t>Assessment:</w:t>
      </w:r>
      <w:r>
        <w:rPr>
          <w:rFonts w:eastAsia="Times New Roman"/>
        </w:rPr>
        <w:t xml:space="preserve"> Essay (60%), Presentation (40%)</w:t>
      </w:r>
      <w:r>
        <w:rPr>
          <w:rFonts w:eastAsia="Times New Roman"/>
        </w:rPr>
        <w:br/>
        <w:t>*All transcripts are issued in UK credits.</w:t>
      </w:r>
    </w:p>
    <w:p w14:paraId="147E5A30"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070A677E">
          <v:rect id="_x0000_i1030" alt="" style="width:451.3pt;height:.05pt;mso-width-percent:0;mso-height-percent:0;mso-width-percent:0;mso-height-percent:0" o:hralign="center" o:hrstd="t" o:hr="t" fillcolor="#a0a0a0" stroked="f"/>
        </w:pict>
      </w:r>
    </w:p>
    <w:p w14:paraId="4E569DA8" w14:textId="77777777" w:rsidR="00305121" w:rsidRDefault="00382639">
      <w:pPr>
        <w:pStyle w:val="h2"/>
        <w:spacing w:after="150" w:afterAutospacing="0"/>
        <w:outlineLvl w:val="2"/>
        <w:divId w:val="621570082"/>
        <w:rPr>
          <w:rFonts w:ascii="Arial" w:eastAsia="Times New Roman" w:hAnsi="Arial" w:cs="Arial"/>
          <w:b/>
          <w:bCs/>
        </w:rPr>
      </w:pPr>
      <w:r>
        <w:rPr>
          <w:rStyle w:val="Heading2Char"/>
          <w:rFonts w:eastAsia="Times New Roman"/>
        </w:rPr>
        <w:lastRenderedPageBreak/>
        <w:t>Modern Languages and Cultures: Arabic</w:t>
      </w:r>
    </w:p>
    <w:p w14:paraId="6BEB150A" w14:textId="77777777" w:rsidR="00305121" w:rsidRDefault="00382639">
      <w:pPr>
        <w:pStyle w:val="h3"/>
        <w:spacing w:after="150" w:afterAutospacing="0"/>
        <w:outlineLvl w:val="3"/>
        <w:divId w:val="274792966"/>
        <w:rPr>
          <w:rFonts w:ascii="Arial" w:eastAsia="Times New Roman" w:hAnsi="Arial" w:cs="Arial"/>
          <w:b/>
          <w:bCs/>
          <w:u w:val="single"/>
        </w:rPr>
      </w:pPr>
      <w:bookmarkStart w:id="57" w:name="4ARAB002W"/>
      <w:r>
        <w:rPr>
          <w:rStyle w:val="Heading3Char"/>
          <w:rFonts w:eastAsia="Times New Roman"/>
          <w:u w:val="single"/>
        </w:rPr>
        <w:t>The Arab World and the Word 2</w:t>
      </w:r>
      <w:bookmarkEnd w:id="57"/>
    </w:p>
    <w:p w14:paraId="349306C3" w14:textId="77777777" w:rsidR="00305121" w:rsidRDefault="00000000">
      <w:pPr>
        <w:pStyle w:val="col-sm-4"/>
        <w:spacing w:before="0" w:beforeAutospacing="0" w:after="0" w:afterAutospacing="0"/>
        <w:divId w:val="1870681020"/>
        <w:rPr>
          <w:rStyle w:val="Strong"/>
        </w:rPr>
      </w:pPr>
      <w:hyperlink w:anchor="4ARAB002W_return" w:history="1">
        <w:r w:rsidR="00382639">
          <w:rPr>
            <w:rStyle w:val="Hyperlink"/>
            <w:rFonts w:eastAsia="Times New Roman"/>
            <w:b/>
            <w:bCs/>
          </w:rPr>
          <w:t>Module Code: 4ARAB002W</w:t>
        </w:r>
      </w:hyperlink>
    </w:p>
    <w:p w14:paraId="07773080" w14:textId="77777777" w:rsidR="00305121" w:rsidRDefault="00382639">
      <w:pPr>
        <w:pStyle w:val="col-sm-3"/>
        <w:spacing w:before="0" w:beforeAutospacing="0" w:after="0" w:afterAutospacing="0"/>
        <w:divId w:val="1702900765"/>
      </w:pPr>
      <w:r>
        <w:rPr>
          <w:rFonts w:eastAsia="Times New Roman"/>
          <w:b/>
          <w:bCs/>
        </w:rPr>
        <w:t>Level 4</w:t>
      </w:r>
    </w:p>
    <w:p w14:paraId="028C40D2" w14:textId="77777777" w:rsidR="00305121" w:rsidRDefault="00382639">
      <w:pPr>
        <w:pStyle w:val="col-sm-5"/>
        <w:spacing w:before="0" w:beforeAutospacing="0" w:after="0" w:afterAutospacing="0"/>
        <w:divId w:val="1406613770"/>
        <w:rPr>
          <w:rFonts w:eastAsia="Times New Roman"/>
          <w:b/>
          <w:bCs/>
        </w:rPr>
      </w:pPr>
      <w:r>
        <w:rPr>
          <w:rFonts w:eastAsia="Times New Roman"/>
          <w:b/>
          <w:bCs/>
        </w:rPr>
        <w:t>Semester 2</w:t>
      </w:r>
    </w:p>
    <w:p w14:paraId="599F731B" w14:textId="77777777" w:rsidR="00305121" w:rsidRDefault="00382639">
      <w:pPr>
        <w:pStyle w:val="col-sm-4"/>
        <w:spacing w:before="0" w:beforeAutospacing="0" w:after="0" w:afterAutospacing="0"/>
        <w:divId w:val="486358378"/>
        <w:rPr>
          <w:rFonts w:eastAsia="Times New Roman"/>
          <w:b/>
          <w:bCs/>
        </w:rPr>
      </w:pPr>
      <w:r>
        <w:rPr>
          <w:rFonts w:eastAsia="Times New Roman"/>
          <w:b/>
          <w:bCs/>
        </w:rPr>
        <w:t>Location: Regent</w:t>
      </w:r>
    </w:p>
    <w:p w14:paraId="550FC334" w14:textId="77777777" w:rsidR="00305121" w:rsidRDefault="00382639">
      <w:pPr>
        <w:pStyle w:val="col-sm-3"/>
        <w:spacing w:before="0" w:beforeAutospacing="0" w:after="0" w:afterAutospacing="0"/>
        <w:divId w:val="727807251"/>
        <w:rPr>
          <w:rFonts w:eastAsia="Times New Roman"/>
          <w:b/>
          <w:bCs/>
        </w:rPr>
      </w:pPr>
      <w:r>
        <w:rPr>
          <w:rFonts w:eastAsia="Times New Roman"/>
          <w:b/>
          <w:bCs/>
        </w:rPr>
        <w:t>UK Credit Value: 20</w:t>
      </w:r>
    </w:p>
    <w:p w14:paraId="58C07E0D" w14:textId="77777777" w:rsidR="00305121" w:rsidRDefault="00382639">
      <w:pPr>
        <w:pStyle w:val="col-sm-5"/>
        <w:spacing w:before="0" w:beforeAutospacing="0" w:after="0" w:afterAutospacing="0"/>
        <w:divId w:val="1958750395"/>
        <w:rPr>
          <w:rFonts w:eastAsia="Times New Roman"/>
        </w:rPr>
      </w:pPr>
      <w:r>
        <w:rPr>
          <w:rFonts w:eastAsia="Times New Roman"/>
          <w:b/>
          <w:bCs/>
        </w:rPr>
        <w:t>Equivalent Credit Value: US Credits 4 / ECTS credits 10*</w:t>
      </w:r>
    </w:p>
    <w:p w14:paraId="6BB0A298" w14:textId="77777777" w:rsidR="00305121" w:rsidRDefault="00382639">
      <w:pPr>
        <w:pStyle w:val="col-sm-12"/>
        <w:spacing w:before="0" w:beforeAutospacing="0" w:after="0" w:afterAutospacing="0"/>
        <w:divId w:val="2132240578"/>
        <w:rPr>
          <w:rFonts w:eastAsia="Times New Roman"/>
        </w:rPr>
      </w:pPr>
      <w:r>
        <w:rPr>
          <w:rStyle w:val="Strong"/>
          <w:rFonts w:eastAsia="Times New Roman"/>
          <w:i/>
          <w:iCs/>
        </w:rPr>
        <w:t>Pre-requisite: 4ARAB001W The Arab World and the Word 1</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Beginners and false beginners of Arabic will learn a range of language skills, cultural competencies and critical abilities to enable them to function with some degree of linguistic and cultural autonomy in Arabic-speaking countries and the learning environment. Language and culture are taught in an integrated way through task-based and enquiry-based approaches to learning. Student will achieve levels upper A2– lower B1 on the CEFR; cultural elements focus on key concepts of study from the Arab world.</w:t>
      </w:r>
      <w:r>
        <w:rPr>
          <w:rFonts w:eastAsia="Times New Roman"/>
        </w:rPr>
        <w:br/>
      </w:r>
      <w:r>
        <w:rPr>
          <w:rStyle w:val="Strong"/>
          <w:rFonts w:eastAsia="Times New Roman"/>
        </w:rPr>
        <w:t>Assessment:</w:t>
      </w:r>
      <w:r>
        <w:rPr>
          <w:rFonts w:eastAsia="Times New Roman"/>
        </w:rPr>
        <w:t xml:space="preserve"> Oral (20%), Essay (40%), In-Class Test/Assignment non exam conditions (40%)</w:t>
      </w:r>
      <w:r>
        <w:rPr>
          <w:rFonts w:eastAsia="Times New Roman"/>
        </w:rPr>
        <w:br/>
        <w:t>*All transcripts are issued in UK credits.</w:t>
      </w:r>
    </w:p>
    <w:p w14:paraId="725A944E" w14:textId="77777777" w:rsidR="00305121" w:rsidRDefault="00382639">
      <w:pPr>
        <w:pStyle w:val="h3"/>
        <w:spacing w:after="150" w:afterAutospacing="0"/>
        <w:outlineLvl w:val="3"/>
        <w:divId w:val="1576429594"/>
        <w:rPr>
          <w:rFonts w:ascii="Arial" w:eastAsia="Times New Roman" w:hAnsi="Arial" w:cs="Arial"/>
          <w:b/>
          <w:bCs/>
          <w:u w:val="single"/>
        </w:rPr>
      </w:pPr>
      <w:bookmarkStart w:id="58" w:name="5ARAB002W"/>
      <w:r>
        <w:rPr>
          <w:rStyle w:val="Heading3Char"/>
          <w:rFonts w:eastAsia="Times New Roman"/>
          <w:u w:val="single"/>
        </w:rPr>
        <w:t>Expressions of Arabic Culture 2</w:t>
      </w:r>
      <w:bookmarkEnd w:id="58"/>
    </w:p>
    <w:p w14:paraId="17F8748B" w14:textId="77777777" w:rsidR="00305121" w:rsidRDefault="00000000">
      <w:pPr>
        <w:pStyle w:val="col-sm-4"/>
        <w:spacing w:before="0" w:beforeAutospacing="0" w:after="0" w:afterAutospacing="0"/>
        <w:divId w:val="1926958467"/>
        <w:rPr>
          <w:rStyle w:val="Strong"/>
        </w:rPr>
      </w:pPr>
      <w:hyperlink w:anchor="5ARAB002W_return" w:history="1">
        <w:r w:rsidR="00382639">
          <w:rPr>
            <w:rStyle w:val="Hyperlink"/>
            <w:rFonts w:eastAsia="Times New Roman"/>
            <w:b/>
            <w:bCs/>
          </w:rPr>
          <w:t>Module Code: 5ARAB002W</w:t>
        </w:r>
      </w:hyperlink>
    </w:p>
    <w:p w14:paraId="319BA3E1" w14:textId="77777777" w:rsidR="00305121" w:rsidRDefault="00382639">
      <w:pPr>
        <w:pStyle w:val="col-sm-3"/>
        <w:spacing w:before="0" w:beforeAutospacing="0" w:after="0" w:afterAutospacing="0"/>
        <w:divId w:val="1566455611"/>
      </w:pPr>
      <w:r>
        <w:rPr>
          <w:rFonts w:eastAsia="Times New Roman"/>
          <w:b/>
          <w:bCs/>
        </w:rPr>
        <w:t>Level 5</w:t>
      </w:r>
    </w:p>
    <w:p w14:paraId="3AEACF19" w14:textId="77777777" w:rsidR="00305121" w:rsidRDefault="00382639">
      <w:pPr>
        <w:pStyle w:val="col-sm-5"/>
        <w:spacing w:before="0" w:beforeAutospacing="0" w:after="0" w:afterAutospacing="0"/>
        <w:divId w:val="1484084337"/>
        <w:rPr>
          <w:rFonts w:eastAsia="Times New Roman"/>
          <w:b/>
          <w:bCs/>
        </w:rPr>
      </w:pPr>
      <w:r>
        <w:rPr>
          <w:rFonts w:eastAsia="Times New Roman"/>
          <w:b/>
          <w:bCs/>
        </w:rPr>
        <w:t>Semester 2</w:t>
      </w:r>
    </w:p>
    <w:p w14:paraId="5D17BC2F" w14:textId="77777777" w:rsidR="00305121" w:rsidRDefault="00382639">
      <w:pPr>
        <w:pStyle w:val="col-sm-4"/>
        <w:spacing w:before="0" w:beforeAutospacing="0" w:after="0" w:afterAutospacing="0"/>
        <w:divId w:val="2015764523"/>
        <w:rPr>
          <w:rFonts w:eastAsia="Times New Roman"/>
          <w:b/>
          <w:bCs/>
        </w:rPr>
      </w:pPr>
      <w:r>
        <w:rPr>
          <w:rFonts w:eastAsia="Times New Roman"/>
          <w:b/>
          <w:bCs/>
        </w:rPr>
        <w:t>Location: Regent</w:t>
      </w:r>
    </w:p>
    <w:p w14:paraId="729B4990" w14:textId="77777777" w:rsidR="00305121" w:rsidRDefault="00382639">
      <w:pPr>
        <w:pStyle w:val="col-sm-3"/>
        <w:spacing w:before="0" w:beforeAutospacing="0" w:after="0" w:afterAutospacing="0"/>
        <w:divId w:val="890728163"/>
        <w:rPr>
          <w:rFonts w:eastAsia="Times New Roman"/>
          <w:b/>
          <w:bCs/>
        </w:rPr>
      </w:pPr>
      <w:r>
        <w:rPr>
          <w:rFonts w:eastAsia="Times New Roman"/>
          <w:b/>
          <w:bCs/>
        </w:rPr>
        <w:t>UK Credit Value: 20</w:t>
      </w:r>
    </w:p>
    <w:p w14:paraId="4A620822" w14:textId="77777777" w:rsidR="00305121" w:rsidRDefault="00382639">
      <w:pPr>
        <w:pStyle w:val="col-sm-5"/>
        <w:spacing w:before="0" w:beforeAutospacing="0" w:after="0" w:afterAutospacing="0"/>
        <w:divId w:val="767426594"/>
        <w:rPr>
          <w:rFonts w:eastAsia="Times New Roman"/>
        </w:rPr>
      </w:pPr>
      <w:r>
        <w:rPr>
          <w:rFonts w:eastAsia="Times New Roman"/>
          <w:b/>
          <w:bCs/>
        </w:rPr>
        <w:t>Equivalent Credit Value: US Credits 4 / ECTS credits 10*</w:t>
      </w:r>
    </w:p>
    <w:p w14:paraId="2DDECCB4" w14:textId="77777777" w:rsidR="00305121" w:rsidRDefault="00382639">
      <w:pPr>
        <w:pStyle w:val="col-sm-12"/>
        <w:spacing w:before="0" w:beforeAutospacing="0" w:after="0" w:afterAutospacing="0"/>
        <w:divId w:val="1712076746"/>
        <w:rPr>
          <w:rFonts w:eastAsia="Times New Roman"/>
        </w:rPr>
      </w:pPr>
      <w:r>
        <w:rPr>
          <w:rStyle w:val="Strong"/>
          <w:rFonts w:eastAsia="Times New Roman"/>
          <w:i/>
          <w:iCs/>
        </w:rPr>
        <w:t>Pre-requisite: 5ARAB001W Expressions of Arabic Culture 1 or equivalent</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students of Arabic will learn a range of language skills, cultural competencies and critical abilities to enable them to function with an intermediate level of linguistic and cultural autonomy in Arabic-speaking environments. Language and culture are taught through task-based and enquiry-based approaches with special emphasis on the promotion of intercultural understanding. Students will achieve level upper B1; cultural elements focus on key events and ideas that have shaped the contemporary Arab world.</w:t>
      </w:r>
      <w:r>
        <w:rPr>
          <w:rFonts w:eastAsia="Times New Roman"/>
        </w:rPr>
        <w:br/>
      </w:r>
      <w:r>
        <w:rPr>
          <w:rStyle w:val="Strong"/>
          <w:rFonts w:eastAsia="Times New Roman"/>
        </w:rPr>
        <w:t>Assessment:</w:t>
      </w:r>
      <w:r>
        <w:rPr>
          <w:rFonts w:eastAsia="Times New Roman"/>
        </w:rPr>
        <w:t xml:space="preserve"> Oral (30%), Essay (40%), In-Class Test/Assignment non exam conditions (30%)</w:t>
      </w:r>
      <w:r>
        <w:rPr>
          <w:rFonts w:eastAsia="Times New Roman"/>
        </w:rPr>
        <w:br/>
        <w:t>*All transcripts are issued in UK credits.</w:t>
      </w:r>
    </w:p>
    <w:p w14:paraId="575FF2C0"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3531008D">
          <v:rect id="_x0000_i1029" alt="" style="width:451.3pt;height:.05pt;mso-width-percent:0;mso-height-percent:0;mso-width-percent:0;mso-height-percent:0" o:hralign="center" o:hrstd="t" o:hr="t" fillcolor="#a0a0a0" stroked="f"/>
        </w:pict>
      </w:r>
    </w:p>
    <w:p w14:paraId="16F09608" w14:textId="77777777" w:rsidR="00305121" w:rsidRDefault="00382639">
      <w:pPr>
        <w:pStyle w:val="h2"/>
        <w:spacing w:after="150" w:afterAutospacing="0"/>
        <w:outlineLvl w:val="2"/>
        <w:divId w:val="1741714829"/>
        <w:rPr>
          <w:rFonts w:ascii="Arial" w:eastAsia="Times New Roman" w:hAnsi="Arial" w:cs="Arial"/>
          <w:b/>
          <w:bCs/>
        </w:rPr>
      </w:pPr>
      <w:r>
        <w:rPr>
          <w:rStyle w:val="Heading2Char"/>
          <w:rFonts w:eastAsia="Times New Roman"/>
        </w:rPr>
        <w:lastRenderedPageBreak/>
        <w:t>Modern Languages and Cultures: Chinese</w:t>
      </w:r>
    </w:p>
    <w:p w14:paraId="26B86210" w14:textId="77777777" w:rsidR="00305121" w:rsidRDefault="00382639">
      <w:pPr>
        <w:pStyle w:val="h3"/>
        <w:spacing w:after="150" w:afterAutospacing="0"/>
        <w:outlineLvl w:val="3"/>
        <w:divId w:val="350574893"/>
        <w:rPr>
          <w:rFonts w:ascii="Arial" w:eastAsia="Times New Roman" w:hAnsi="Arial" w:cs="Arial"/>
          <w:b/>
          <w:bCs/>
          <w:u w:val="single"/>
        </w:rPr>
      </w:pPr>
      <w:bookmarkStart w:id="59" w:name="4CHIN002W"/>
      <w:r>
        <w:rPr>
          <w:rStyle w:val="Heading3Char"/>
          <w:rFonts w:eastAsia="Times New Roman"/>
          <w:u w:val="single"/>
        </w:rPr>
        <w:t>The Chinese World and the Word 2</w:t>
      </w:r>
      <w:bookmarkEnd w:id="59"/>
    </w:p>
    <w:p w14:paraId="0A96B949" w14:textId="77777777" w:rsidR="00305121" w:rsidRDefault="00000000">
      <w:pPr>
        <w:pStyle w:val="col-sm-4"/>
        <w:spacing w:before="0" w:beforeAutospacing="0" w:after="0" w:afterAutospacing="0"/>
        <w:divId w:val="711808945"/>
        <w:rPr>
          <w:rStyle w:val="Strong"/>
        </w:rPr>
      </w:pPr>
      <w:hyperlink w:anchor="4CHIN002W_return" w:history="1">
        <w:r w:rsidR="00382639">
          <w:rPr>
            <w:rStyle w:val="Hyperlink"/>
            <w:rFonts w:eastAsia="Times New Roman"/>
            <w:b/>
            <w:bCs/>
          </w:rPr>
          <w:t>Module Code: 4CHIN002W</w:t>
        </w:r>
      </w:hyperlink>
    </w:p>
    <w:p w14:paraId="534EE535" w14:textId="77777777" w:rsidR="00305121" w:rsidRDefault="00382639">
      <w:pPr>
        <w:pStyle w:val="col-sm-3"/>
        <w:spacing w:before="0" w:beforeAutospacing="0" w:after="0" w:afterAutospacing="0"/>
        <w:divId w:val="989214705"/>
      </w:pPr>
      <w:r>
        <w:rPr>
          <w:rFonts w:eastAsia="Times New Roman"/>
          <w:b/>
          <w:bCs/>
        </w:rPr>
        <w:t>Level 4</w:t>
      </w:r>
    </w:p>
    <w:p w14:paraId="14BC0B3B" w14:textId="77777777" w:rsidR="00305121" w:rsidRDefault="00382639">
      <w:pPr>
        <w:pStyle w:val="col-sm-5"/>
        <w:spacing w:before="0" w:beforeAutospacing="0" w:after="0" w:afterAutospacing="0"/>
        <w:divId w:val="1038822477"/>
        <w:rPr>
          <w:rFonts w:eastAsia="Times New Roman"/>
          <w:b/>
          <w:bCs/>
        </w:rPr>
      </w:pPr>
      <w:r>
        <w:rPr>
          <w:rFonts w:eastAsia="Times New Roman"/>
          <w:b/>
          <w:bCs/>
        </w:rPr>
        <w:t>Semester 2</w:t>
      </w:r>
    </w:p>
    <w:p w14:paraId="0D079C45" w14:textId="77777777" w:rsidR="00305121" w:rsidRDefault="00382639">
      <w:pPr>
        <w:pStyle w:val="col-sm-4"/>
        <w:spacing w:before="0" w:beforeAutospacing="0" w:after="0" w:afterAutospacing="0"/>
        <w:divId w:val="1337808379"/>
        <w:rPr>
          <w:rFonts w:eastAsia="Times New Roman"/>
          <w:b/>
          <w:bCs/>
        </w:rPr>
      </w:pPr>
      <w:r>
        <w:rPr>
          <w:rFonts w:eastAsia="Times New Roman"/>
          <w:b/>
          <w:bCs/>
        </w:rPr>
        <w:t>Location: Regent</w:t>
      </w:r>
    </w:p>
    <w:p w14:paraId="7802C1A1" w14:textId="77777777" w:rsidR="00305121" w:rsidRDefault="00382639">
      <w:pPr>
        <w:pStyle w:val="col-sm-3"/>
        <w:spacing w:before="0" w:beforeAutospacing="0" w:after="0" w:afterAutospacing="0"/>
        <w:divId w:val="519515720"/>
        <w:rPr>
          <w:rFonts w:eastAsia="Times New Roman"/>
          <w:b/>
          <w:bCs/>
        </w:rPr>
      </w:pPr>
      <w:r>
        <w:rPr>
          <w:rFonts w:eastAsia="Times New Roman"/>
          <w:b/>
          <w:bCs/>
        </w:rPr>
        <w:t>UK Credit Value: 20</w:t>
      </w:r>
    </w:p>
    <w:p w14:paraId="1CCB3108" w14:textId="77777777" w:rsidR="00305121" w:rsidRDefault="00382639">
      <w:pPr>
        <w:pStyle w:val="col-sm-5"/>
        <w:spacing w:before="0" w:beforeAutospacing="0" w:after="0" w:afterAutospacing="0"/>
        <w:divId w:val="431125254"/>
        <w:rPr>
          <w:rFonts w:eastAsia="Times New Roman"/>
        </w:rPr>
      </w:pPr>
      <w:r>
        <w:rPr>
          <w:rFonts w:eastAsia="Times New Roman"/>
          <w:b/>
          <w:bCs/>
        </w:rPr>
        <w:t>Equivalent Credit Value: US Credits 4 / ECTS credits 10*</w:t>
      </w:r>
    </w:p>
    <w:p w14:paraId="3A24B6FB" w14:textId="77777777" w:rsidR="00305121" w:rsidRDefault="00382639">
      <w:pPr>
        <w:pStyle w:val="col-sm-12"/>
        <w:spacing w:before="0" w:beforeAutospacing="0" w:after="0" w:afterAutospacing="0"/>
        <w:divId w:val="1501964857"/>
        <w:rPr>
          <w:rFonts w:eastAsia="Times New Roman"/>
        </w:rPr>
      </w:pPr>
      <w:r>
        <w:rPr>
          <w:rStyle w:val="Strong"/>
          <w:rFonts w:eastAsia="Times New Roman"/>
          <w:i/>
          <w:iCs/>
        </w:rPr>
        <w:t>Pre-requisite: 4CHIN001W The Chinese World and the Word 1</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Beginners and false beginners of Chinese will learn a range of language skills, cultural competencies and critical abilities to enable them to function with some degree of linguistic and cultural autonomy in Chinese-speaking countries and the learning environment. Language and culture are taught in an integrated way through task-based and enquiry-based approaches to learning. Student will achieve levels upper A2–lower B1 (beginners or false beginners) or lower B2 (intermediate) on the CEFR; cultural elements focus on key concepts of study from the Chinese world.</w:t>
      </w:r>
      <w:r>
        <w:rPr>
          <w:rFonts w:eastAsia="Times New Roman"/>
        </w:rPr>
        <w:br/>
      </w:r>
      <w:r>
        <w:rPr>
          <w:rStyle w:val="Strong"/>
          <w:rFonts w:eastAsia="Times New Roman"/>
        </w:rPr>
        <w:t>Assessment:</w:t>
      </w:r>
      <w:r>
        <w:rPr>
          <w:rFonts w:eastAsia="Times New Roman"/>
        </w:rPr>
        <w:t xml:space="preserve"> Oral (20%), Essay (40%), In-Class Test/Assignment non exam conditions (40%)</w:t>
      </w:r>
      <w:r>
        <w:rPr>
          <w:rFonts w:eastAsia="Times New Roman"/>
        </w:rPr>
        <w:br/>
        <w:t>*All transcripts are issued in UK credits.</w:t>
      </w:r>
    </w:p>
    <w:p w14:paraId="2D8C8211" w14:textId="77777777" w:rsidR="00305121" w:rsidRDefault="00382639">
      <w:pPr>
        <w:pStyle w:val="h3"/>
        <w:spacing w:after="150" w:afterAutospacing="0"/>
        <w:outlineLvl w:val="3"/>
        <w:divId w:val="1986932777"/>
        <w:rPr>
          <w:rFonts w:ascii="Arial" w:eastAsia="Times New Roman" w:hAnsi="Arial" w:cs="Arial"/>
          <w:b/>
          <w:bCs/>
          <w:u w:val="single"/>
        </w:rPr>
      </w:pPr>
      <w:bookmarkStart w:id="60" w:name="5CHIN002W"/>
      <w:r>
        <w:rPr>
          <w:rStyle w:val="Heading3Char"/>
          <w:rFonts w:eastAsia="Times New Roman"/>
          <w:u w:val="single"/>
        </w:rPr>
        <w:t>Expressions of Chinese Culture 2</w:t>
      </w:r>
      <w:bookmarkEnd w:id="60"/>
    </w:p>
    <w:p w14:paraId="02669993" w14:textId="77777777" w:rsidR="00305121" w:rsidRDefault="00000000">
      <w:pPr>
        <w:pStyle w:val="col-sm-4"/>
        <w:spacing w:before="0" w:beforeAutospacing="0" w:after="0" w:afterAutospacing="0"/>
        <w:divId w:val="841775515"/>
        <w:rPr>
          <w:rStyle w:val="Strong"/>
        </w:rPr>
      </w:pPr>
      <w:hyperlink w:anchor="5CHIN002W_return" w:history="1">
        <w:r w:rsidR="00382639">
          <w:rPr>
            <w:rStyle w:val="Hyperlink"/>
            <w:rFonts w:eastAsia="Times New Roman"/>
            <w:b/>
            <w:bCs/>
          </w:rPr>
          <w:t>Module Code: 5CHIN002W</w:t>
        </w:r>
      </w:hyperlink>
    </w:p>
    <w:p w14:paraId="351E563F" w14:textId="77777777" w:rsidR="00305121" w:rsidRDefault="00382639">
      <w:pPr>
        <w:pStyle w:val="col-sm-3"/>
        <w:spacing w:before="0" w:beforeAutospacing="0" w:after="0" w:afterAutospacing="0"/>
        <w:divId w:val="1451436806"/>
      </w:pPr>
      <w:r>
        <w:rPr>
          <w:rFonts w:eastAsia="Times New Roman"/>
          <w:b/>
          <w:bCs/>
        </w:rPr>
        <w:t>Level 5</w:t>
      </w:r>
    </w:p>
    <w:p w14:paraId="67DF916B" w14:textId="77777777" w:rsidR="00305121" w:rsidRDefault="00382639">
      <w:pPr>
        <w:pStyle w:val="col-sm-5"/>
        <w:spacing w:before="0" w:beforeAutospacing="0" w:after="0" w:afterAutospacing="0"/>
        <w:divId w:val="614679068"/>
        <w:rPr>
          <w:rFonts w:eastAsia="Times New Roman"/>
          <w:b/>
          <w:bCs/>
        </w:rPr>
      </w:pPr>
      <w:r>
        <w:rPr>
          <w:rFonts w:eastAsia="Times New Roman"/>
          <w:b/>
          <w:bCs/>
        </w:rPr>
        <w:t>Semester 2</w:t>
      </w:r>
    </w:p>
    <w:p w14:paraId="06DAA13F" w14:textId="77777777" w:rsidR="00305121" w:rsidRDefault="00382639">
      <w:pPr>
        <w:pStyle w:val="col-sm-4"/>
        <w:spacing w:before="0" w:beforeAutospacing="0" w:after="0" w:afterAutospacing="0"/>
        <w:divId w:val="944726939"/>
        <w:rPr>
          <w:rFonts w:eastAsia="Times New Roman"/>
          <w:b/>
          <w:bCs/>
        </w:rPr>
      </w:pPr>
      <w:r>
        <w:rPr>
          <w:rFonts w:eastAsia="Times New Roman"/>
          <w:b/>
          <w:bCs/>
        </w:rPr>
        <w:t>Location: Regent</w:t>
      </w:r>
    </w:p>
    <w:p w14:paraId="0C68AC88" w14:textId="77777777" w:rsidR="00305121" w:rsidRDefault="00382639">
      <w:pPr>
        <w:pStyle w:val="col-sm-3"/>
        <w:spacing w:before="0" w:beforeAutospacing="0" w:after="0" w:afterAutospacing="0"/>
        <w:divId w:val="1619529714"/>
        <w:rPr>
          <w:rFonts w:eastAsia="Times New Roman"/>
          <w:b/>
          <w:bCs/>
        </w:rPr>
      </w:pPr>
      <w:r>
        <w:rPr>
          <w:rFonts w:eastAsia="Times New Roman"/>
          <w:b/>
          <w:bCs/>
        </w:rPr>
        <w:t>UK Credit Value: 20</w:t>
      </w:r>
    </w:p>
    <w:p w14:paraId="26AF8B30" w14:textId="77777777" w:rsidR="00305121" w:rsidRDefault="00382639">
      <w:pPr>
        <w:pStyle w:val="col-sm-5"/>
        <w:spacing w:before="0" w:beforeAutospacing="0" w:after="0" w:afterAutospacing="0"/>
        <w:divId w:val="1298877399"/>
        <w:rPr>
          <w:rFonts w:eastAsia="Times New Roman"/>
        </w:rPr>
      </w:pPr>
      <w:r>
        <w:rPr>
          <w:rFonts w:eastAsia="Times New Roman"/>
          <w:b/>
          <w:bCs/>
        </w:rPr>
        <w:t>Equivalent Credit Value: US Credits 4 / ECTS credits 10*</w:t>
      </w:r>
    </w:p>
    <w:p w14:paraId="377B899A" w14:textId="77777777" w:rsidR="00305121" w:rsidRDefault="00382639">
      <w:pPr>
        <w:pStyle w:val="col-sm-12"/>
        <w:spacing w:before="0" w:beforeAutospacing="0" w:after="0" w:afterAutospacing="0"/>
        <w:divId w:val="338386769"/>
        <w:rPr>
          <w:rFonts w:eastAsia="Times New Roman"/>
        </w:rPr>
      </w:pPr>
      <w:r>
        <w:rPr>
          <w:rStyle w:val="Strong"/>
          <w:rFonts w:eastAsia="Times New Roman"/>
          <w:i/>
          <w:iCs/>
        </w:rPr>
        <w:t>Pre-requisite: 5CHIN001W Expressions of Chinese Culture 1 or equivalent</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students of Chinese will learn a range of language skills, cultural competencies and critical abilities to enable them to function with an intermediate level of linguistic and cultural autonomy in Chinese -speaking environments. Language and culture are taught through task-based and enquiry-based approaches with special emphasis on the promotion of intercultural understanding. Students will achieve levels upper B1 or upper B2 (depending on entry point); cultural elements focus on key events and ideas that have shaped the contemporary Chinese world.</w:t>
      </w:r>
      <w:r>
        <w:rPr>
          <w:rFonts w:eastAsia="Times New Roman"/>
        </w:rPr>
        <w:br/>
      </w:r>
      <w:r>
        <w:rPr>
          <w:rStyle w:val="Strong"/>
          <w:rFonts w:eastAsia="Times New Roman"/>
        </w:rPr>
        <w:t>Assessment:</w:t>
      </w:r>
      <w:r>
        <w:rPr>
          <w:rFonts w:eastAsia="Times New Roman"/>
        </w:rPr>
        <w:t xml:space="preserve"> Oral (30%), Essay (40%), In-Class Test/Assignment non exam conditions (30%)</w:t>
      </w:r>
      <w:r>
        <w:rPr>
          <w:rFonts w:eastAsia="Times New Roman"/>
        </w:rPr>
        <w:br/>
        <w:t>*All transcripts are issued in UK credits.</w:t>
      </w:r>
    </w:p>
    <w:p w14:paraId="195AB8A2"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33EEE868">
          <v:rect id="_x0000_i1028" alt="" style="width:451.3pt;height:.05pt;mso-width-percent:0;mso-height-percent:0;mso-width-percent:0;mso-height-percent:0" o:hralign="center" o:hrstd="t" o:hr="t" fillcolor="#a0a0a0" stroked="f"/>
        </w:pict>
      </w:r>
    </w:p>
    <w:p w14:paraId="4869D09B" w14:textId="77777777" w:rsidR="00305121" w:rsidRDefault="00382639">
      <w:pPr>
        <w:pStyle w:val="h2"/>
        <w:spacing w:after="150" w:afterAutospacing="0"/>
        <w:outlineLvl w:val="2"/>
        <w:divId w:val="1417481219"/>
        <w:rPr>
          <w:rFonts w:ascii="Arial" w:eastAsia="Times New Roman" w:hAnsi="Arial" w:cs="Arial"/>
          <w:b/>
          <w:bCs/>
        </w:rPr>
      </w:pPr>
      <w:r>
        <w:rPr>
          <w:rStyle w:val="Heading2Char"/>
          <w:rFonts w:eastAsia="Times New Roman"/>
        </w:rPr>
        <w:lastRenderedPageBreak/>
        <w:t>Modern Languages and Cultures: French</w:t>
      </w:r>
    </w:p>
    <w:p w14:paraId="1E74952A" w14:textId="77777777" w:rsidR="00305121" w:rsidRDefault="00382639">
      <w:pPr>
        <w:pStyle w:val="h3"/>
        <w:spacing w:after="150" w:afterAutospacing="0"/>
        <w:outlineLvl w:val="3"/>
        <w:divId w:val="606079969"/>
        <w:rPr>
          <w:rFonts w:ascii="Arial" w:eastAsia="Times New Roman" w:hAnsi="Arial" w:cs="Arial"/>
          <w:b/>
          <w:bCs/>
          <w:u w:val="single"/>
        </w:rPr>
      </w:pPr>
      <w:bookmarkStart w:id="61" w:name="4FRNC002W"/>
      <w:r>
        <w:rPr>
          <w:rStyle w:val="Heading3Char"/>
          <w:rFonts w:eastAsia="Times New Roman"/>
          <w:u w:val="single"/>
        </w:rPr>
        <w:t>The French World and the Word 2</w:t>
      </w:r>
      <w:bookmarkEnd w:id="61"/>
    </w:p>
    <w:p w14:paraId="798B3157" w14:textId="77777777" w:rsidR="00305121" w:rsidRDefault="00000000">
      <w:pPr>
        <w:pStyle w:val="col-sm-4"/>
        <w:spacing w:before="0" w:beforeAutospacing="0" w:after="0" w:afterAutospacing="0"/>
        <w:divId w:val="196940584"/>
        <w:rPr>
          <w:rStyle w:val="Strong"/>
        </w:rPr>
      </w:pPr>
      <w:hyperlink w:anchor="4FRNC002W_return" w:history="1">
        <w:r w:rsidR="00382639">
          <w:rPr>
            <w:rStyle w:val="Hyperlink"/>
            <w:rFonts w:eastAsia="Times New Roman"/>
            <w:b/>
            <w:bCs/>
          </w:rPr>
          <w:t>Module Code: 4FRNC002W</w:t>
        </w:r>
      </w:hyperlink>
    </w:p>
    <w:p w14:paraId="6BF0C293" w14:textId="77777777" w:rsidR="00305121" w:rsidRDefault="00382639">
      <w:pPr>
        <w:pStyle w:val="col-sm-3"/>
        <w:spacing w:before="0" w:beforeAutospacing="0" w:after="0" w:afterAutospacing="0"/>
        <w:divId w:val="2104064538"/>
      </w:pPr>
      <w:r>
        <w:rPr>
          <w:rFonts w:eastAsia="Times New Roman"/>
          <w:b/>
          <w:bCs/>
        </w:rPr>
        <w:t>Level 4</w:t>
      </w:r>
    </w:p>
    <w:p w14:paraId="0E6577DE" w14:textId="77777777" w:rsidR="00305121" w:rsidRDefault="00382639">
      <w:pPr>
        <w:pStyle w:val="col-sm-5"/>
        <w:spacing w:before="0" w:beforeAutospacing="0" w:after="0" w:afterAutospacing="0"/>
        <w:divId w:val="1474636873"/>
        <w:rPr>
          <w:rFonts w:eastAsia="Times New Roman"/>
          <w:b/>
          <w:bCs/>
        </w:rPr>
      </w:pPr>
      <w:r>
        <w:rPr>
          <w:rFonts w:eastAsia="Times New Roman"/>
          <w:b/>
          <w:bCs/>
        </w:rPr>
        <w:t>Semester 2</w:t>
      </w:r>
    </w:p>
    <w:p w14:paraId="65B439DE" w14:textId="77777777" w:rsidR="00305121" w:rsidRDefault="00382639">
      <w:pPr>
        <w:pStyle w:val="col-sm-4"/>
        <w:spacing w:before="0" w:beforeAutospacing="0" w:after="0" w:afterAutospacing="0"/>
        <w:divId w:val="258223931"/>
        <w:rPr>
          <w:rFonts w:eastAsia="Times New Roman"/>
          <w:b/>
          <w:bCs/>
        </w:rPr>
      </w:pPr>
      <w:r>
        <w:rPr>
          <w:rFonts w:eastAsia="Times New Roman"/>
          <w:b/>
          <w:bCs/>
        </w:rPr>
        <w:t>Location: Regent</w:t>
      </w:r>
    </w:p>
    <w:p w14:paraId="4E1CD8A8" w14:textId="77777777" w:rsidR="00305121" w:rsidRDefault="00382639">
      <w:pPr>
        <w:pStyle w:val="col-sm-3"/>
        <w:spacing w:before="0" w:beforeAutospacing="0" w:after="0" w:afterAutospacing="0"/>
        <w:divId w:val="1893539356"/>
        <w:rPr>
          <w:rFonts w:eastAsia="Times New Roman"/>
          <w:b/>
          <w:bCs/>
        </w:rPr>
      </w:pPr>
      <w:r>
        <w:rPr>
          <w:rFonts w:eastAsia="Times New Roman"/>
          <w:b/>
          <w:bCs/>
        </w:rPr>
        <w:t>UK Credit Value: 20</w:t>
      </w:r>
    </w:p>
    <w:p w14:paraId="43B08B29" w14:textId="77777777" w:rsidR="00305121" w:rsidRDefault="00382639">
      <w:pPr>
        <w:pStyle w:val="col-sm-5"/>
        <w:spacing w:before="0" w:beforeAutospacing="0" w:after="0" w:afterAutospacing="0"/>
        <w:divId w:val="709955955"/>
        <w:rPr>
          <w:rFonts w:eastAsia="Times New Roman"/>
        </w:rPr>
      </w:pPr>
      <w:r>
        <w:rPr>
          <w:rFonts w:eastAsia="Times New Roman"/>
          <w:b/>
          <w:bCs/>
        </w:rPr>
        <w:t>Equivalent Credit Value: US Credits 4 / ECTS credits 10*</w:t>
      </w:r>
    </w:p>
    <w:p w14:paraId="66D76D79" w14:textId="77777777" w:rsidR="00305121" w:rsidRDefault="00382639">
      <w:pPr>
        <w:pStyle w:val="col-sm-12"/>
        <w:spacing w:before="0" w:beforeAutospacing="0" w:after="0" w:afterAutospacing="0"/>
        <w:divId w:val="777719475"/>
        <w:rPr>
          <w:rFonts w:eastAsia="Times New Roman"/>
        </w:rPr>
      </w:pPr>
      <w:r>
        <w:rPr>
          <w:rStyle w:val="Strong"/>
          <w:rFonts w:eastAsia="Times New Roman"/>
          <w:i/>
          <w:iCs/>
        </w:rPr>
        <w:t>Pre-requisite: 4FRNC001W The French World and the Word 1</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Beginners, false beginners and intermediate students of French will learn a range of language skills, cultural competencies and critical abilities to enable them to function with a limited to fair degree of linguistic and cultural autonomy in French-speaking countries and the learning environment. Language and culture are taught in an integrated way through task-based and enquiry-based approaches to learning. Student will achieve levels upper A2–lower B1 (beginners or false beginners) or lower B2 (intermediate) on the CEFR; cultural elements focus on key concepts.</w:t>
      </w:r>
      <w:r>
        <w:rPr>
          <w:rFonts w:eastAsia="Times New Roman"/>
        </w:rPr>
        <w:br/>
      </w:r>
      <w:r>
        <w:rPr>
          <w:rStyle w:val="Strong"/>
          <w:rFonts w:eastAsia="Times New Roman"/>
        </w:rPr>
        <w:t>Assessment:</w:t>
      </w:r>
      <w:r>
        <w:rPr>
          <w:rFonts w:eastAsia="Times New Roman"/>
        </w:rPr>
        <w:t xml:space="preserve"> Oral (20%), Essay (40%), In-Class Test/Assignment non exam conditions (40%)</w:t>
      </w:r>
      <w:r>
        <w:rPr>
          <w:rFonts w:eastAsia="Times New Roman"/>
        </w:rPr>
        <w:br/>
        <w:t>*All transcripts are issued in UK credits.</w:t>
      </w:r>
    </w:p>
    <w:p w14:paraId="718FA308" w14:textId="77777777" w:rsidR="00305121" w:rsidRDefault="00382639">
      <w:pPr>
        <w:pStyle w:val="h3"/>
        <w:spacing w:after="150" w:afterAutospacing="0"/>
        <w:outlineLvl w:val="3"/>
        <w:divId w:val="924918998"/>
        <w:rPr>
          <w:rFonts w:ascii="Arial" w:eastAsia="Times New Roman" w:hAnsi="Arial" w:cs="Arial"/>
          <w:b/>
          <w:bCs/>
          <w:u w:val="single"/>
        </w:rPr>
      </w:pPr>
      <w:bookmarkStart w:id="62" w:name="5FRNC002W"/>
      <w:r>
        <w:rPr>
          <w:rStyle w:val="Heading3Char"/>
          <w:rFonts w:eastAsia="Times New Roman"/>
          <w:u w:val="single"/>
        </w:rPr>
        <w:t>Expressions of French Culture 2</w:t>
      </w:r>
      <w:bookmarkEnd w:id="62"/>
    </w:p>
    <w:p w14:paraId="2E6E4F36" w14:textId="77777777" w:rsidR="00305121" w:rsidRDefault="00000000">
      <w:pPr>
        <w:pStyle w:val="col-sm-4"/>
        <w:spacing w:before="0" w:beforeAutospacing="0" w:after="0" w:afterAutospacing="0"/>
        <w:divId w:val="2144154713"/>
        <w:rPr>
          <w:rStyle w:val="Strong"/>
        </w:rPr>
      </w:pPr>
      <w:hyperlink w:anchor="5FRNC002W_return" w:history="1">
        <w:r w:rsidR="00382639">
          <w:rPr>
            <w:rStyle w:val="Hyperlink"/>
            <w:rFonts w:eastAsia="Times New Roman"/>
            <w:b/>
            <w:bCs/>
          </w:rPr>
          <w:t>Module Code: 5FRNC002W</w:t>
        </w:r>
      </w:hyperlink>
    </w:p>
    <w:p w14:paraId="58E19445" w14:textId="77777777" w:rsidR="00305121" w:rsidRDefault="00382639">
      <w:pPr>
        <w:pStyle w:val="col-sm-3"/>
        <w:spacing w:before="0" w:beforeAutospacing="0" w:after="0" w:afterAutospacing="0"/>
        <w:divId w:val="1182819780"/>
      </w:pPr>
      <w:r>
        <w:rPr>
          <w:rFonts w:eastAsia="Times New Roman"/>
          <w:b/>
          <w:bCs/>
        </w:rPr>
        <w:t>Level 5</w:t>
      </w:r>
    </w:p>
    <w:p w14:paraId="61020A1C" w14:textId="77777777" w:rsidR="00305121" w:rsidRDefault="00382639">
      <w:pPr>
        <w:pStyle w:val="col-sm-5"/>
        <w:spacing w:before="0" w:beforeAutospacing="0" w:after="0" w:afterAutospacing="0"/>
        <w:divId w:val="935289476"/>
        <w:rPr>
          <w:rFonts w:eastAsia="Times New Roman"/>
          <w:b/>
          <w:bCs/>
        </w:rPr>
      </w:pPr>
      <w:r>
        <w:rPr>
          <w:rFonts w:eastAsia="Times New Roman"/>
          <w:b/>
          <w:bCs/>
        </w:rPr>
        <w:t>Semester 2</w:t>
      </w:r>
    </w:p>
    <w:p w14:paraId="264AB55B" w14:textId="77777777" w:rsidR="00305121" w:rsidRDefault="00382639">
      <w:pPr>
        <w:pStyle w:val="col-sm-4"/>
        <w:spacing w:before="0" w:beforeAutospacing="0" w:after="0" w:afterAutospacing="0"/>
        <w:divId w:val="493179981"/>
        <w:rPr>
          <w:rFonts w:eastAsia="Times New Roman"/>
          <w:b/>
          <w:bCs/>
        </w:rPr>
      </w:pPr>
      <w:r>
        <w:rPr>
          <w:rFonts w:eastAsia="Times New Roman"/>
          <w:b/>
          <w:bCs/>
        </w:rPr>
        <w:t>Location: Regent</w:t>
      </w:r>
    </w:p>
    <w:p w14:paraId="1B1C2E17" w14:textId="77777777" w:rsidR="00305121" w:rsidRDefault="00382639">
      <w:pPr>
        <w:pStyle w:val="col-sm-3"/>
        <w:spacing w:before="0" w:beforeAutospacing="0" w:after="0" w:afterAutospacing="0"/>
        <w:divId w:val="774446914"/>
        <w:rPr>
          <w:rFonts w:eastAsia="Times New Roman"/>
          <w:b/>
          <w:bCs/>
        </w:rPr>
      </w:pPr>
      <w:r>
        <w:rPr>
          <w:rFonts w:eastAsia="Times New Roman"/>
          <w:b/>
          <w:bCs/>
        </w:rPr>
        <w:t>UK Credit Value: 20</w:t>
      </w:r>
    </w:p>
    <w:p w14:paraId="2320ED84" w14:textId="77777777" w:rsidR="00305121" w:rsidRDefault="00382639">
      <w:pPr>
        <w:pStyle w:val="col-sm-5"/>
        <w:spacing w:before="0" w:beforeAutospacing="0" w:after="0" w:afterAutospacing="0"/>
        <w:divId w:val="992104279"/>
        <w:rPr>
          <w:rFonts w:eastAsia="Times New Roman"/>
        </w:rPr>
      </w:pPr>
      <w:r>
        <w:rPr>
          <w:rFonts w:eastAsia="Times New Roman"/>
          <w:b/>
          <w:bCs/>
        </w:rPr>
        <w:t>Equivalent Credit Value: US Credits 4 / ECTS credits 10*</w:t>
      </w:r>
    </w:p>
    <w:p w14:paraId="4144AD88" w14:textId="77777777" w:rsidR="00305121" w:rsidRDefault="00382639">
      <w:pPr>
        <w:pStyle w:val="col-sm-12"/>
        <w:spacing w:before="0" w:beforeAutospacing="0" w:after="0" w:afterAutospacing="0"/>
        <w:divId w:val="1880244508"/>
        <w:rPr>
          <w:rFonts w:eastAsia="Times New Roman"/>
        </w:rPr>
      </w:pPr>
      <w:r>
        <w:rPr>
          <w:rStyle w:val="Strong"/>
          <w:rFonts w:eastAsia="Times New Roman"/>
          <w:i/>
          <w:iCs/>
        </w:rPr>
        <w:t>Pre-requisite: 5FRNC001W Expressions of French Culture 1 or equivalent</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and post-intermediate students of French will learn a range of language skills, cultural competencies and critical abilities to enable them to function with an intermediate to good level of linguistic and cultural autonomy in French-speaking environments. Language and culture are taught through task-based and enquiry-based approaches with special emphasis on the promotion of intercultural understanding. Students will achieve levels upper B1 or upper B2 (depending on entry point); cultural elements focus on key events and ideas that have shaped the modern and contemporary French and Francophone world.</w:t>
      </w:r>
      <w:r>
        <w:rPr>
          <w:rFonts w:eastAsia="Times New Roman"/>
        </w:rPr>
        <w:br/>
      </w:r>
      <w:r>
        <w:rPr>
          <w:rStyle w:val="Strong"/>
          <w:rFonts w:eastAsia="Times New Roman"/>
        </w:rPr>
        <w:t>Assessment:</w:t>
      </w:r>
      <w:r>
        <w:rPr>
          <w:rFonts w:eastAsia="Times New Roman"/>
        </w:rPr>
        <w:t xml:space="preserve"> Oral (30%), Essay (40%), In-Class Test/Assignment non exam conditions (30%)</w:t>
      </w:r>
      <w:r>
        <w:rPr>
          <w:rFonts w:eastAsia="Times New Roman"/>
        </w:rPr>
        <w:br/>
        <w:t>*All transcripts are issued in UK credits.</w:t>
      </w:r>
    </w:p>
    <w:p w14:paraId="02C20650"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6F56A6AF">
          <v:rect id="_x0000_i1027" alt="" style="width:451.3pt;height:.05pt;mso-width-percent:0;mso-height-percent:0;mso-width-percent:0;mso-height-percent:0" o:hralign="center" o:hrstd="t" o:hr="t" fillcolor="#a0a0a0" stroked="f"/>
        </w:pict>
      </w:r>
    </w:p>
    <w:p w14:paraId="6878DE9C" w14:textId="77777777" w:rsidR="00305121" w:rsidRDefault="00382639">
      <w:pPr>
        <w:pStyle w:val="h2"/>
        <w:spacing w:after="150" w:afterAutospacing="0"/>
        <w:outlineLvl w:val="2"/>
        <w:divId w:val="651641304"/>
        <w:rPr>
          <w:rFonts w:ascii="Arial" w:eastAsia="Times New Roman" w:hAnsi="Arial" w:cs="Arial"/>
          <w:b/>
          <w:bCs/>
        </w:rPr>
      </w:pPr>
      <w:r>
        <w:rPr>
          <w:rStyle w:val="Heading2Char"/>
          <w:rFonts w:eastAsia="Times New Roman"/>
        </w:rPr>
        <w:lastRenderedPageBreak/>
        <w:t>Modern Languages and Cultures: Spanish</w:t>
      </w:r>
    </w:p>
    <w:p w14:paraId="000105AF" w14:textId="77777777" w:rsidR="00305121" w:rsidRDefault="00382639">
      <w:pPr>
        <w:pStyle w:val="h3"/>
        <w:spacing w:after="150" w:afterAutospacing="0"/>
        <w:outlineLvl w:val="3"/>
        <w:divId w:val="79915155"/>
        <w:rPr>
          <w:rFonts w:ascii="Arial" w:eastAsia="Times New Roman" w:hAnsi="Arial" w:cs="Arial"/>
          <w:b/>
          <w:bCs/>
          <w:u w:val="single"/>
        </w:rPr>
      </w:pPr>
      <w:bookmarkStart w:id="63" w:name="4SPAN002W"/>
      <w:r>
        <w:rPr>
          <w:rStyle w:val="Heading3Char"/>
          <w:rFonts w:eastAsia="Times New Roman"/>
          <w:u w:val="single"/>
        </w:rPr>
        <w:t>The Spanish World and the Word 2</w:t>
      </w:r>
      <w:bookmarkEnd w:id="63"/>
    </w:p>
    <w:p w14:paraId="4243AA1F" w14:textId="77777777" w:rsidR="00305121" w:rsidRDefault="00000000">
      <w:pPr>
        <w:pStyle w:val="col-sm-4"/>
        <w:spacing w:before="0" w:beforeAutospacing="0" w:after="0" w:afterAutospacing="0"/>
        <w:divId w:val="162012039"/>
        <w:rPr>
          <w:rStyle w:val="Strong"/>
        </w:rPr>
      </w:pPr>
      <w:hyperlink w:anchor="4SPAN002W_return" w:history="1">
        <w:r w:rsidR="00382639">
          <w:rPr>
            <w:rStyle w:val="Hyperlink"/>
            <w:rFonts w:eastAsia="Times New Roman"/>
            <w:b/>
            <w:bCs/>
          </w:rPr>
          <w:t>Module Code: 4SPAN002W</w:t>
        </w:r>
      </w:hyperlink>
    </w:p>
    <w:p w14:paraId="38E22CCC" w14:textId="77777777" w:rsidR="00305121" w:rsidRDefault="00382639">
      <w:pPr>
        <w:pStyle w:val="col-sm-3"/>
        <w:spacing w:before="0" w:beforeAutospacing="0" w:after="0" w:afterAutospacing="0"/>
        <w:divId w:val="204567886"/>
      </w:pPr>
      <w:r>
        <w:rPr>
          <w:rFonts w:eastAsia="Times New Roman"/>
          <w:b/>
          <w:bCs/>
        </w:rPr>
        <w:t>Level 4</w:t>
      </w:r>
    </w:p>
    <w:p w14:paraId="57DD6506" w14:textId="77777777" w:rsidR="00305121" w:rsidRDefault="00382639">
      <w:pPr>
        <w:pStyle w:val="col-sm-5"/>
        <w:spacing w:before="0" w:beforeAutospacing="0" w:after="0" w:afterAutospacing="0"/>
        <w:divId w:val="1749961070"/>
        <w:rPr>
          <w:rFonts w:eastAsia="Times New Roman"/>
          <w:b/>
          <w:bCs/>
        </w:rPr>
      </w:pPr>
      <w:r>
        <w:rPr>
          <w:rFonts w:eastAsia="Times New Roman"/>
          <w:b/>
          <w:bCs/>
        </w:rPr>
        <w:t>Semester 2</w:t>
      </w:r>
    </w:p>
    <w:p w14:paraId="63798BFE" w14:textId="77777777" w:rsidR="00305121" w:rsidRDefault="00382639">
      <w:pPr>
        <w:pStyle w:val="col-sm-4"/>
        <w:spacing w:before="0" w:beforeAutospacing="0" w:after="0" w:afterAutospacing="0"/>
        <w:divId w:val="1799565913"/>
        <w:rPr>
          <w:rFonts w:eastAsia="Times New Roman"/>
          <w:b/>
          <w:bCs/>
        </w:rPr>
      </w:pPr>
      <w:r>
        <w:rPr>
          <w:rFonts w:eastAsia="Times New Roman"/>
          <w:b/>
          <w:bCs/>
        </w:rPr>
        <w:t>Location: Regent</w:t>
      </w:r>
    </w:p>
    <w:p w14:paraId="48FC6FEE" w14:textId="77777777" w:rsidR="00305121" w:rsidRDefault="00382639">
      <w:pPr>
        <w:pStyle w:val="col-sm-3"/>
        <w:spacing w:before="0" w:beforeAutospacing="0" w:after="0" w:afterAutospacing="0"/>
        <w:divId w:val="274679101"/>
        <w:rPr>
          <w:rFonts w:eastAsia="Times New Roman"/>
          <w:b/>
          <w:bCs/>
        </w:rPr>
      </w:pPr>
      <w:r>
        <w:rPr>
          <w:rFonts w:eastAsia="Times New Roman"/>
          <w:b/>
          <w:bCs/>
        </w:rPr>
        <w:t>UK Credit Value: 20</w:t>
      </w:r>
    </w:p>
    <w:p w14:paraId="175EE371" w14:textId="77777777" w:rsidR="00305121" w:rsidRDefault="00382639">
      <w:pPr>
        <w:pStyle w:val="col-sm-5"/>
        <w:spacing w:before="0" w:beforeAutospacing="0" w:after="0" w:afterAutospacing="0"/>
        <w:divId w:val="1576361351"/>
        <w:rPr>
          <w:rFonts w:eastAsia="Times New Roman"/>
        </w:rPr>
      </w:pPr>
      <w:r>
        <w:rPr>
          <w:rFonts w:eastAsia="Times New Roman"/>
          <w:b/>
          <w:bCs/>
        </w:rPr>
        <w:t>Equivalent Credit Value: US Credits 4 / ECTS credits 10*</w:t>
      </w:r>
    </w:p>
    <w:p w14:paraId="2E4821B2" w14:textId="77777777" w:rsidR="00305121" w:rsidRDefault="00382639">
      <w:pPr>
        <w:pStyle w:val="col-sm-12"/>
        <w:spacing w:before="0" w:beforeAutospacing="0" w:after="0" w:afterAutospacing="0"/>
        <w:divId w:val="1762726326"/>
        <w:rPr>
          <w:rFonts w:eastAsia="Times New Roman"/>
        </w:rPr>
      </w:pPr>
      <w:r>
        <w:rPr>
          <w:rStyle w:val="Strong"/>
          <w:rFonts w:eastAsia="Times New Roman"/>
          <w:i/>
          <w:iCs/>
        </w:rPr>
        <w:t>Pre-requisite: 4SPAN001W The Spanish World and the Word 1</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Beginners, false beginners and intermediate students of Spanish will learn a range of language skills, cultural competencies and critical abilities to enable them to function with a limited to fair degree of linguistic and cultural autonomy in Spanish -speaking countries and the learning environment. Language and culture are taught in an integrated way through task-based and enquiry-based approaches to learning. Student will achieve levels upper A2– lower B1 (beginners or false beginners) or lower B2 (intermediate) on the CEFR; cultural elements focus on key concepts.</w:t>
      </w:r>
      <w:r>
        <w:rPr>
          <w:rFonts w:eastAsia="Times New Roman"/>
        </w:rPr>
        <w:br/>
      </w:r>
      <w:r>
        <w:rPr>
          <w:rStyle w:val="Strong"/>
          <w:rFonts w:eastAsia="Times New Roman"/>
        </w:rPr>
        <w:t>Assessment:</w:t>
      </w:r>
      <w:r>
        <w:rPr>
          <w:rFonts w:eastAsia="Times New Roman"/>
        </w:rPr>
        <w:t xml:space="preserve"> In-Class Test/Assignment non exam conditions (40%), Essay (40%), Oral (20%)</w:t>
      </w:r>
      <w:r>
        <w:rPr>
          <w:rFonts w:eastAsia="Times New Roman"/>
        </w:rPr>
        <w:br/>
        <w:t>*All transcripts are issued in UK credits.</w:t>
      </w:r>
    </w:p>
    <w:p w14:paraId="2041739F" w14:textId="77777777" w:rsidR="00305121" w:rsidRDefault="00382639">
      <w:pPr>
        <w:pStyle w:val="h3"/>
        <w:spacing w:after="150" w:afterAutospacing="0"/>
        <w:outlineLvl w:val="3"/>
        <w:divId w:val="1931041744"/>
        <w:rPr>
          <w:rFonts w:ascii="Arial" w:eastAsia="Times New Roman" w:hAnsi="Arial" w:cs="Arial"/>
          <w:b/>
          <w:bCs/>
          <w:u w:val="single"/>
        </w:rPr>
      </w:pPr>
      <w:bookmarkStart w:id="64" w:name="5SPAN002W"/>
      <w:r>
        <w:rPr>
          <w:rStyle w:val="Heading3Char"/>
          <w:rFonts w:eastAsia="Times New Roman"/>
          <w:u w:val="single"/>
        </w:rPr>
        <w:t>Expressions of Spanish Culture 2</w:t>
      </w:r>
      <w:bookmarkEnd w:id="64"/>
    </w:p>
    <w:p w14:paraId="09FD58F5" w14:textId="77777777" w:rsidR="00305121" w:rsidRDefault="00000000">
      <w:pPr>
        <w:pStyle w:val="col-sm-4"/>
        <w:spacing w:before="0" w:beforeAutospacing="0" w:after="0" w:afterAutospacing="0"/>
        <w:divId w:val="1149173913"/>
        <w:rPr>
          <w:rStyle w:val="Strong"/>
        </w:rPr>
      </w:pPr>
      <w:hyperlink w:anchor="5SPAN002W_return" w:history="1">
        <w:r w:rsidR="00382639">
          <w:rPr>
            <w:rStyle w:val="Hyperlink"/>
            <w:rFonts w:eastAsia="Times New Roman"/>
            <w:b/>
            <w:bCs/>
          </w:rPr>
          <w:t>Module Code: 5SPAN002W</w:t>
        </w:r>
      </w:hyperlink>
    </w:p>
    <w:p w14:paraId="574A5956" w14:textId="77777777" w:rsidR="00305121" w:rsidRDefault="00382639">
      <w:pPr>
        <w:pStyle w:val="col-sm-3"/>
        <w:spacing w:before="0" w:beforeAutospacing="0" w:after="0" w:afterAutospacing="0"/>
        <w:divId w:val="21899768"/>
      </w:pPr>
      <w:r>
        <w:rPr>
          <w:rFonts w:eastAsia="Times New Roman"/>
          <w:b/>
          <w:bCs/>
        </w:rPr>
        <w:t>Level 5</w:t>
      </w:r>
    </w:p>
    <w:p w14:paraId="5A522A22" w14:textId="77777777" w:rsidR="00305121" w:rsidRDefault="00382639">
      <w:pPr>
        <w:pStyle w:val="col-sm-5"/>
        <w:spacing w:before="0" w:beforeAutospacing="0" w:after="0" w:afterAutospacing="0"/>
        <w:divId w:val="712773238"/>
        <w:rPr>
          <w:rFonts w:eastAsia="Times New Roman"/>
          <w:b/>
          <w:bCs/>
        </w:rPr>
      </w:pPr>
      <w:r>
        <w:rPr>
          <w:rFonts w:eastAsia="Times New Roman"/>
          <w:b/>
          <w:bCs/>
        </w:rPr>
        <w:t>Semester 2</w:t>
      </w:r>
    </w:p>
    <w:p w14:paraId="1D2737CA" w14:textId="77777777" w:rsidR="00305121" w:rsidRDefault="00382639">
      <w:pPr>
        <w:pStyle w:val="col-sm-4"/>
        <w:spacing w:before="0" w:beforeAutospacing="0" w:after="0" w:afterAutospacing="0"/>
        <w:divId w:val="2020036321"/>
        <w:rPr>
          <w:rFonts w:eastAsia="Times New Roman"/>
          <w:b/>
          <w:bCs/>
        </w:rPr>
      </w:pPr>
      <w:r>
        <w:rPr>
          <w:rFonts w:eastAsia="Times New Roman"/>
          <w:b/>
          <w:bCs/>
        </w:rPr>
        <w:t>Location: Regent</w:t>
      </w:r>
    </w:p>
    <w:p w14:paraId="04940745" w14:textId="77777777" w:rsidR="00305121" w:rsidRDefault="00382639">
      <w:pPr>
        <w:pStyle w:val="col-sm-3"/>
        <w:spacing w:before="0" w:beforeAutospacing="0" w:after="0" w:afterAutospacing="0"/>
        <w:divId w:val="501433800"/>
        <w:rPr>
          <w:rFonts w:eastAsia="Times New Roman"/>
          <w:b/>
          <w:bCs/>
        </w:rPr>
      </w:pPr>
      <w:r>
        <w:rPr>
          <w:rFonts w:eastAsia="Times New Roman"/>
          <w:b/>
          <w:bCs/>
        </w:rPr>
        <w:t>UK Credit Value: 20</w:t>
      </w:r>
    </w:p>
    <w:p w14:paraId="3DE78F19" w14:textId="77777777" w:rsidR="00305121" w:rsidRDefault="00382639">
      <w:pPr>
        <w:pStyle w:val="col-sm-5"/>
        <w:spacing w:before="0" w:beforeAutospacing="0" w:after="0" w:afterAutospacing="0"/>
        <w:divId w:val="325672742"/>
        <w:rPr>
          <w:rFonts w:eastAsia="Times New Roman"/>
        </w:rPr>
      </w:pPr>
      <w:r>
        <w:rPr>
          <w:rFonts w:eastAsia="Times New Roman"/>
          <w:b/>
          <w:bCs/>
        </w:rPr>
        <w:t>Equivalent Credit Value: US Credits 4 / ECTS credits 10*</w:t>
      </w:r>
    </w:p>
    <w:p w14:paraId="77699249" w14:textId="77777777" w:rsidR="00305121" w:rsidRDefault="00382639">
      <w:pPr>
        <w:pStyle w:val="col-sm-12"/>
        <w:spacing w:before="0" w:beforeAutospacing="0" w:after="0" w:afterAutospacing="0"/>
        <w:divId w:val="1133258437"/>
        <w:rPr>
          <w:rFonts w:eastAsia="Times New Roman"/>
        </w:rPr>
      </w:pPr>
      <w:r>
        <w:rPr>
          <w:rStyle w:val="Strong"/>
          <w:rFonts w:eastAsia="Times New Roman"/>
          <w:i/>
          <w:iCs/>
        </w:rPr>
        <w:t>Pre-requisite: 5SPAN001W Expressions of Spanish Culture 1 or equivalent</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Second-year post-beginner and post-intermediate students of Spanish will learn a range of language skills, cultural competencies and critical abilities to enable them to function with an intermediate to good level of linguistic and cultural autonomy in Spanish-speaking environments. Language and culture are taught through task-based and enquiry-based approaches with special emphasis on the promotion of intercultural understanding. Students will achieve levels upper B1 or upper B2 (depending on entry point); cultural elements focus on key events and ideas that have shaped the modern and contemporary Hispanic world.</w:t>
      </w:r>
      <w:r>
        <w:rPr>
          <w:rFonts w:eastAsia="Times New Roman"/>
        </w:rPr>
        <w:br/>
      </w:r>
      <w:r>
        <w:rPr>
          <w:rStyle w:val="Strong"/>
          <w:rFonts w:eastAsia="Times New Roman"/>
        </w:rPr>
        <w:t>Assessment:</w:t>
      </w:r>
      <w:r>
        <w:rPr>
          <w:rFonts w:eastAsia="Times New Roman"/>
        </w:rPr>
        <w:t xml:space="preserve"> Oral (30%), Essay (40%), In-Class Test/Assignment non exam conditions (30%)</w:t>
      </w:r>
      <w:r>
        <w:rPr>
          <w:rFonts w:eastAsia="Times New Roman"/>
        </w:rPr>
        <w:br/>
        <w:t>*All transcripts are issued in UK credits.</w:t>
      </w:r>
    </w:p>
    <w:p w14:paraId="281E036A"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6A457DA9">
          <v:rect id="_x0000_i1026" alt="" style="width:451.3pt;height:.05pt;mso-width-percent:0;mso-height-percent:0;mso-width-percent:0;mso-height-percent:0" o:hralign="center" o:hrstd="t" o:hr="t" fillcolor="#a0a0a0" stroked="f"/>
        </w:pict>
      </w:r>
    </w:p>
    <w:p w14:paraId="2275CDF4" w14:textId="77777777" w:rsidR="00305121" w:rsidRDefault="00382639">
      <w:pPr>
        <w:pStyle w:val="h2"/>
        <w:spacing w:after="150" w:afterAutospacing="0"/>
        <w:outlineLvl w:val="2"/>
        <w:divId w:val="1803887040"/>
        <w:rPr>
          <w:rFonts w:ascii="Arial" w:eastAsia="Times New Roman" w:hAnsi="Arial" w:cs="Arial"/>
          <w:b/>
          <w:bCs/>
        </w:rPr>
      </w:pPr>
      <w:r>
        <w:rPr>
          <w:rStyle w:val="Heading2Char"/>
          <w:rFonts w:eastAsia="Times New Roman"/>
        </w:rPr>
        <w:lastRenderedPageBreak/>
        <w:t>Modern Languages and Cultures: Studies of Language</w:t>
      </w:r>
    </w:p>
    <w:p w14:paraId="1C6AD851" w14:textId="77777777" w:rsidR="00305121" w:rsidRDefault="00382639">
      <w:pPr>
        <w:pStyle w:val="h3"/>
        <w:spacing w:after="150" w:afterAutospacing="0"/>
        <w:outlineLvl w:val="3"/>
        <w:divId w:val="197088488"/>
        <w:rPr>
          <w:rFonts w:ascii="Arial" w:eastAsia="Times New Roman" w:hAnsi="Arial" w:cs="Arial"/>
          <w:b/>
          <w:bCs/>
          <w:u w:val="single"/>
        </w:rPr>
      </w:pPr>
      <w:bookmarkStart w:id="65" w:name="4LANS004W"/>
      <w:r>
        <w:rPr>
          <w:rStyle w:val="Heading3Char"/>
          <w:rFonts w:eastAsia="Times New Roman"/>
          <w:u w:val="single"/>
        </w:rPr>
        <w:t>Intercultural Communication: An Introduction</w:t>
      </w:r>
      <w:bookmarkEnd w:id="65"/>
    </w:p>
    <w:p w14:paraId="49F96AA0" w14:textId="77777777" w:rsidR="00305121" w:rsidRDefault="00000000">
      <w:pPr>
        <w:pStyle w:val="col-sm-4"/>
        <w:spacing w:before="0" w:beforeAutospacing="0" w:after="0" w:afterAutospacing="0"/>
        <w:divId w:val="383406105"/>
        <w:rPr>
          <w:rStyle w:val="Strong"/>
        </w:rPr>
      </w:pPr>
      <w:hyperlink w:anchor="4LANS004W_return" w:history="1">
        <w:r w:rsidR="00382639">
          <w:rPr>
            <w:rStyle w:val="Hyperlink"/>
            <w:rFonts w:eastAsia="Times New Roman"/>
            <w:b/>
            <w:bCs/>
          </w:rPr>
          <w:t>Module Code: 4LANS004W</w:t>
        </w:r>
      </w:hyperlink>
    </w:p>
    <w:p w14:paraId="007C55BE" w14:textId="77777777" w:rsidR="00305121" w:rsidRDefault="00382639">
      <w:pPr>
        <w:pStyle w:val="col-sm-3"/>
        <w:spacing w:before="0" w:beforeAutospacing="0" w:after="0" w:afterAutospacing="0"/>
        <w:divId w:val="1929386108"/>
      </w:pPr>
      <w:r>
        <w:rPr>
          <w:rFonts w:eastAsia="Times New Roman"/>
          <w:b/>
          <w:bCs/>
        </w:rPr>
        <w:t>Level 4</w:t>
      </w:r>
    </w:p>
    <w:p w14:paraId="3CF216CA" w14:textId="77777777" w:rsidR="00305121" w:rsidRDefault="00382639">
      <w:pPr>
        <w:pStyle w:val="col-sm-5"/>
        <w:spacing w:before="0" w:beforeAutospacing="0" w:after="0" w:afterAutospacing="0"/>
        <w:divId w:val="1845854193"/>
        <w:rPr>
          <w:rFonts w:eastAsia="Times New Roman"/>
          <w:b/>
          <w:bCs/>
        </w:rPr>
      </w:pPr>
      <w:r>
        <w:rPr>
          <w:rFonts w:eastAsia="Times New Roman"/>
          <w:b/>
          <w:bCs/>
        </w:rPr>
        <w:t>Semester 2</w:t>
      </w:r>
    </w:p>
    <w:p w14:paraId="2E612923" w14:textId="77777777" w:rsidR="00305121" w:rsidRDefault="00382639">
      <w:pPr>
        <w:pStyle w:val="col-sm-4"/>
        <w:spacing w:before="0" w:beforeAutospacing="0" w:after="0" w:afterAutospacing="0"/>
        <w:divId w:val="60451790"/>
        <w:rPr>
          <w:rFonts w:eastAsia="Times New Roman"/>
          <w:b/>
          <w:bCs/>
        </w:rPr>
      </w:pPr>
      <w:r>
        <w:rPr>
          <w:rFonts w:eastAsia="Times New Roman"/>
          <w:b/>
          <w:bCs/>
        </w:rPr>
        <w:t>Location: Regent</w:t>
      </w:r>
    </w:p>
    <w:p w14:paraId="6073FC47" w14:textId="77777777" w:rsidR="00305121" w:rsidRDefault="00382639">
      <w:pPr>
        <w:pStyle w:val="col-sm-3"/>
        <w:spacing w:before="0" w:beforeAutospacing="0" w:after="0" w:afterAutospacing="0"/>
        <w:divId w:val="1508903431"/>
        <w:rPr>
          <w:rFonts w:eastAsia="Times New Roman"/>
          <w:b/>
          <w:bCs/>
        </w:rPr>
      </w:pPr>
      <w:r>
        <w:rPr>
          <w:rFonts w:eastAsia="Times New Roman"/>
          <w:b/>
          <w:bCs/>
        </w:rPr>
        <w:t>UK Credit Value: 20</w:t>
      </w:r>
    </w:p>
    <w:p w14:paraId="5CA22474" w14:textId="77777777" w:rsidR="00305121" w:rsidRDefault="00382639">
      <w:pPr>
        <w:pStyle w:val="col-sm-5"/>
        <w:spacing w:before="0" w:beforeAutospacing="0" w:after="0" w:afterAutospacing="0"/>
        <w:divId w:val="996566966"/>
        <w:rPr>
          <w:rFonts w:eastAsia="Times New Roman"/>
        </w:rPr>
      </w:pPr>
      <w:r>
        <w:rPr>
          <w:rFonts w:eastAsia="Times New Roman"/>
          <w:b/>
          <w:bCs/>
        </w:rPr>
        <w:t>Equivalent Credit Value: US Credits 4 / ECTS credits 10*</w:t>
      </w:r>
    </w:p>
    <w:p w14:paraId="535D6F39" w14:textId="77777777" w:rsidR="00305121" w:rsidRDefault="00382639">
      <w:pPr>
        <w:pStyle w:val="col-sm-12"/>
        <w:spacing w:before="0" w:beforeAutospacing="0" w:after="0" w:afterAutospacing="0"/>
        <w:divId w:val="1540361397"/>
        <w:rPr>
          <w:rFonts w:eastAsia="Times New Roman"/>
        </w:rPr>
      </w:pPr>
      <w:r>
        <w:rPr>
          <w:rFonts w:eastAsia="Times New Roman"/>
        </w:rPr>
        <w:t>This module provides an introduction to Intercultural Communication. It draws on theory from a range of disciplines to help students better understand the complexities of communicating with people from other cultures. Students will be helped, using intercultural theorists, to become more aware of how culture influences them and others, and to reflect on how it affects the ways they communicate and act. It then aims to develop students’ ability to cope with these complexities.</w:t>
      </w:r>
      <w:r>
        <w:rPr>
          <w:rFonts w:eastAsia="Times New Roman"/>
        </w:rPr>
        <w:br/>
      </w:r>
      <w:r>
        <w:rPr>
          <w:rStyle w:val="Strong"/>
          <w:rFonts w:eastAsia="Times New Roman"/>
        </w:rPr>
        <w:t>Assessment:</w:t>
      </w:r>
      <w:r>
        <w:rPr>
          <w:rFonts w:eastAsia="Times New Roman"/>
        </w:rPr>
        <w:t xml:space="preserve"> Coursework (100%)</w:t>
      </w:r>
      <w:r>
        <w:rPr>
          <w:rFonts w:eastAsia="Times New Roman"/>
        </w:rPr>
        <w:br/>
        <w:t>*All transcripts are issued in UK credits.</w:t>
      </w:r>
    </w:p>
    <w:p w14:paraId="4280CBED" w14:textId="77777777" w:rsidR="00305121" w:rsidRDefault="00382639">
      <w:pPr>
        <w:pStyle w:val="h3"/>
        <w:spacing w:after="150" w:afterAutospacing="0"/>
        <w:outlineLvl w:val="3"/>
        <w:divId w:val="284895879"/>
        <w:rPr>
          <w:rFonts w:ascii="Arial" w:eastAsia="Times New Roman" w:hAnsi="Arial" w:cs="Arial"/>
          <w:b/>
          <w:bCs/>
          <w:u w:val="single"/>
        </w:rPr>
      </w:pPr>
      <w:bookmarkStart w:id="66" w:name="4LANS005W"/>
      <w:r>
        <w:rPr>
          <w:rStyle w:val="Heading3Char"/>
          <w:rFonts w:eastAsia="Times New Roman"/>
          <w:u w:val="single"/>
        </w:rPr>
        <w:t>Objects and Meaning: World Cultures in London Galleries and Museums</w:t>
      </w:r>
      <w:bookmarkEnd w:id="66"/>
    </w:p>
    <w:p w14:paraId="621C245A" w14:textId="77777777" w:rsidR="00305121" w:rsidRDefault="00000000">
      <w:pPr>
        <w:pStyle w:val="col-sm-4"/>
        <w:spacing w:before="0" w:beforeAutospacing="0" w:after="0" w:afterAutospacing="0"/>
        <w:divId w:val="233050378"/>
        <w:rPr>
          <w:rStyle w:val="Strong"/>
        </w:rPr>
      </w:pPr>
      <w:hyperlink w:anchor="4LANS005W_return" w:history="1">
        <w:r w:rsidR="00382639">
          <w:rPr>
            <w:rStyle w:val="Hyperlink"/>
            <w:rFonts w:eastAsia="Times New Roman"/>
            <w:b/>
            <w:bCs/>
          </w:rPr>
          <w:t>Module Code: 4LANS005W</w:t>
        </w:r>
      </w:hyperlink>
    </w:p>
    <w:p w14:paraId="6CAB880E" w14:textId="77777777" w:rsidR="00305121" w:rsidRDefault="00382639">
      <w:pPr>
        <w:pStyle w:val="col-sm-3"/>
        <w:spacing w:before="0" w:beforeAutospacing="0" w:after="0" w:afterAutospacing="0"/>
        <w:divId w:val="866867613"/>
      </w:pPr>
      <w:r>
        <w:rPr>
          <w:rFonts w:eastAsia="Times New Roman"/>
          <w:b/>
          <w:bCs/>
        </w:rPr>
        <w:t>Level 4</w:t>
      </w:r>
    </w:p>
    <w:p w14:paraId="0B8F687E" w14:textId="77777777" w:rsidR="00305121" w:rsidRDefault="00382639">
      <w:pPr>
        <w:pStyle w:val="col-sm-5"/>
        <w:spacing w:before="0" w:beforeAutospacing="0" w:after="0" w:afterAutospacing="0"/>
        <w:divId w:val="129246685"/>
        <w:rPr>
          <w:rFonts w:eastAsia="Times New Roman"/>
          <w:b/>
          <w:bCs/>
        </w:rPr>
      </w:pPr>
      <w:r>
        <w:rPr>
          <w:rFonts w:eastAsia="Times New Roman"/>
          <w:b/>
          <w:bCs/>
        </w:rPr>
        <w:t>Semester 2</w:t>
      </w:r>
    </w:p>
    <w:p w14:paraId="17A8505D" w14:textId="77777777" w:rsidR="00305121" w:rsidRDefault="00382639">
      <w:pPr>
        <w:pStyle w:val="col-sm-4"/>
        <w:spacing w:before="0" w:beforeAutospacing="0" w:after="0" w:afterAutospacing="0"/>
        <w:divId w:val="754667301"/>
        <w:rPr>
          <w:rFonts w:eastAsia="Times New Roman"/>
          <w:b/>
          <w:bCs/>
        </w:rPr>
      </w:pPr>
      <w:r>
        <w:rPr>
          <w:rFonts w:eastAsia="Times New Roman"/>
          <w:b/>
          <w:bCs/>
        </w:rPr>
        <w:t>Location: Regent</w:t>
      </w:r>
    </w:p>
    <w:p w14:paraId="2F1FC82B" w14:textId="77777777" w:rsidR="00305121" w:rsidRDefault="00382639">
      <w:pPr>
        <w:pStyle w:val="col-sm-3"/>
        <w:spacing w:before="0" w:beforeAutospacing="0" w:after="0" w:afterAutospacing="0"/>
        <w:divId w:val="1275480342"/>
        <w:rPr>
          <w:rFonts w:eastAsia="Times New Roman"/>
          <w:b/>
          <w:bCs/>
        </w:rPr>
      </w:pPr>
      <w:r>
        <w:rPr>
          <w:rFonts w:eastAsia="Times New Roman"/>
          <w:b/>
          <w:bCs/>
        </w:rPr>
        <w:t>UK Credit Value: 20</w:t>
      </w:r>
    </w:p>
    <w:p w14:paraId="714EDEED" w14:textId="77777777" w:rsidR="00305121" w:rsidRDefault="00382639">
      <w:pPr>
        <w:pStyle w:val="col-sm-5"/>
        <w:spacing w:before="0" w:beforeAutospacing="0" w:after="0" w:afterAutospacing="0"/>
        <w:divId w:val="1649553597"/>
        <w:rPr>
          <w:rFonts w:eastAsia="Times New Roman"/>
        </w:rPr>
      </w:pPr>
      <w:r>
        <w:rPr>
          <w:rFonts w:eastAsia="Times New Roman"/>
          <w:b/>
          <w:bCs/>
        </w:rPr>
        <w:t>Equivalent Credit Value: US Credits 4 / ECTS credits 10*</w:t>
      </w:r>
    </w:p>
    <w:p w14:paraId="79CB2AF9" w14:textId="77777777" w:rsidR="00305121" w:rsidRDefault="00382639">
      <w:pPr>
        <w:pStyle w:val="col-sm-12"/>
        <w:spacing w:before="0" w:beforeAutospacing="0" w:after="0" w:afterAutospacing="0"/>
        <w:divId w:val="2083484533"/>
        <w:rPr>
          <w:rFonts w:eastAsia="Times New Roman"/>
        </w:rPr>
      </w:pPr>
      <w:r>
        <w:rPr>
          <w:rFonts w:eastAsia="Times New Roman"/>
        </w:rPr>
        <w:t xml:space="preserve">Summary of module content: This module introduces the study of cultural objects and examines their local, regional and global meanings in social, political and historical </w:t>
      </w:r>
      <w:proofErr w:type="spellStart"/>
      <w:proofErr w:type="gramStart"/>
      <w:r>
        <w:rPr>
          <w:rFonts w:eastAsia="Times New Roman"/>
        </w:rPr>
        <w:t>perspective.Students</w:t>
      </w:r>
      <w:proofErr w:type="spellEnd"/>
      <w:proofErr w:type="gramEnd"/>
      <w:r>
        <w:rPr>
          <w:rFonts w:eastAsia="Times New Roman"/>
        </w:rPr>
        <w:t xml:space="preserve"> will acquire skills of object analysis and visit London galleries and museums to apply them. They will examine the production of artefacts, assess the impact of trade, war and migration on their circulation, and consider contemporary debates about the politics of ownership and access.</w:t>
      </w:r>
      <w:r>
        <w:rPr>
          <w:rFonts w:eastAsia="Times New Roman"/>
        </w:rPr>
        <w:br/>
      </w:r>
      <w:r>
        <w:rPr>
          <w:rStyle w:val="Strong"/>
          <w:rFonts w:eastAsia="Times New Roman"/>
        </w:rPr>
        <w:t>Assessment:</w:t>
      </w:r>
      <w:r>
        <w:rPr>
          <w:rFonts w:eastAsia="Times New Roman"/>
        </w:rPr>
        <w:t xml:space="preserve"> Presentation Group (50%), Coursework (50%)</w:t>
      </w:r>
      <w:r>
        <w:rPr>
          <w:rFonts w:eastAsia="Times New Roman"/>
        </w:rPr>
        <w:br/>
        <w:t>*All transcripts are issued in UK credits.</w:t>
      </w:r>
    </w:p>
    <w:p w14:paraId="023C7C7C" w14:textId="77777777" w:rsidR="00305121" w:rsidRDefault="00382639">
      <w:pPr>
        <w:pStyle w:val="h3"/>
        <w:spacing w:after="150" w:afterAutospacing="0"/>
        <w:outlineLvl w:val="3"/>
        <w:divId w:val="1863398322"/>
        <w:rPr>
          <w:rFonts w:ascii="Arial" w:eastAsia="Times New Roman" w:hAnsi="Arial" w:cs="Arial"/>
          <w:b/>
          <w:bCs/>
          <w:u w:val="single"/>
        </w:rPr>
      </w:pPr>
      <w:bookmarkStart w:id="67" w:name="5LANS005W"/>
      <w:r>
        <w:rPr>
          <w:rStyle w:val="Heading3Char"/>
          <w:rFonts w:eastAsia="Times New Roman"/>
          <w:u w:val="single"/>
        </w:rPr>
        <w:t>Multilingual e-Collaboration: Transposing Current Affairs</w:t>
      </w:r>
      <w:bookmarkEnd w:id="67"/>
    </w:p>
    <w:p w14:paraId="6580556B" w14:textId="77777777" w:rsidR="00305121" w:rsidRDefault="00000000">
      <w:pPr>
        <w:pStyle w:val="col-sm-4"/>
        <w:spacing w:before="0" w:beforeAutospacing="0" w:after="0" w:afterAutospacing="0"/>
        <w:divId w:val="1199928354"/>
        <w:rPr>
          <w:rStyle w:val="Strong"/>
        </w:rPr>
      </w:pPr>
      <w:hyperlink w:anchor="5LANS005W_return" w:history="1">
        <w:r w:rsidR="00382639">
          <w:rPr>
            <w:rStyle w:val="Hyperlink"/>
            <w:rFonts w:eastAsia="Times New Roman"/>
            <w:b/>
            <w:bCs/>
          </w:rPr>
          <w:t>Module Code: 5LANS005W</w:t>
        </w:r>
      </w:hyperlink>
    </w:p>
    <w:p w14:paraId="0759E8CE" w14:textId="77777777" w:rsidR="00305121" w:rsidRDefault="00382639">
      <w:pPr>
        <w:pStyle w:val="col-sm-3"/>
        <w:spacing w:before="0" w:beforeAutospacing="0" w:after="0" w:afterAutospacing="0"/>
        <w:divId w:val="1733892561"/>
      </w:pPr>
      <w:r>
        <w:rPr>
          <w:rFonts w:eastAsia="Times New Roman"/>
          <w:b/>
          <w:bCs/>
        </w:rPr>
        <w:t>Level 5</w:t>
      </w:r>
    </w:p>
    <w:p w14:paraId="1F44E5C7" w14:textId="77777777" w:rsidR="00305121" w:rsidRDefault="00382639">
      <w:pPr>
        <w:pStyle w:val="col-sm-5"/>
        <w:spacing w:before="0" w:beforeAutospacing="0" w:after="0" w:afterAutospacing="0"/>
        <w:divId w:val="1834107754"/>
        <w:rPr>
          <w:rFonts w:eastAsia="Times New Roman"/>
          <w:b/>
          <w:bCs/>
        </w:rPr>
      </w:pPr>
      <w:r>
        <w:rPr>
          <w:rFonts w:eastAsia="Times New Roman"/>
          <w:b/>
          <w:bCs/>
        </w:rPr>
        <w:t>Semester 2</w:t>
      </w:r>
    </w:p>
    <w:p w14:paraId="312FCCF3" w14:textId="77777777" w:rsidR="00305121" w:rsidRDefault="00382639">
      <w:pPr>
        <w:pStyle w:val="col-sm-4"/>
        <w:spacing w:before="0" w:beforeAutospacing="0" w:after="0" w:afterAutospacing="0"/>
        <w:divId w:val="1921480324"/>
        <w:rPr>
          <w:rFonts w:eastAsia="Times New Roman"/>
          <w:b/>
          <w:bCs/>
        </w:rPr>
      </w:pPr>
      <w:r>
        <w:rPr>
          <w:rFonts w:eastAsia="Times New Roman"/>
          <w:b/>
          <w:bCs/>
        </w:rPr>
        <w:t>Location: Regent</w:t>
      </w:r>
    </w:p>
    <w:p w14:paraId="11D64EF6" w14:textId="77777777" w:rsidR="00305121" w:rsidRDefault="00382639">
      <w:pPr>
        <w:pStyle w:val="col-sm-3"/>
        <w:spacing w:before="0" w:beforeAutospacing="0" w:after="0" w:afterAutospacing="0"/>
        <w:divId w:val="1172187246"/>
        <w:rPr>
          <w:rFonts w:eastAsia="Times New Roman"/>
          <w:b/>
          <w:bCs/>
        </w:rPr>
      </w:pPr>
      <w:r>
        <w:rPr>
          <w:rFonts w:eastAsia="Times New Roman"/>
          <w:b/>
          <w:bCs/>
        </w:rPr>
        <w:t>UK Credit Value: 20</w:t>
      </w:r>
    </w:p>
    <w:p w14:paraId="659FEE2F" w14:textId="77777777" w:rsidR="00305121" w:rsidRDefault="00382639">
      <w:pPr>
        <w:pStyle w:val="col-sm-5"/>
        <w:spacing w:before="0" w:beforeAutospacing="0" w:after="0" w:afterAutospacing="0"/>
        <w:divId w:val="354036832"/>
        <w:rPr>
          <w:rFonts w:eastAsia="Times New Roman"/>
        </w:rPr>
      </w:pPr>
      <w:r>
        <w:rPr>
          <w:rFonts w:eastAsia="Times New Roman"/>
          <w:b/>
          <w:bCs/>
        </w:rPr>
        <w:t>Equivalent Credit Value: US Credits 4 / ECTS credits 10*</w:t>
      </w:r>
    </w:p>
    <w:p w14:paraId="43817177" w14:textId="77777777" w:rsidR="00305121" w:rsidRDefault="00382639">
      <w:pPr>
        <w:pStyle w:val="col-sm-12"/>
        <w:spacing w:before="0" w:beforeAutospacing="0" w:after="0" w:afterAutospacing="0"/>
        <w:divId w:val="1011642611"/>
        <w:rPr>
          <w:rFonts w:eastAsia="Times New Roman"/>
        </w:rPr>
      </w:pPr>
      <w:r>
        <w:rPr>
          <w:rStyle w:val="Strong"/>
          <w:rFonts w:eastAsia="Times New Roman"/>
          <w:i/>
          <w:iCs/>
        </w:rPr>
        <w:lastRenderedPageBreak/>
        <w:t>Pre-requisite: Arabic, Chinese, French or Spanish. A testing session will be available upon arrival.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This blended module – involving a blend of lectures, workshops and online student-to-student collaboration – introduces professional language transposition skills relevant to the communication of current affairs in an increasingly globalised and digitised world. Students take ownership of their learning, choosing the topics studied and how to manage the synchronous online sessions. The international collaborations develop interpersonal and organisational skills, as well as interlingual, intermodal and intercultural competences. The module prepares students for the year abroad and, for those not going overseas, enables language practice in authentic, professionalised situations.</w:t>
      </w:r>
      <w:r>
        <w:rPr>
          <w:rFonts w:eastAsia="Times New Roman"/>
        </w:rPr>
        <w:br/>
      </w:r>
      <w:r>
        <w:rPr>
          <w:rStyle w:val="Strong"/>
          <w:rFonts w:eastAsia="Times New Roman"/>
        </w:rPr>
        <w:t>Assessment:</w:t>
      </w:r>
      <w:r>
        <w:rPr>
          <w:rFonts w:eastAsia="Times New Roman"/>
        </w:rPr>
        <w:t xml:space="preserve"> Coursework (50%), Coursework (25%), Coursework (25%)</w:t>
      </w:r>
      <w:r>
        <w:rPr>
          <w:rFonts w:eastAsia="Times New Roman"/>
        </w:rPr>
        <w:br/>
        <w:t>*All transcripts are issued in UK credits.</w:t>
      </w:r>
    </w:p>
    <w:p w14:paraId="57EACDC0" w14:textId="77777777" w:rsidR="00305121" w:rsidRDefault="00382639">
      <w:pPr>
        <w:pStyle w:val="h3"/>
        <w:spacing w:after="150" w:afterAutospacing="0"/>
        <w:outlineLvl w:val="3"/>
        <w:divId w:val="1782917023"/>
        <w:rPr>
          <w:rFonts w:ascii="Arial" w:eastAsia="Times New Roman" w:hAnsi="Arial" w:cs="Arial"/>
          <w:b/>
          <w:bCs/>
          <w:u w:val="single"/>
        </w:rPr>
      </w:pPr>
      <w:bookmarkStart w:id="68" w:name="5LANS006W"/>
      <w:r>
        <w:rPr>
          <w:rStyle w:val="Heading3Char"/>
          <w:rFonts w:eastAsia="Times New Roman"/>
          <w:u w:val="single"/>
        </w:rPr>
        <w:t>Complex Narratives: Representation, Meaning and Identity</w:t>
      </w:r>
      <w:bookmarkEnd w:id="68"/>
    </w:p>
    <w:p w14:paraId="65E431B0" w14:textId="77777777" w:rsidR="00305121" w:rsidRDefault="00000000">
      <w:pPr>
        <w:pStyle w:val="col-sm-4"/>
        <w:spacing w:before="0" w:beforeAutospacing="0" w:after="0" w:afterAutospacing="0"/>
        <w:divId w:val="115562740"/>
        <w:rPr>
          <w:rStyle w:val="Strong"/>
        </w:rPr>
      </w:pPr>
      <w:hyperlink w:anchor="5LANS006W_return" w:history="1">
        <w:r w:rsidR="00382639">
          <w:rPr>
            <w:rStyle w:val="Hyperlink"/>
            <w:rFonts w:eastAsia="Times New Roman"/>
            <w:b/>
            <w:bCs/>
          </w:rPr>
          <w:t>Module Code: 5LANS006W</w:t>
        </w:r>
      </w:hyperlink>
    </w:p>
    <w:p w14:paraId="7E531F33" w14:textId="77777777" w:rsidR="00305121" w:rsidRDefault="00382639">
      <w:pPr>
        <w:pStyle w:val="col-sm-3"/>
        <w:spacing w:before="0" w:beforeAutospacing="0" w:after="0" w:afterAutospacing="0"/>
        <w:divId w:val="728118538"/>
      </w:pPr>
      <w:r>
        <w:rPr>
          <w:rFonts w:eastAsia="Times New Roman"/>
          <w:b/>
          <w:bCs/>
        </w:rPr>
        <w:t>Level 5</w:t>
      </w:r>
    </w:p>
    <w:p w14:paraId="55E0E7CE" w14:textId="77777777" w:rsidR="00305121" w:rsidRDefault="00382639">
      <w:pPr>
        <w:pStyle w:val="col-sm-5"/>
        <w:spacing w:before="0" w:beforeAutospacing="0" w:after="0" w:afterAutospacing="0"/>
        <w:divId w:val="1765029218"/>
        <w:rPr>
          <w:rFonts w:eastAsia="Times New Roman"/>
          <w:b/>
          <w:bCs/>
        </w:rPr>
      </w:pPr>
      <w:r>
        <w:rPr>
          <w:rFonts w:eastAsia="Times New Roman"/>
          <w:b/>
          <w:bCs/>
        </w:rPr>
        <w:t>Semester 2</w:t>
      </w:r>
    </w:p>
    <w:p w14:paraId="3029A27A" w14:textId="77777777" w:rsidR="00305121" w:rsidRDefault="00382639">
      <w:pPr>
        <w:pStyle w:val="col-sm-4"/>
        <w:spacing w:before="0" w:beforeAutospacing="0" w:after="0" w:afterAutospacing="0"/>
        <w:divId w:val="1144735747"/>
        <w:rPr>
          <w:rFonts w:eastAsia="Times New Roman"/>
          <w:b/>
          <w:bCs/>
        </w:rPr>
      </w:pPr>
      <w:r>
        <w:rPr>
          <w:rFonts w:eastAsia="Times New Roman"/>
          <w:b/>
          <w:bCs/>
        </w:rPr>
        <w:t>Location: Regent</w:t>
      </w:r>
    </w:p>
    <w:p w14:paraId="484AF797" w14:textId="77777777" w:rsidR="00305121" w:rsidRDefault="00382639">
      <w:pPr>
        <w:pStyle w:val="col-sm-3"/>
        <w:spacing w:before="0" w:beforeAutospacing="0" w:after="0" w:afterAutospacing="0"/>
        <w:divId w:val="838160946"/>
        <w:rPr>
          <w:rFonts w:eastAsia="Times New Roman"/>
          <w:b/>
          <w:bCs/>
        </w:rPr>
      </w:pPr>
      <w:r>
        <w:rPr>
          <w:rFonts w:eastAsia="Times New Roman"/>
          <w:b/>
          <w:bCs/>
        </w:rPr>
        <w:t>UK Credit Value: 20</w:t>
      </w:r>
    </w:p>
    <w:p w14:paraId="7F092A74" w14:textId="77777777" w:rsidR="00305121" w:rsidRDefault="00382639">
      <w:pPr>
        <w:pStyle w:val="col-sm-5"/>
        <w:spacing w:before="0" w:beforeAutospacing="0" w:after="0" w:afterAutospacing="0"/>
        <w:divId w:val="1811240700"/>
        <w:rPr>
          <w:rFonts w:eastAsia="Times New Roman"/>
        </w:rPr>
      </w:pPr>
      <w:r>
        <w:rPr>
          <w:rFonts w:eastAsia="Times New Roman"/>
          <w:b/>
          <w:bCs/>
        </w:rPr>
        <w:t>Equivalent Credit Value: US Credits 4 / ECTS credits 10*</w:t>
      </w:r>
    </w:p>
    <w:p w14:paraId="1DAE92BD" w14:textId="77777777" w:rsidR="00305121" w:rsidRDefault="00382639">
      <w:pPr>
        <w:pStyle w:val="col-sm-12"/>
        <w:spacing w:before="0" w:beforeAutospacing="0" w:after="0" w:afterAutospacing="0"/>
        <w:divId w:val="1955017181"/>
        <w:rPr>
          <w:rFonts w:eastAsia="Times New Roman"/>
        </w:rPr>
      </w:pPr>
      <w:r>
        <w:rPr>
          <w:rFonts w:eastAsia="Times New Roman"/>
        </w:rPr>
        <w:t xml:space="preserve">The module examines the relationship between representation and the production of meaning through the analysis of a wide range of contemporary socio-cultural topics, including gender, ethnicity and language, through different media. In this module students are encouraged to challenge and develop an understanding of the critical links between representation, meaning and identity in a global frame. The analysis focuses primarily on the representation of cultural difference and ‘othering’ in the public space and aims to answer a fundamental question: How can textual and visual media help to develop an understanding of cultural diversity, cultural difference and help advance intercultural </w:t>
      </w:r>
      <w:proofErr w:type="spellStart"/>
      <w:r>
        <w:rPr>
          <w:rFonts w:eastAsia="Times New Roman"/>
        </w:rPr>
        <w:t>awareness?Examples</w:t>
      </w:r>
      <w:proofErr w:type="spellEnd"/>
      <w:r>
        <w:rPr>
          <w:rFonts w:eastAsia="Times New Roman"/>
        </w:rPr>
        <w:t xml:space="preserve"> are drawn from a wide array of media and cultural narratives, including: advertising, literature, film and the internet.</w:t>
      </w:r>
      <w:r>
        <w:rPr>
          <w:rFonts w:eastAsia="Times New Roman"/>
        </w:rPr>
        <w:br/>
      </w:r>
      <w:r>
        <w:rPr>
          <w:rStyle w:val="Strong"/>
          <w:rFonts w:eastAsia="Times New Roman"/>
        </w:rPr>
        <w:t>Assessment:</w:t>
      </w:r>
      <w:r>
        <w:rPr>
          <w:rFonts w:eastAsia="Times New Roman"/>
        </w:rPr>
        <w:t xml:space="preserve"> Presentation Group (30%), Coursework (10%), Coursework (60%)</w:t>
      </w:r>
      <w:r>
        <w:rPr>
          <w:rFonts w:eastAsia="Times New Roman"/>
        </w:rPr>
        <w:br/>
        <w:t>*All transcripts are issued in UK credits.</w:t>
      </w:r>
    </w:p>
    <w:p w14:paraId="4D401408" w14:textId="77777777" w:rsidR="00305121" w:rsidRDefault="00382639">
      <w:pPr>
        <w:pStyle w:val="h3"/>
        <w:spacing w:after="150" w:afterAutospacing="0"/>
        <w:outlineLvl w:val="3"/>
        <w:divId w:val="1634604516"/>
        <w:rPr>
          <w:rFonts w:ascii="Arial" w:eastAsia="Times New Roman" w:hAnsi="Arial" w:cs="Arial"/>
          <w:b/>
          <w:bCs/>
          <w:u w:val="single"/>
        </w:rPr>
      </w:pPr>
      <w:bookmarkStart w:id="69" w:name="6CHIN002X"/>
      <w:r>
        <w:rPr>
          <w:rStyle w:val="Heading3Char"/>
          <w:rFonts w:eastAsia="Times New Roman"/>
          <w:u w:val="single"/>
        </w:rPr>
        <w:t>China and the World</w:t>
      </w:r>
      <w:bookmarkEnd w:id="69"/>
    </w:p>
    <w:p w14:paraId="2E4D59AA" w14:textId="77777777" w:rsidR="00305121" w:rsidRDefault="00000000">
      <w:pPr>
        <w:pStyle w:val="col-sm-4"/>
        <w:spacing w:before="0" w:beforeAutospacing="0" w:after="0" w:afterAutospacing="0"/>
        <w:divId w:val="39862969"/>
        <w:rPr>
          <w:rStyle w:val="Strong"/>
        </w:rPr>
      </w:pPr>
      <w:hyperlink w:anchor="6CHIN002X_return" w:history="1">
        <w:r w:rsidR="00382639">
          <w:rPr>
            <w:rStyle w:val="Hyperlink"/>
            <w:rFonts w:eastAsia="Times New Roman"/>
            <w:b/>
            <w:bCs/>
          </w:rPr>
          <w:t>Module Code: 6CHIN002X</w:t>
        </w:r>
      </w:hyperlink>
    </w:p>
    <w:p w14:paraId="687591AB" w14:textId="77777777" w:rsidR="00305121" w:rsidRDefault="00382639">
      <w:pPr>
        <w:pStyle w:val="col-sm-3"/>
        <w:spacing w:before="0" w:beforeAutospacing="0" w:after="0" w:afterAutospacing="0"/>
        <w:divId w:val="1093283946"/>
      </w:pPr>
      <w:r>
        <w:rPr>
          <w:rFonts w:eastAsia="Times New Roman"/>
          <w:b/>
          <w:bCs/>
        </w:rPr>
        <w:t>Level 6</w:t>
      </w:r>
    </w:p>
    <w:p w14:paraId="01622ED5" w14:textId="77777777" w:rsidR="00305121" w:rsidRDefault="00382639">
      <w:pPr>
        <w:pStyle w:val="col-sm-5"/>
        <w:spacing w:before="0" w:beforeAutospacing="0" w:after="0" w:afterAutospacing="0"/>
        <w:divId w:val="1812095414"/>
        <w:rPr>
          <w:rFonts w:eastAsia="Times New Roman"/>
          <w:b/>
          <w:bCs/>
        </w:rPr>
      </w:pPr>
      <w:r>
        <w:rPr>
          <w:rFonts w:eastAsia="Times New Roman"/>
          <w:b/>
          <w:bCs/>
        </w:rPr>
        <w:t>Semester 2</w:t>
      </w:r>
    </w:p>
    <w:p w14:paraId="2EAB4F76" w14:textId="77777777" w:rsidR="00305121" w:rsidRDefault="00382639">
      <w:pPr>
        <w:pStyle w:val="col-sm-4"/>
        <w:spacing w:before="0" w:beforeAutospacing="0" w:after="0" w:afterAutospacing="0"/>
        <w:divId w:val="2054495836"/>
        <w:rPr>
          <w:rFonts w:eastAsia="Times New Roman"/>
          <w:b/>
          <w:bCs/>
        </w:rPr>
      </w:pPr>
      <w:r>
        <w:rPr>
          <w:rFonts w:eastAsia="Times New Roman"/>
          <w:b/>
          <w:bCs/>
        </w:rPr>
        <w:t>Location: Regent</w:t>
      </w:r>
    </w:p>
    <w:p w14:paraId="7D14308A" w14:textId="77777777" w:rsidR="00305121" w:rsidRDefault="00382639">
      <w:pPr>
        <w:pStyle w:val="col-sm-3"/>
        <w:spacing w:before="0" w:beforeAutospacing="0" w:after="0" w:afterAutospacing="0"/>
        <w:divId w:val="931090889"/>
        <w:rPr>
          <w:rFonts w:eastAsia="Times New Roman"/>
          <w:b/>
          <w:bCs/>
        </w:rPr>
      </w:pPr>
      <w:r>
        <w:rPr>
          <w:rFonts w:eastAsia="Times New Roman"/>
          <w:b/>
          <w:bCs/>
        </w:rPr>
        <w:t>UK Credit Value: 20</w:t>
      </w:r>
    </w:p>
    <w:p w14:paraId="0A971F33" w14:textId="77777777" w:rsidR="00305121" w:rsidRDefault="00382639">
      <w:pPr>
        <w:pStyle w:val="col-sm-5"/>
        <w:spacing w:before="0" w:beforeAutospacing="0" w:after="0" w:afterAutospacing="0"/>
        <w:divId w:val="447431961"/>
        <w:rPr>
          <w:rFonts w:eastAsia="Times New Roman"/>
        </w:rPr>
      </w:pPr>
      <w:r>
        <w:rPr>
          <w:rFonts w:eastAsia="Times New Roman"/>
          <w:b/>
          <w:bCs/>
        </w:rPr>
        <w:t>Equivalent Credit Value: US Credits 4 / ECTS credits 10*</w:t>
      </w:r>
    </w:p>
    <w:p w14:paraId="6294A98A" w14:textId="77777777" w:rsidR="00305121" w:rsidRDefault="00382639">
      <w:pPr>
        <w:pStyle w:val="col-sm-12"/>
        <w:spacing w:before="0" w:beforeAutospacing="0" w:after="0" w:afterAutospacing="0"/>
        <w:divId w:val="1490748201"/>
        <w:rPr>
          <w:rFonts w:eastAsia="Times New Roman"/>
        </w:rPr>
      </w:pPr>
      <w:r>
        <w:rPr>
          <w:rFonts w:eastAsia="Times New Roman"/>
        </w:rPr>
        <w:t xml:space="preserve">Chinese social and political changes over the last few decades with particular focus on China’s relation with and position in the global world under Xi Jinping. This module aims to provide students with detailed knowledge and critical understanding of China’s transformation over recent decades from an under-developed country under Mao Zedong to a global political and economic power under Xi Jinping. The module places the main tenets of China’s current positioning in the world in its historical context, including the role </w:t>
      </w:r>
      <w:r>
        <w:rPr>
          <w:rFonts w:eastAsia="Times New Roman"/>
        </w:rPr>
        <w:lastRenderedPageBreak/>
        <w:t xml:space="preserve">of history in China’s state sponsored nationalism; China’s governing structures; Chinese values and the Chinese Dream; China’s Belt Road Initiative and its impact on the African continent; “Wolf Warrior” diplomacy; China’s role in the South China sea; China’s policies on ethnic and religious minorities; China’s sports diplomacy; China’s media strategies. The module allows students to locate change in both regional and international contexts and gain critical understanding from a variety of perspectives using appropriate frameworks and concepts. In addition, the module enables students to develop research skills, to evaluate and use a diverse range of information and sources, including primary and secondary sources in translation, and to express their learning and own ideas in the appropriate register. </w:t>
      </w:r>
      <w:r>
        <w:rPr>
          <w:rFonts w:eastAsia="Times New Roman"/>
        </w:rPr>
        <w:br/>
      </w:r>
      <w:r>
        <w:rPr>
          <w:rStyle w:val="Strong"/>
          <w:rFonts w:eastAsia="Times New Roman"/>
        </w:rPr>
        <w:t>Assessment:</w:t>
      </w:r>
      <w:r>
        <w:rPr>
          <w:rFonts w:eastAsia="Times New Roman"/>
        </w:rPr>
        <w:t xml:space="preserve"> Coursework (40%), Essay (60%)</w:t>
      </w:r>
      <w:r>
        <w:rPr>
          <w:rFonts w:eastAsia="Times New Roman"/>
        </w:rPr>
        <w:br/>
        <w:t>*All transcripts are issued in UK credits.</w:t>
      </w:r>
    </w:p>
    <w:p w14:paraId="7C38EDF1" w14:textId="77777777" w:rsidR="00305121" w:rsidRDefault="00382639">
      <w:pPr>
        <w:pStyle w:val="h3"/>
        <w:spacing w:after="150" w:afterAutospacing="0"/>
        <w:outlineLvl w:val="3"/>
        <w:divId w:val="1940865265"/>
        <w:rPr>
          <w:rFonts w:ascii="Arial" w:eastAsia="Times New Roman" w:hAnsi="Arial" w:cs="Arial"/>
          <w:b/>
          <w:bCs/>
          <w:u w:val="single"/>
        </w:rPr>
      </w:pPr>
      <w:bookmarkStart w:id="70" w:name="6LANS003W"/>
      <w:r>
        <w:rPr>
          <w:rStyle w:val="Heading3Char"/>
          <w:rFonts w:eastAsia="Times New Roman"/>
          <w:u w:val="single"/>
        </w:rPr>
        <w:t>Narrating the Other: Politics and Literature</w:t>
      </w:r>
      <w:bookmarkEnd w:id="70"/>
    </w:p>
    <w:p w14:paraId="2F0D3C73" w14:textId="77777777" w:rsidR="00305121" w:rsidRDefault="00000000">
      <w:pPr>
        <w:pStyle w:val="col-sm-4"/>
        <w:spacing w:before="0" w:beforeAutospacing="0" w:after="0" w:afterAutospacing="0"/>
        <w:divId w:val="301203541"/>
        <w:rPr>
          <w:rStyle w:val="Strong"/>
        </w:rPr>
      </w:pPr>
      <w:hyperlink w:anchor="6LANS003W_return" w:history="1">
        <w:r w:rsidR="00382639">
          <w:rPr>
            <w:rStyle w:val="Hyperlink"/>
            <w:rFonts w:eastAsia="Times New Roman"/>
            <w:b/>
            <w:bCs/>
          </w:rPr>
          <w:t>Module Code: 6LANS003W</w:t>
        </w:r>
      </w:hyperlink>
    </w:p>
    <w:p w14:paraId="29D4D208" w14:textId="77777777" w:rsidR="00305121" w:rsidRDefault="00382639">
      <w:pPr>
        <w:pStyle w:val="col-sm-3"/>
        <w:spacing w:before="0" w:beforeAutospacing="0" w:after="0" w:afterAutospacing="0"/>
        <w:divId w:val="1019159942"/>
      </w:pPr>
      <w:r>
        <w:rPr>
          <w:rFonts w:eastAsia="Times New Roman"/>
          <w:b/>
          <w:bCs/>
        </w:rPr>
        <w:t>Level 6</w:t>
      </w:r>
    </w:p>
    <w:p w14:paraId="648A56F8" w14:textId="77777777" w:rsidR="00305121" w:rsidRDefault="00382639">
      <w:pPr>
        <w:pStyle w:val="col-sm-5"/>
        <w:spacing w:before="0" w:beforeAutospacing="0" w:after="0" w:afterAutospacing="0"/>
        <w:divId w:val="494878252"/>
        <w:rPr>
          <w:rFonts w:eastAsia="Times New Roman"/>
          <w:b/>
          <w:bCs/>
        </w:rPr>
      </w:pPr>
      <w:r>
        <w:rPr>
          <w:rFonts w:eastAsia="Times New Roman"/>
          <w:b/>
          <w:bCs/>
        </w:rPr>
        <w:t>Semester 2</w:t>
      </w:r>
    </w:p>
    <w:p w14:paraId="2A374EAC" w14:textId="77777777" w:rsidR="00305121" w:rsidRDefault="00382639">
      <w:pPr>
        <w:pStyle w:val="col-sm-4"/>
        <w:spacing w:before="0" w:beforeAutospacing="0" w:after="0" w:afterAutospacing="0"/>
        <w:divId w:val="736560854"/>
        <w:rPr>
          <w:rFonts w:eastAsia="Times New Roman"/>
          <w:b/>
          <w:bCs/>
        </w:rPr>
      </w:pPr>
      <w:r>
        <w:rPr>
          <w:rFonts w:eastAsia="Times New Roman"/>
          <w:b/>
          <w:bCs/>
        </w:rPr>
        <w:t>Location: Regent</w:t>
      </w:r>
    </w:p>
    <w:p w14:paraId="26D1E983" w14:textId="77777777" w:rsidR="00305121" w:rsidRDefault="00382639">
      <w:pPr>
        <w:pStyle w:val="col-sm-3"/>
        <w:spacing w:before="0" w:beforeAutospacing="0" w:after="0" w:afterAutospacing="0"/>
        <w:divId w:val="989094223"/>
        <w:rPr>
          <w:rFonts w:eastAsia="Times New Roman"/>
          <w:b/>
          <w:bCs/>
        </w:rPr>
      </w:pPr>
      <w:r>
        <w:rPr>
          <w:rFonts w:eastAsia="Times New Roman"/>
          <w:b/>
          <w:bCs/>
        </w:rPr>
        <w:t>UK Credit Value: 20</w:t>
      </w:r>
    </w:p>
    <w:p w14:paraId="5DF815F0" w14:textId="77777777" w:rsidR="00305121" w:rsidRDefault="00382639">
      <w:pPr>
        <w:pStyle w:val="col-sm-5"/>
        <w:spacing w:before="0" w:beforeAutospacing="0" w:after="0" w:afterAutospacing="0"/>
        <w:divId w:val="847524142"/>
        <w:rPr>
          <w:rFonts w:eastAsia="Times New Roman"/>
        </w:rPr>
      </w:pPr>
      <w:r>
        <w:rPr>
          <w:rFonts w:eastAsia="Times New Roman"/>
          <w:b/>
          <w:bCs/>
        </w:rPr>
        <w:t>Equivalent Credit Value: US Credits 4 / ECTS credits 10*</w:t>
      </w:r>
    </w:p>
    <w:p w14:paraId="116E7FBE" w14:textId="77777777" w:rsidR="00305121" w:rsidRDefault="00382639">
      <w:pPr>
        <w:pStyle w:val="col-sm-12"/>
        <w:spacing w:before="0" w:beforeAutospacing="0" w:after="0" w:afterAutospacing="0"/>
        <w:divId w:val="61373409"/>
        <w:rPr>
          <w:rFonts w:eastAsia="Times New Roman"/>
        </w:rPr>
      </w:pPr>
      <w:r>
        <w:rPr>
          <w:rStyle w:val="Strong"/>
          <w:rFonts w:eastAsia="Times New Roman"/>
          <w:i/>
          <w:iCs/>
        </w:rPr>
        <w:t>Pre-requisite: Arabic, Chinese, French or Spanish. A testing session will be available upon arrival.</w:t>
      </w:r>
      <w:r>
        <w:rPr>
          <w:rFonts w:eastAsia="Times New Roman"/>
        </w:rPr>
        <w:br/>
      </w:r>
      <w:r>
        <w:rPr>
          <w:rStyle w:val="Strong"/>
          <w:rFonts w:eastAsia="Times New Roman"/>
          <w:i/>
          <w:iCs/>
        </w:rPr>
        <w:t>Students will be required to attend a testing session upon arrival to confirm eligibility.</w:t>
      </w:r>
      <w:r>
        <w:rPr>
          <w:rFonts w:eastAsia="Times New Roman"/>
        </w:rPr>
        <w:br/>
        <w:t>This module is designed for final-year students of Modern Languages and Cultures. The students will be exposed to a variety of literary texts with a political content that addresses the dynamics of relationship between the self and the other. This relationship is multifaceted and complex, particularly in the context of colonial and post- colonial societies. To this end, drawing on important texts and events, the course examines imperialist narratives and their consequences for the contemporary world.</w:t>
      </w:r>
      <w:r>
        <w:rPr>
          <w:rFonts w:eastAsia="Times New Roman"/>
        </w:rPr>
        <w:br/>
      </w:r>
      <w:r>
        <w:rPr>
          <w:rStyle w:val="Strong"/>
          <w:rFonts w:eastAsia="Times New Roman"/>
        </w:rPr>
        <w:t>Assessment:</w:t>
      </w:r>
      <w:r>
        <w:rPr>
          <w:rFonts w:eastAsia="Times New Roman"/>
        </w:rPr>
        <w:t xml:space="preserve"> Presentation (25%), Coursework (25%), Coursework (50%)</w:t>
      </w:r>
      <w:r>
        <w:rPr>
          <w:rFonts w:eastAsia="Times New Roman"/>
        </w:rPr>
        <w:br/>
        <w:t>*All transcripts are issued in UK credits.</w:t>
      </w:r>
    </w:p>
    <w:p w14:paraId="5727508C" w14:textId="77777777" w:rsidR="00305121" w:rsidRDefault="00382639">
      <w:pPr>
        <w:pStyle w:val="h3"/>
        <w:spacing w:after="150" w:afterAutospacing="0"/>
        <w:outlineLvl w:val="3"/>
        <w:divId w:val="165101130"/>
        <w:rPr>
          <w:rFonts w:ascii="Arial" w:eastAsia="Times New Roman" w:hAnsi="Arial" w:cs="Arial"/>
          <w:b/>
          <w:bCs/>
          <w:u w:val="single"/>
        </w:rPr>
      </w:pPr>
      <w:bookmarkStart w:id="71" w:name="6LANS004W"/>
      <w:r>
        <w:rPr>
          <w:rStyle w:val="Heading3Char"/>
          <w:rFonts w:eastAsia="Times New Roman"/>
          <w:u w:val="single"/>
        </w:rPr>
        <w:t>Gender Matters</w:t>
      </w:r>
      <w:bookmarkEnd w:id="71"/>
    </w:p>
    <w:p w14:paraId="1A49F15D" w14:textId="77777777" w:rsidR="00305121" w:rsidRDefault="00000000">
      <w:pPr>
        <w:pStyle w:val="col-sm-4"/>
        <w:spacing w:before="0" w:beforeAutospacing="0" w:after="0" w:afterAutospacing="0"/>
        <w:divId w:val="1997607260"/>
        <w:rPr>
          <w:rStyle w:val="Strong"/>
        </w:rPr>
      </w:pPr>
      <w:hyperlink w:anchor="6LANS004W_return" w:history="1">
        <w:r w:rsidR="00382639">
          <w:rPr>
            <w:rStyle w:val="Hyperlink"/>
            <w:rFonts w:eastAsia="Times New Roman"/>
            <w:b/>
            <w:bCs/>
          </w:rPr>
          <w:t>Module Code: 6LANS004W</w:t>
        </w:r>
      </w:hyperlink>
    </w:p>
    <w:p w14:paraId="21BD42D8" w14:textId="77777777" w:rsidR="00305121" w:rsidRDefault="00382639">
      <w:pPr>
        <w:pStyle w:val="col-sm-3"/>
        <w:spacing w:before="0" w:beforeAutospacing="0" w:after="0" w:afterAutospacing="0"/>
        <w:divId w:val="2042439828"/>
      </w:pPr>
      <w:r>
        <w:rPr>
          <w:rFonts w:eastAsia="Times New Roman"/>
          <w:b/>
          <w:bCs/>
        </w:rPr>
        <w:t>Level 6</w:t>
      </w:r>
    </w:p>
    <w:p w14:paraId="74BA2BF0" w14:textId="77777777" w:rsidR="00305121" w:rsidRDefault="00382639">
      <w:pPr>
        <w:pStyle w:val="col-sm-5"/>
        <w:spacing w:before="0" w:beforeAutospacing="0" w:after="0" w:afterAutospacing="0"/>
        <w:divId w:val="1431124769"/>
        <w:rPr>
          <w:rFonts w:eastAsia="Times New Roman"/>
          <w:b/>
          <w:bCs/>
        </w:rPr>
      </w:pPr>
      <w:r>
        <w:rPr>
          <w:rFonts w:eastAsia="Times New Roman"/>
          <w:b/>
          <w:bCs/>
        </w:rPr>
        <w:t>Semester 2</w:t>
      </w:r>
    </w:p>
    <w:p w14:paraId="25347D5E" w14:textId="77777777" w:rsidR="00305121" w:rsidRDefault="00382639">
      <w:pPr>
        <w:pStyle w:val="col-sm-4"/>
        <w:spacing w:before="0" w:beforeAutospacing="0" w:after="0" w:afterAutospacing="0"/>
        <w:divId w:val="682319137"/>
        <w:rPr>
          <w:rFonts w:eastAsia="Times New Roman"/>
          <w:b/>
          <w:bCs/>
        </w:rPr>
      </w:pPr>
      <w:r>
        <w:rPr>
          <w:rFonts w:eastAsia="Times New Roman"/>
          <w:b/>
          <w:bCs/>
        </w:rPr>
        <w:t>Location: Regent</w:t>
      </w:r>
    </w:p>
    <w:p w14:paraId="69BA3744" w14:textId="77777777" w:rsidR="00305121" w:rsidRDefault="00382639">
      <w:pPr>
        <w:pStyle w:val="col-sm-3"/>
        <w:spacing w:before="0" w:beforeAutospacing="0" w:after="0" w:afterAutospacing="0"/>
        <w:divId w:val="1763723928"/>
        <w:rPr>
          <w:rFonts w:eastAsia="Times New Roman"/>
          <w:b/>
          <w:bCs/>
        </w:rPr>
      </w:pPr>
      <w:r>
        <w:rPr>
          <w:rFonts w:eastAsia="Times New Roman"/>
          <w:b/>
          <w:bCs/>
        </w:rPr>
        <w:t>UK Credit Value: 20</w:t>
      </w:r>
    </w:p>
    <w:p w14:paraId="27E72DC8" w14:textId="77777777" w:rsidR="00305121" w:rsidRDefault="00382639">
      <w:pPr>
        <w:pStyle w:val="col-sm-5"/>
        <w:spacing w:before="0" w:beforeAutospacing="0" w:after="0" w:afterAutospacing="0"/>
        <w:divId w:val="1028874750"/>
        <w:rPr>
          <w:rFonts w:eastAsia="Times New Roman"/>
        </w:rPr>
      </w:pPr>
      <w:r>
        <w:rPr>
          <w:rFonts w:eastAsia="Times New Roman"/>
          <w:b/>
          <w:bCs/>
        </w:rPr>
        <w:t>Equivalent Credit Value: US Credits 4 / ECTS credits 10*</w:t>
      </w:r>
    </w:p>
    <w:p w14:paraId="6AD411B8" w14:textId="77777777" w:rsidR="00305121" w:rsidRDefault="00382639">
      <w:pPr>
        <w:pStyle w:val="col-sm-12"/>
        <w:spacing w:before="0" w:beforeAutospacing="0" w:after="0" w:afterAutospacing="0"/>
        <w:divId w:val="746196102"/>
        <w:rPr>
          <w:rFonts w:eastAsia="Times New Roman"/>
        </w:rPr>
      </w:pPr>
      <w:r>
        <w:rPr>
          <w:rFonts w:eastAsia="Times New Roman"/>
        </w:rPr>
        <w:t xml:space="preserve">Across the globe, gender is a key principle of cultural practice and social organisation, defining boundaries of inclusion and exclusion in domestic and public life. Gender is fundamental to ideas about order and stability, power and morality. Yet the kinds of behaviour and beliefs associated with ideas about femininity, masculinity and non-binary identities shift across time and place, mediated by historical and discursive formations of colonialism, modernity, post-colonialism and globalism, and by transcultural flows of information and image across national and regional boundaries. This module examines shifting cultural constructions of gender through analysis of narrative, film and </w:t>
      </w:r>
      <w:r>
        <w:rPr>
          <w:rFonts w:eastAsia="Times New Roman"/>
        </w:rPr>
        <w:lastRenderedPageBreak/>
        <w:t xml:space="preserve">ethnographic evidence, referring to China and East Asia, Europe and Latin America. </w:t>
      </w:r>
      <w:r>
        <w:rPr>
          <w:rFonts w:eastAsia="Times New Roman"/>
        </w:rPr>
        <w:br/>
      </w:r>
      <w:r>
        <w:rPr>
          <w:rStyle w:val="Strong"/>
          <w:rFonts w:eastAsia="Times New Roman"/>
        </w:rPr>
        <w:t>Assessment:</w:t>
      </w:r>
      <w:r>
        <w:rPr>
          <w:rFonts w:eastAsia="Times New Roman"/>
        </w:rPr>
        <w:t xml:space="preserve"> Presentation Group (40%), Essay (60%)</w:t>
      </w:r>
      <w:r>
        <w:rPr>
          <w:rFonts w:eastAsia="Times New Roman"/>
        </w:rPr>
        <w:br/>
        <w:t>*All transcripts are issued in UK credits.</w:t>
      </w:r>
    </w:p>
    <w:p w14:paraId="64B8A54B" w14:textId="77777777" w:rsidR="00305121" w:rsidRDefault="00F3056E">
      <w:pPr>
        <w:spacing w:before="0" w:beforeAutospacing="0"/>
        <w:rPr>
          <w:rFonts w:ascii="Times New Roman" w:eastAsia="Times New Roman" w:hAnsi="Times New Roman" w:cs="Times New Roman"/>
        </w:rPr>
      </w:pPr>
      <w:r>
        <w:rPr>
          <w:rFonts w:ascii="Times New Roman" w:eastAsia="Times New Roman" w:hAnsi="Times New Roman" w:cs="Times New Roman"/>
          <w:noProof/>
        </w:rPr>
        <w:pict w14:anchorId="06F2A06D">
          <v:rect id="_x0000_i1025" alt="" style="width:451.3pt;height:.05pt;mso-width-percent:0;mso-height-percent:0;mso-width-percent:0;mso-height-percent:0" o:hralign="center" o:hrstd="t" o:hr="t" fillcolor="#a0a0a0" stroked="f"/>
        </w:pict>
      </w:r>
    </w:p>
    <w:p w14:paraId="1AAA2C5A" w14:textId="77777777" w:rsidR="00305121" w:rsidRDefault="00382639">
      <w:pPr>
        <w:pStyle w:val="h2"/>
        <w:spacing w:after="150" w:afterAutospacing="0"/>
        <w:outlineLvl w:val="2"/>
        <w:divId w:val="1282103375"/>
        <w:rPr>
          <w:rFonts w:ascii="Arial" w:eastAsia="Times New Roman" w:hAnsi="Arial" w:cs="Arial"/>
          <w:b/>
          <w:bCs/>
        </w:rPr>
      </w:pPr>
      <w:r>
        <w:rPr>
          <w:rStyle w:val="Heading2Char"/>
          <w:rFonts w:eastAsia="Times New Roman"/>
        </w:rPr>
        <w:t>Translation</w:t>
      </w:r>
    </w:p>
    <w:p w14:paraId="0D744713" w14:textId="77777777" w:rsidR="00305121" w:rsidRDefault="00382639">
      <w:pPr>
        <w:pStyle w:val="h3"/>
        <w:spacing w:after="150" w:afterAutospacing="0"/>
        <w:outlineLvl w:val="3"/>
        <w:divId w:val="654339754"/>
        <w:rPr>
          <w:rFonts w:ascii="Arial" w:eastAsia="Times New Roman" w:hAnsi="Arial" w:cs="Arial"/>
          <w:b/>
          <w:bCs/>
          <w:u w:val="single"/>
        </w:rPr>
      </w:pPr>
      <w:bookmarkStart w:id="72" w:name="4TRSL002W"/>
      <w:r>
        <w:rPr>
          <w:rStyle w:val="Heading3Char"/>
          <w:rFonts w:eastAsia="Times New Roman"/>
          <w:u w:val="single"/>
        </w:rPr>
        <w:t>Introduction to Translation 2</w:t>
      </w:r>
      <w:bookmarkEnd w:id="72"/>
    </w:p>
    <w:p w14:paraId="40D7573A" w14:textId="77777777" w:rsidR="00305121" w:rsidRDefault="00000000">
      <w:pPr>
        <w:pStyle w:val="col-sm-4"/>
        <w:spacing w:before="0" w:beforeAutospacing="0" w:after="0" w:afterAutospacing="0"/>
        <w:divId w:val="667516450"/>
        <w:rPr>
          <w:rStyle w:val="Strong"/>
        </w:rPr>
      </w:pPr>
      <w:hyperlink w:anchor="4TRSL002W_return" w:history="1">
        <w:r w:rsidR="00382639">
          <w:rPr>
            <w:rStyle w:val="Hyperlink"/>
            <w:rFonts w:eastAsia="Times New Roman"/>
            <w:b/>
            <w:bCs/>
          </w:rPr>
          <w:t>Module Code: 4TRSL002W</w:t>
        </w:r>
      </w:hyperlink>
    </w:p>
    <w:p w14:paraId="203A362C" w14:textId="77777777" w:rsidR="00305121" w:rsidRDefault="00382639">
      <w:pPr>
        <w:pStyle w:val="col-sm-3"/>
        <w:spacing w:before="0" w:beforeAutospacing="0" w:after="0" w:afterAutospacing="0"/>
        <w:divId w:val="407532297"/>
      </w:pPr>
      <w:r>
        <w:rPr>
          <w:rFonts w:eastAsia="Times New Roman"/>
          <w:b/>
          <w:bCs/>
        </w:rPr>
        <w:t>Level 4</w:t>
      </w:r>
    </w:p>
    <w:p w14:paraId="743CF140" w14:textId="77777777" w:rsidR="00305121" w:rsidRDefault="00382639">
      <w:pPr>
        <w:pStyle w:val="col-sm-5"/>
        <w:spacing w:before="0" w:beforeAutospacing="0" w:after="0" w:afterAutospacing="0"/>
        <w:divId w:val="1242327862"/>
        <w:rPr>
          <w:rFonts w:eastAsia="Times New Roman"/>
          <w:b/>
          <w:bCs/>
        </w:rPr>
      </w:pPr>
      <w:r>
        <w:rPr>
          <w:rFonts w:eastAsia="Times New Roman"/>
          <w:b/>
          <w:bCs/>
        </w:rPr>
        <w:t>Semester 2</w:t>
      </w:r>
    </w:p>
    <w:p w14:paraId="61001816" w14:textId="77777777" w:rsidR="00305121" w:rsidRDefault="00382639">
      <w:pPr>
        <w:pStyle w:val="col-sm-4"/>
        <w:spacing w:before="0" w:beforeAutospacing="0" w:after="0" w:afterAutospacing="0"/>
        <w:divId w:val="885986398"/>
        <w:rPr>
          <w:rFonts w:eastAsia="Times New Roman"/>
          <w:b/>
          <w:bCs/>
        </w:rPr>
      </w:pPr>
      <w:r>
        <w:rPr>
          <w:rFonts w:eastAsia="Times New Roman"/>
          <w:b/>
          <w:bCs/>
        </w:rPr>
        <w:t>Location: Regent</w:t>
      </w:r>
    </w:p>
    <w:p w14:paraId="5BA8FD4D" w14:textId="77777777" w:rsidR="00305121" w:rsidRDefault="00382639">
      <w:pPr>
        <w:pStyle w:val="col-sm-3"/>
        <w:spacing w:before="0" w:beforeAutospacing="0" w:after="0" w:afterAutospacing="0"/>
        <w:divId w:val="1748377770"/>
        <w:rPr>
          <w:rFonts w:eastAsia="Times New Roman"/>
          <w:b/>
          <w:bCs/>
        </w:rPr>
      </w:pPr>
      <w:r>
        <w:rPr>
          <w:rFonts w:eastAsia="Times New Roman"/>
          <w:b/>
          <w:bCs/>
        </w:rPr>
        <w:t>UK Credit Value: 20</w:t>
      </w:r>
    </w:p>
    <w:p w14:paraId="7D0A4FBB" w14:textId="77777777" w:rsidR="00305121" w:rsidRDefault="00382639">
      <w:pPr>
        <w:pStyle w:val="col-sm-5"/>
        <w:spacing w:before="0" w:beforeAutospacing="0" w:after="0" w:afterAutospacing="0"/>
        <w:divId w:val="701200716"/>
        <w:rPr>
          <w:rFonts w:eastAsia="Times New Roman"/>
        </w:rPr>
      </w:pPr>
      <w:r>
        <w:rPr>
          <w:rFonts w:eastAsia="Times New Roman"/>
          <w:b/>
          <w:bCs/>
        </w:rPr>
        <w:t>Equivalent Credit Value: US Credits 4 / ECTS credits 10*</w:t>
      </w:r>
    </w:p>
    <w:p w14:paraId="0FA1B432" w14:textId="77777777" w:rsidR="00305121" w:rsidRDefault="00382639">
      <w:pPr>
        <w:pStyle w:val="col-sm-12"/>
        <w:spacing w:before="0" w:beforeAutospacing="0" w:after="0" w:afterAutospacing="0"/>
        <w:divId w:val="2115981503"/>
        <w:rPr>
          <w:rFonts w:eastAsia="Times New Roman"/>
        </w:rPr>
      </w:pPr>
      <w:r>
        <w:rPr>
          <w:rStyle w:val="Strong"/>
          <w:rFonts w:eastAsia="Times New Roman"/>
          <w:i/>
          <w:iCs/>
        </w:rPr>
        <w:t>Please note that this module is for French or Spanish speakers only.</w:t>
      </w:r>
      <w:r>
        <w:rPr>
          <w:rFonts w:eastAsia="Times New Roman"/>
        </w:rPr>
        <w:br/>
        <w:t>This module builds on and develops the practical and conceptual foundations of the translation process introduced in the pre-requisite Introduction to Translation 1 module. In addition to weekly translation classes that focus on real-world texts of a gradually more complex but still mostly factual and explicit nature, students will be introduced to further theoretical concepts from translation studies as a means of identifying, analysing and resolving translation issues in a practical way. Additionally, students will be introduced to specialised translation memory and machine translation software packages that will equip them to benefit from further translation-specific IT training in subsequent modules.</w:t>
      </w:r>
      <w:r>
        <w:rPr>
          <w:rFonts w:eastAsia="Times New Roman"/>
        </w:rPr>
        <w:br/>
      </w:r>
      <w:r>
        <w:rPr>
          <w:rStyle w:val="Strong"/>
          <w:rFonts w:eastAsia="Times New Roman"/>
        </w:rPr>
        <w:t>Assessment:</w:t>
      </w:r>
      <w:r>
        <w:rPr>
          <w:rFonts w:eastAsia="Times New Roman"/>
        </w:rPr>
        <w:t xml:space="preserve"> Coursework (25%), Presentation (25%), Examination - open book (50%), Coursework (50%), Presentation (50%)</w:t>
      </w:r>
      <w:r>
        <w:rPr>
          <w:rFonts w:eastAsia="Times New Roman"/>
        </w:rPr>
        <w:br/>
        <w:t>*All transcripts are issued in UK credits.</w:t>
      </w:r>
    </w:p>
    <w:p w14:paraId="498A8DFF" w14:textId="77777777" w:rsidR="00305121" w:rsidRDefault="00382639">
      <w:pPr>
        <w:pStyle w:val="h3"/>
        <w:spacing w:after="150" w:afterAutospacing="0"/>
        <w:outlineLvl w:val="3"/>
        <w:divId w:val="872764903"/>
        <w:rPr>
          <w:rFonts w:ascii="Arial" w:eastAsia="Times New Roman" w:hAnsi="Arial" w:cs="Arial"/>
          <w:b/>
          <w:bCs/>
          <w:u w:val="single"/>
        </w:rPr>
      </w:pPr>
      <w:bookmarkStart w:id="73" w:name="5TRSL002W"/>
      <w:r>
        <w:rPr>
          <w:rStyle w:val="Heading3Char"/>
          <w:rFonts w:eastAsia="Times New Roman"/>
          <w:u w:val="single"/>
        </w:rPr>
        <w:t>Building Translation Competence 2</w:t>
      </w:r>
      <w:bookmarkEnd w:id="73"/>
    </w:p>
    <w:p w14:paraId="63765370" w14:textId="77777777" w:rsidR="00305121" w:rsidRDefault="00000000">
      <w:pPr>
        <w:pStyle w:val="col-sm-4"/>
        <w:spacing w:before="0" w:beforeAutospacing="0" w:after="0" w:afterAutospacing="0"/>
        <w:divId w:val="1957057431"/>
        <w:rPr>
          <w:rStyle w:val="Strong"/>
        </w:rPr>
      </w:pPr>
      <w:hyperlink w:anchor="5TRSL002W_return" w:history="1">
        <w:r w:rsidR="00382639">
          <w:rPr>
            <w:rStyle w:val="Hyperlink"/>
            <w:rFonts w:eastAsia="Times New Roman"/>
            <w:b/>
            <w:bCs/>
          </w:rPr>
          <w:t>Module Code: 5TRSL002W</w:t>
        </w:r>
      </w:hyperlink>
    </w:p>
    <w:p w14:paraId="4D6BEDCB" w14:textId="77777777" w:rsidR="00305121" w:rsidRDefault="00382639">
      <w:pPr>
        <w:pStyle w:val="col-sm-3"/>
        <w:spacing w:before="0" w:beforeAutospacing="0" w:after="0" w:afterAutospacing="0"/>
        <w:divId w:val="1925676615"/>
      </w:pPr>
      <w:r>
        <w:rPr>
          <w:rFonts w:eastAsia="Times New Roman"/>
          <w:b/>
          <w:bCs/>
        </w:rPr>
        <w:t>Level 5</w:t>
      </w:r>
    </w:p>
    <w:p w14:paraId="408E531F" w14:textId="77777777" w:rsidR="00305121" w:rsidRDefault="00382639">
      <w:pPr>
        <w:pStyle w:val="col-sm-5"/>
        <w:spacing w:before="0" w:beforeAutospacing="0" w:after="0" w:afterAutospacing="0"/>
        <w:divId w:val="172771055"/>
        <w:rPr>
          <w:rFonts w:eastAsia="Times New Roman"/>
          <w:b/>
          <w:bCs/>
        </w:rPr>
      </w:pPr>
      <w:r>
        <w:rPr>
          <w:rFonts w:eastAsia="Times New Roman"/>
          <w:b/>
          <w:bCs/>
        </w:rPr>
        <w:t>Semester 2</w:t>
      </w:r>
    </w:p>
    <w:p w14:paraId="2F17A5F4" w14:textId="77777777" w:rsidR="00305121" w:rsidRDefault="00382639">
      <w:pPr>
        <w:pStyle w:val="col-sm-4"/>
        <w:spacing w:before="0" w:beforeAutospacing="0" w:after="0" w:afterAutospacing="0"/>
        <w:divId w:val="1180313205"/>
        <w:rPr>
          <w:rFonts w:eastAsia="Times New Roman"/>
          <w:b/>
          <w:bCs/>
        </w:rPr>
      </w:pPr>
      <w:r>
        <w:rPr>
          <w:rFonts w:eastAsia="Times New Roman"/>
          <w:b/>
          <w:bCs/>
        </w:rPr>
        <w:t>Location: Regent</w:t>
      </w:r>
    </w:p>
    <w:p w14:paraId="39464560" w14:textId="77777777" w:rsidR="00305121" w:rsidRDefault="00382639">
      <w:pPr>
        <w:pStyle w:val="col-sm-3"/>
        <w:spacing w:before="0" w:beforeAutospacing="0" w:after="0" w:afterAutospacing="0"/>
        <w:divId w:val="2015719825"/>
        <w:rPr>
          <w:rFonts w:eastAsia="Times New Roman"/>
          <w:b/>
          <w:bCs/>
        </w:rPr>
      </w:pPr>
      <w:r>
        <w:rPr>
          <w:rFonts w:eastAsia="Times New Roman"/>
          <w:b/>
          <w:bCs/>
        </w:rPr>
        <w:t>UK Credit Value: 20</w:t>
      </w:r>
    </w:p>
    <w:p w14:paraId="57E05581" w14:textId="77777777" w:rsidR="00305121" w:rsidRDefault="00382639">
      <w:pPr>
        <w:pStyle w:val="col-sm-5"/>
        <w:spacing w:before="0" w:beforeAutospacing="0" w:after="0" w:afterAutospacing="0"/>
        <w:divId w:val="2097703033"/>
        <w:rPr>
          <w:rFonts w:eastAsia="Times New Roman"/>
        </w:rPr>
      </w:pPr>
      <w:r>
        <w:rPr>
          <w:rFonts w:eastAsia="Times New Roman"/>
          <w:b/>
          <w:bCs/>
        </w:rPr>
        <w:t>Equivalent Credit Value: US Credits 4 / ECTS credits 10*</w:t>
      </w:r>
    </w:p>
    <w:p w14:paraId="543D29B4" w14:textId="77777777" w:rsidR="00305121" w:rsidRDefault="00382639">
      <w:pPr>
        <w:pStyle w:val="col-sm-12"/>
        <w:spacing w:before="0" w:beforeAutospacing="0" w:after="0" w:afterAutospacing="0"/>
        <w:divId w:val="2022509478"/>
        <w:rPr>
          <w:rFonts w:eastAsia="Times New Roman"/>
        </w:rPr>
      </w:pPr>
      <w:r>
        <w:rPr>
          <w:rStyle w:val="Strong"/>
          <w:rFonts w:eastAsia="Times New Roman"/>
          <w:i/>
          <w:iCs/>
        </w:rPr>
        <w:t>Please note that this module is for French or Spanish speakers only.</w:t>
      </w:r>
      <w:r>
        <w:rPr>
          <w:rFonts w:eastAsia="Times New Roman"/>
        </w:rPr>
        <w:br/>
        <w:t>This module further develops students’ practical and conceptual translation competences. In addition to weekly translation classes that focus on increasingly complex real-world texts of a linguistically and thematically sophisticated nature, you will deepen your understanding of the theoretical and wider social dimensions of translation competence. Additionally, you will receive specialised training in the use of SDL Trados Studio, the current market leader in translation memory software.</w:t>
      </w:r>
      <w:r>
        <w:rPr>
          <w:rFonts w:eastAsia="Times New Roman"/>
        </w:rPr>
        <w:br/>
      </w:r>
      <w:r>
        <w:rPr>
          <w:rStyle w:val="Strong"/>
          <w:rFonts w:eastAsia="Times New Roman"/>
        </w:rPr>
        <w:t>Assessment:</w:t>
      </w:r>
      <w:r>
        <w:rPr>
          <w:rFonts w:eastAsia="Times New Roman"/>
        </w:rPr>
        <w:t xml:space="preserve"> Coursework (25%), Coursework (25%), Examination - open book (50%), Coursework (50%), Coursework (50%)</w:t>
      </w:r>
      <w:r>
        <w:rPr>
          <w:rFonts w:eastAsia="Times New Roman"/>
        </w:rPr>
        <w:br/>
        <w:t>*All transcripts are issued in UK credits.</w:t>
      </w:r>
    </w:p>
    <w:sectPr w:rsidR="00305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39"/>
    <w:rsid w:val="0013086D"/>
    <w:rsid w:val="00305121"/>
    <w:rsid w:val="00382639"/>
    <w:rsid w:val="0053249F"/>
    <w:rsid w:val="0054105C"/>
    <w:rsid w:val="00F30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30F1D"/>
  <w15:chartTrackingRefBased/>
  <w15:docId w15:val="{B61BAC28-AB0B-49AB-B456-D8D70ACD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4">
      <w:marLeft w:val="-225"/>
      <w:marRight w:val="-225"/>
      <w:marTop w:val="0"/>
      <w:marBottom w:val="0"/>
      <w:divBdr>
        <w:top w:val="none" w:sz="0" w:space="0" w:color="auto"/>
        <w:left w:val="none" w:sz="0" w:space="0" w:color="auto"/>
        <w:bottom w:val="none" w:sz="0" w:space="0" w:color="auto"/>
        <w:right w:val="none" w:sz="0" w:space="0" w:color="auto"/>
      </w:divBdr>
      <w:divsChild>
        <w:div w:id="288097006">
          <w:marLeft w:val="0"/>
          <w:marRight w:val="0"/>
          <w:marTop w:val="0"/>
          <w:marBottom w:val="0"/>
          <w:divBdr>
            <w:top w:val="none" w:sz="0" w:space="0" w:color="auto"/>
            <w:left w:val="none" w:sz="0" w:space="0" w:color="auto"/>
            <w:bottom w:val="none" w:sz="0" w:space="0" w:color="auto"/>
            <w:right w:val="none" w:sz="0" w:space="0" w:color="auto"/>
          </w:divBdr>
          <w:divsChild>
            <w:div w:id="865369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40563">
      <w:marLeft w:val="-225"/>
      <w:marRight w:val="-225"/>
      <w:marTop w:val="0"/>
      <w:marBottom w:val="300"/>
      <w:divBdr>
        <w:top w:val="none" w:sz="0" w:space="0" w:color="auto"/>
        <w:left w:val="none" w:sz="0" w:space="0" w:color="auto"/>
        <w:bottom w:val="none" w:sz="0" w:space="0" w:color="auto"/>
        <w:right w:val="none" w:sz="0" w:space="0" w:color="auto"/>
      </w:divBdr>
      <w:divsChild>
        <w:div w:id="854811311">
          <w:marLeft w:val="0"/>
          <w:marRight w:val="0"/>
          <w:marTop w:val="0"/>
          <w:marBottom w:val="0"/>
          <w:divBdr>
            <w:top w:val="none" w:sz="0" w:space="0" w:color="auto"/>
            <w:left w:val="none" w:sz="0" w:space="0" w:color="auto"/>
            <w:bottom w:val="none" w:sz="0" w:space="0" w:color="auto"/>
            <w:right w:val="none" w:sz="0" w:space="0" w:color="auto"/>
          </w:divBdr>
        </w:div>
      </w:divsChild>
    </w:div>
    <w:div w:id="28771059">
      <w:marLeft w:val="-225"/>
      <w:marRight w:val="-225"/>
      <w:marTop w:val="0"/>
      <w:marBottom w:val="300"/>
      <w:divBdr>
        <w:top w:val="none" w:sz="0" w:space="0" w:color="auto"/>
        <w:left w:val="none" w:sz="0" w:space="0" w:color="auto"/>
        <w:bottom w:val="none" w:sz="0" w:space="0" w:color="auto"/>
        <w:right w:val="none" w:sz="0" w:space="0" w:color="auto"/>
      </w:divBdr>
      <w:divsChild>
        <w:div w:id="518743050">
          <w:marLeft w:val="0"/>
          <w:marRight w:val="0"/>
          <w:marTop w:val="0"/>
          <w:marBottom w:val="0"/>
          <w:divBdr>
            <w:top w:val="none" w:sz="0" w:space="0" w:color="auto"/>
            <w:left w:val="none" w:sz="0" w:space="0" w:color="auto"/>
            <w:bottom w:val="none" w:sz="0" w:space="0" w:color="auto"/>
            <w:right w:val="none" w:sz="0" w:space="0" w:color="auto"/>
          </w:divBdr>
        </w:div>
      </w:divsChild>
    </w:div>
    <w:div w:id="43994648">
      <w:marLeft w:val="-225"/>
      <w:marRight w:val="-225"/>
      <w:marTop w:val="0"/>
      <w:marBottom w:val="0"/>
      <w:divBdr>
        <w:top w:val="none" w:sz="0" w:space="0" w:color="auto"/>
        <w:left w:val="none" w:sz="0" w:space="0" w:color="auto"/>
        <w:bottom w:val="none" w:sz="0" w:space="0" w:color="auto"/>
        <w:right w:val="none" w:sz="0" w:space="0" w:color="auto"/>
      </w:divBdr>
      <w:divsChild>
        <w:div w:id="196940584">
          <w:marLeft w:val="0"/>
          <w:marRight w:val="0"/>
          <w:marTop w:val="0"/>
          <w:marBottom w:val="0"/>
          <w:divBdr>
            <w:top w:val="none" w:sz="0" w:space="0" w:color="auto"/>
            <w:left w:val="none" w:sz="0" w:space="0" w:color="auto"/>
            <w:bottom w:val="none" w:sz="0" w:space="0" w:color="auto"/>
            <w:right w:val="none" w:sz="0" w:space="0" w:color="auto"/>
          </w:divBdr>
        </w:div>
        <w:div w:id="2104064538">
          <w:marLeft w:val="0"/>
          <w:marRight w:val="0"/>
          <w:marTop w:val="0"/>
          <w:marBottom w:val="0"/>
          <w:divBdr>
            <w:top w:val="none" w:sz="0" w:space="0" w:color="auto"/>
            <w:left w:val="none" w:sz="0" w:space="0" w:color="auto"/>
            <w:bottom w:val="none" w:sz="0" w:space="0" w:color="auto"/>
            <w:right w:val="none" w:sz="0" w:space="0" w:color="auto"/>
          </w:divBdr>
        </w:div>
        <w:div w:id="1474636873">
          <w:marLeft w:val="0"/>
          <w:marRight w:val="0"/>
          <w:marTop w:val="0"/>
          <w:marBottom w:val="0"/>
          <w:divBdr>
            <w:top w:val="none" w:sz="0" w:space="0" w:color="auto"/>
            <w:left w:val="none" w:sz="0" w:space="0" w:color="auto"/>
            <w:bottom w:val="none" w:sz="0" w:space="0" w:color="auto"/>
            <w:right w:val="none" w:sz="0" w:space="0" w:color="auto"/>
          </w:divBdr>
        </w:div>
      </w:divsChild>
    </w:div>
    <w:div w:id="46421263">
      <w:marLeft w:val="-225"/>
      <w:marRight w:val="-225"/>
      <w:marTop w:val="0"/>
      <w:marBottom w:val="0"/>
      <w:divBdr>
        <w:top w:val="none" w:sz="0" w:space="0" w:color="auto"/>
        <w:left w:val="none" w:sz="0" w:space="0" w:color="auto"/>
        <w:bottom w:val="none" w:sz="0" w:space="0" w:color="auto"/>
        <w:right w:val="none" w:sz="0" w:space="0" w:color="auto"/>
      </w:divBdr>
      <w:divsChild>
        <w:div w:id="30309580">
          <w:marLeft w:val="0"/>
          <w:marRight w:val="0"/>
          <w:marTop w:val="0"/>
          <w:marBottom w:val="0"/>
          <w:divBdr>
            <w:top w:val="none" w:sz="0" w:space="0" w:color="auto"/>
            <w:left w:val="none" w:sz="0" w:space="0" w:color="auto"/>
            <w:bottom w:val="none" w:sz="0" w:space="0" w:color="auto"/>
            <w:right w:val="none" w:sz="0" w:space="0" w:color="auto"/>
          </w:divBdr>
        </w:div>
        <w:div w:id="1348368192">
          <w:marLeft w:val="0"/>
          <w:marRight w:val="0"/>
          <w:marTop w:val="0"/>
          <w:marBottom w:val="0"/>
          <w:divBdr>
            <w:top w:val="none" w:sz="0" w:space="0" w:color="auto"/>
            <w:left w:val="none" w:sz="0" w:space="0" w:color="auto"/>
            <w:bottom w:val="none" w:sz="0" w:space="0" w:color="auto"/>
            <w:right w:val="none" w:sz="0" w:space="0" w:color="auto"/>
          </w:divBdr>
        </w:div>
        <w:div w:id="254363092">
          <w:marLeft w:val="0"/>
          <w:marRight w:val="0"/>
          <w:marTop w:val="0"/>
          <w:marBottom w:val="0"/>
          <w:divBdr>
            <w:top w:val="none" w:sz="0" w:space="0" w:color="auto"/>
            <w:left w:val="none" w:sz="0" w:space="0" w:color="auto"/>
            <w:bottom w:val="none" w:sz="0" w:space="0" w:color="auto"/>
            <w:right w:val="none" w:sz="0" w:space="0" w:color="auto"/>
          </w:divBdr>
        </w:div>
      </w:divsChild>
    </w:div>
    <w:div w:id="54746284">
      <w:marLeft w:val="-225"/>
      <w:marRight w:val="-225"/>
      <w:marTop w:val="0"/>
      <w:marBottom w:val="300"/>
      <w:divBdr>
        <w:top w:val="none" w:sz="0" w:space="0" w:color="auto"/>
        <w:left w:val="none" w:sz="0" w:space="0" w:color="auto"/>
        <w:bottom w:val="none" w:sz="0" w:space="0" w:color="auto"/>
        <w:right w:val="none" w:sz="0" w:space="0" w:color="auto"/>
      </w:divBdr>
      <w:divsChild>
        <w:div w:id="1955017181">
          <w:marLeft w:val="0"/>
          <w:marRight w:val="0"/>
          <w:marTop w:val="0"/>
          <w:marBottom w:val="0"/>
          <w:divBdr>
            <w:top w:val="none" w:sz="0" w:space="0" w:color="auto"/>
            <w:left w:val="none" w:sz="0" w:space="0" w:color="auto"/>
            <w:bottom w:val="none" w:sz="0" w:space="0" w:color="auto"/>
            <w:right w:val="none" w:sz="0" w:space="0" w:color="auto"/>
          </w:divBdr>
        </w:div>
      </w:divsChild>
    </w:div>
    <w:div w:id="58868745">
      <w:marLeft w:val="-225"/>
      <w:marRight w:val="-225"/>
      <w:marTop w:val="0"/>
      <w:marBottom w:val="0"/>
      <w:divBdr>
        <w:top w:val="none" w:sz="0" w:space="0" w:color="auto"/>
        <w:left w:val="none" w:sz="0" w:space="0" w:color="auto"/>
        <w:bottom w:val="none" w:sz="0" w:space="0" w:color="auto"/>
        <w:right w:val="none" w:sz="0" w:space="0" w:color="auto"/>
      </w:divBdr>
      <w:divsChild>
        <w:div w:id="369234029">
          <w:marLeft w:val="0"/>
          <w:marRight w:val="0"/>
          <w:marTop w:val="0"/>
          <w:marBottom w:val="0"/>
          <w:divBdr>
            <w:top w:val="none" w:sz="0" w:space="0" w:color="auto"/>
            <w:left w:val="none" w:sz="0" w:space="0" w:color="auto"/>
            <w:bottom w:val="none" w:sz="0" w:space="0" w:color="auto"/>
            <w:right w:val="none" w:sz="0" w:space="0" w:color="auto"/>
          </w:divBdr>
        </w:div>
        <w:div w:id="803541119">
          <w:marLeft w:val="0"/>
          <w:marRight w:val="0"/>
          <w:marTop w:val="0"/>
          <w:marBottom w:val="0"/>
          <w:divBdr>
            <w:top w:val="none" w:sz="0" w:space="0" w:color="auto"/>
            <w:left w:val="none" w:sz="0" w:space="0" w:color="auto"/>
            <w:bottom w:val="none" w:sz="0" w:space="0" w:color="auto"/>
            <w:right w:val="none" w:sz="0" w:space="0" w:color="auto"/>
          </w:divBdr>
        </w:div>
        <w:div w:id="1775131357">
          <w:marLeft w:val="0"/>
          <w:marRight w:val="0"/>
          <w:marTop w:val="0"/>
          <w:marBottom w:val="0"/>
          <w:divBdr>
            <w:top w:val="none" w:sz="0" w:space="0" w:color="auto"/>
            <w:left w:val="none" w:sz="0" w:space="0" w:color="auto"/>
            <w:bottom w:val="none" w:sz="0" w:space="0" w:color="auto"/>
            <w:right w:val="none" w:sz="0" w:space="0" w:color="auto"/>
          </w:divBdr>
        </w:div>
      </w:divsChild>
    </w:div>
    <w:div w:id="59400841">
      <w:marLeft w:val="-225"/>
      <w:marRight w:val="-225"/>
      <w:marTop w:val="0"/>
      <w:marBottom w:val="0"/>
      <w:divBdr>
        <w:top w:val="none" w:sz="0" w:space="0" w:color="auto"/>
        <w:left w:val="none" w:sz="0" w:space="0" w:color="auto"/>
        <w:bottom w:val="none" w:sz="0" w:space="0" w:color="auto"/>
        <w:right w:val="none" w:sz="0" w:space="0" w:color="auto"/>
      </w:divBdr>
      <w:divsChild>
        <w:div w:id="2097941837">
          <w:marLeft w:val="0"/>
          <w:marRight w:val="0"/>
          <w:marTop w:val="0"/>
          <w:marBottom w:val="0"/>
          <w:divBdr>
            <w:top w:val="none" w:sz="0" w:space="0" w:color="auto"/>
            <w:left w:val="none" w:sz="0" w:space="0" w:color="auto"/>
            <w:bottom w:val="none" w:sz="0" w:space="0" w:color="auto"/>
            <w:right w:val="none" w:sz="0" w:space="0" w:color="auto"/>
          </w:divBdr>
        </w:div>
        <w:div w:id="1172452777">
          <w:marLeft w:val="0"/>
          <w:marRight w:val="0"/>
          <w:marTop w:val="0"/>
          <w:marBottom w:val="0"/>
          <w:divBdr>
            <w:top w:val="none" w:sz="0" w:space="0" w:color="auto"/>
            <w:left w:val="none" w:sz="0" w:space="0" w:color="auto"/>
            <w:bottom w:val="none" w:sz="0" w:space="0" w:color="auto"/>
            <w:right w:val="none" w:sz="0" w:space="0" w:color="auto"/>
          </w:divBdr>
        </w:div>
        <w:div w:id="832333227">
          <w:marLeft w:val="0"/>
          <w:marRight w:val="0"/>
          <w:marTop w:val="0"/>
          <w:marBottom w:val="0"/>
          <w:divBdr>
            <w:top w:val="none" w:sz="0" w:space="0" w:color="auto"/>
            <w:left w:val="none" w:sz="0" w:space="0" w:color="auto"/>
            <w:bottom w:val="none" w:sz="0" w:space="0" w:color="auto"/>
            <w:right w:val="none" w:sz="0" w:space="0" w:color="auto"/>
          </w:divBdr>
        </w:div>
      </w:divsChild>
    </w:div>
    <w:div w:id="69040203">
      <w:marLeft w:val="-225"/>
      <w:marRight w:val="-225"/>
      <w:marTop w:val="0"/>
      <w:marBottom w:val="300"/>
      <w:divBdr>
        <w:top w:val="none" w:sz="0" w:space="0" w:color="auto"/>
        <w:left w:val="none" w:sz="0" w:space="0" w:color="auto"/>
        <w:bottom w:val="none" w:sz="0" w:space="0" w:color="auto"/>
        <w:right w:val="none" w:sz="0" w:space="0" w:color="auto"/>
      </w:divBdr>
      <w:divsChild>
        <w:div w:id="1762726326">
          <w:marLeft w:val="0"/>
          <w:marRight w:val="0"/>
          <w:marTop w:val="0"/>
          <w:marBottom w:val="0"/>
          <w:divBdr>
            <w:top w:val="none" w:sz="0" w:space="0" w:color="auto"/>
            <w:left w:val="none" w:sz="0" w:space="0" w:color="auto"/>
            <w:bottom w:val="none" w:sz="0" w:space="0" w:color="auto"/>
            <w:right w:val="none" w:sz="0" w:space="0" w:color="auto"/>
          </w:divBdr>
        </w:div>
      </w:divsChild>
    </w:div>
    <w:div w:id="87431983">
      <w:marLeft w:val="-225"/>
      <w:marRight w:val="-225"/>
      <w:marTop w:val="0"/>
      <w:marBottom w:val="0"/>
      <w:divBdr>
        <w:top w:val="none" w:sz="0" w:space="0" w:color="auto"/>
        <w:left w:val="none" w:sz="0" w:space="0" w:color="auto"/>
        <w:bottom w:val="none" w:sz="0" w:space="0" w:color="auto"/>
        <w:right w:val="none" w:sz="0" w:space="0" w:color="auto"/>
      </w:divBdr>
      <w:divsChild>
        <w:div w:id="1217014213">
          <w:marLeft w:val="0"/>
          <w:marRight w:val="0"/>
          <w:marTop w:val="0"/>
          <w:marBottom w:val="0"/>
          <w:divBdr>
            <w:top w:val="none" w:sz="0" w:space="0" w:color="auto"/>
            <w:left w:val="none" w:sz="0" w:space="0" w:color="auto"/>
            <w:bottom w:val="none" w:sz="0" w:space="0" w:color="auto"/>
            <w:right w:val="none" w:sz="0" w:space="0" w:color="auto"/>
          </w:divBdr>
          <w:divsChild>
            <w:div w:id="1629582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362392">
      <w:marLeft w:val="-225"/>
      <w:marRight w:val="-225"/>
      <w:marTop w:val="0"/>
      <w:marBottom w:val="0"/>
      <w:divBdr>
        <w:top w:val="none" w:sz="0" w:space="0" w:color="auto"/>
        <w:left w:val="none" w:sz="0" w:space="0" w:color="auto"/>
        <w:bottom w:val="none" w:sz="0" w:space="0" w:color="auto"/>
        <w:right w:val="none" w:sz="0" w:space="0" w:color="auto"/>
      </w:divBdr>
      <w:divsChild>
        <w:div w:id="191575270">
          <w:marLeft w:val="0"/>
          <w:marRight w:val="0"/>
          <w:marTop w:val="0"/>
          <w:marBottom w:val="0"/>
          <w:divBdr>
            <w:top w:val="none" w:sz="0" w:space="0" w:color="auto"/>
            <w:left w:val="none" w:sz="0" w:space="0" w:color="auto"/>
            <w:bottom w:val="none" w:sz="0" w:space="0" w:color="auto"/>
            <w:right w:val="none" w:sz="0" w:space="0" w:color="auto"/>
          </w:divBdr>
          <w:divsChild>
            <w:div w:id="1178812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683721">
      <w:marLeft w:val="-225"/>
      <w:marRight w:val="-225"/>
      <w:marTop w:val="0"/>
      <w:marBottom w:val="0"/>
      <w:divBdr>
        <w:top w:val="none" w:sz="0" w:space="0" w:color="auto"/>
        <w:left w:val="none" w:sz="0" w:space="0" w:color="auto"/>
        <w:bottom w:val="none" w:sz="0" w:space="0" w:color="auto"/>
        <w:right w:val="none" w:sz="0" w:space="0" w:color="auto"/>
      </w:divBdr>
      <w:divsChild>
        <w:div w:id="268321914">
          <w:marLeft w:val="0"/>
          <w:marRight w:val="0"/>
          <w:marTop w:val="0"/>
          <w:marBottom w:val="0"/>
          <w:divBdr>
            <w:top w:val="none" w:sz="0" w:space="0" w:color="auto"/>
            <w:left w:val="none" w:sz="0" w:space="0" w:color="auto"/>
            <w:bottom w:val="none" w:sz="0" w:space="0" w:color="auto"/>
            <w:right w:val="none" w:sz="0" w:space="0" w:color="auto"/>
          </w:divBdr>
          <w:divsChild>
            <w:div w:id="1758477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053206">
      <w:marLeft w:val="-225"/>
      <w:marRight w:val="-225"/>
      <w:marTop w:val="0"/>
      <w:marBottom w:val="300"/>
      <w:divBdr>
        <w:top w:val="none" w:sz="0" w:space="0" w:color="auto"/>
        <w:left w:val="none" w:sz="0" w:space="0" w:color="auto"/>
        <w:bottom w:val="none" w:sz="0" w:space="0" w:color="auto"/>
        <w:right w:val="none" w:sz="0" w:space="0" w:color="auto"/>
      </w:divBdr>
      <w:divsChild>
        <w:div w:id="777719475">
          <w:marLeft w:val="0"/>
          <w:marRight w:val="0"/>
          <w:marTop w:val="0"/>
          <w:marBottom w:val="0"/>
          <w:divBdr>
            <w:top w:val="none" w:sz="0" w:space="0" w:color="auto"/>
            <w:left w:val="none" w:sz="0" w:space="0" w:color="auto"/>
            <w:bottom w:val="none" w:sz="0" w:space="0" w:color="auto"/>
            <w:right w:val="none" w:sz="0" w:space="0" w:color="auto"/>
          </w:divBdr>
        </w:div>
      </w:divsChild>
    </w:div>
    <w:div w:id="132721333">
      <w:marLeft w:val="-225"/>
      <w:marRight w:val="-225"/>
      <w:marTop w:val="0"/>
      <w:marBottom w:val="0"/>
      <w:divBdr>
        <w:top w:val="none" w:sz="0" w:space="0" w:color="auto"/>
        <w:left w:val="none" w:sz="0" w:space="0" w:color="auto"/>
        <w:bottom w:val="none" w:sz="0" w:space="0" w:color="auto"/>
        <w:right w:val="none" w:sz="0" w:space="0" w:color="auto"/>
      </w:divBdr>
      <w:divsChild>
        <w:div w:id="116684989">
          <w:marLeft w:val="0"/>
          <w:marRight w:val="0"/>
          <w:marTop w:val="0"/>
          <w:marBottom w:val="0"/>
          <w:divBdr>
            <w:top w:val="none" w:sz="0" w:space="0" w:color="auto"/>
            <w:left w:val="none" w:sz="0" w:space="0" w:color="auto"/>
            <w:bottom w:val="none" w:sz="0" w:space="0" w:color="auto"/>
            <w:right w:val="none" w:sz="0" w:space="0" w:color="auto"/>
          </w:divBdr>
          <w:divsChild>
            <w:div w:id="651641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849333">
      <w:marLeft w:val="-225"/>
      <w:marRight w:val="-225"/>
      <w:marTop w:val="0"/>
      <w:marBottom w:val="0"/>
      <w:divBdr>
        <w:top w:val="none" w:sz="0" w:space="0" w:color="auto"/>
        <w:left w:val="none" w:sz="0" w:space="0" w:color="auto"/>
        <w:bottom w:val="none" w:sz="0" w:space="0" w:color="auto"/>
        <w:right w:val="none" w:sz="0" w:space="0" w:color="auto"/>
      </w:divBdr>
      <w:divsChild>
        <w:div w:id="862935477">
          <w:marLeft w:val="0"/>
          <w:marRight w:val="0"/>
          <w:marTop w:val="0"/>
          <w:marBottom w:val="0"/>
          <w:divBdr>
            <w:top w:val="none" w:sz="0" w:space="0" w:color="auto"/>
            <w:left w:val="none" w:sz="0" w:space="0" w:color="auto"/>
            <w:bottom w:val="none" w:sz="0" w:space="0" w:color="auto"/>
            <w:right w:val="none" w:sz="0" w:space="0" w:color="auto"/>
          </w:divBdr>
          <w:divsChild>
            <w:div w:id="4020258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435868">
      <w:marLeft w:val="-225"/>
      <w:marRight w:val="-225"/>
      <w:marTop w:val="0"/>
      <w:marBottom w:val="0"/>
      <w:divBdr>
        <w:top w:val="none" w:sz="0" w:space="0" w:color="auto"/>
        <w:left w:val="none" w:sz="0" w:space="0" w:color="auto"/>
        <w:bottom w:val="none" w:sz="0" w:space="0" w:color="auto"/>
        <w:right w:val="none" w:sz="0" w:space="0" w:color="auto"/>
      </w:divBdr>
      <w:divsChild>
        <w:div w:id="820197320">
          <w:marLeft w:val="0"/>
          <w:marRight w:val="0"/>
          <w:marTop w:val="0"/>
          <w:marBottom w:val="0"/>
          <w:divBdr>
            <w:top w:val="none" w:sz="0" w:space="0" w:color="auto"/>
            <w:left w:val="none" w:sz="0" w:space="0" w:color="auto"/>
            <w:bottom w:val="none" w:sz="0" w:space="0" w:color="auto"/>
            <w:right w:val="none" w:sz="0" w:space="0" w:color="auto"/>
          </w:divBdr>
          <w:divsChild>
            <w:div w:id="1986932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114367">
      <w:marLeft w:val="-225"/>
      <w:marRight w:val="-225"/>
      <w:marTop w:val="0"/>
      <w:marBottom w:val="0"/>
      <w:divBdr>
        <w:top w:val="none" w:sz="0" w:space="0" w:color="auto"/>
        <w:left w:val="none" w:sz="0" w:space="0" w:color="auto"/>
        <w:bottom w:val="none" w:sz="0" w:space="0" w:color="auto"/>
        <w:right w:val="none" w:sz="0" w:space="0" w:color="auto"/>
      </w:divBdr>
      <w:divsChild>
        <w:div w:id="2144154713">
          <w:marLeft w:val="0"/>
          <w:marRight w:val="0"/>
          <w:marTop w:val="0"/>
          <w:marBottom w:val="0"/>
          <w:divBdr>
            <w:top w:val="none" w:sz="0" w:space="0" w:color="auto"/>
            <w:left w:val="none" w:sz="0" w:space="0" w:color="auto"/>
            <w:bottom w:val="none" w:sz="0" w:space="0" w:color="auto"/>
            <w:right w:val="none" w:sz="0" w:space="0" w:color="auto"/>
          </w:divBdr>
        </w:div>
        <w:div w:id="1182819780">
          <w:marLeft w:val="0"/>
          <w:marRight w:val="0"/>
          <w:marTop w:val="0"/>
          <w:marBottom w:val="0"/>
          <w:divBdr>
            <w:top w:val="none" w:sz="0" w:space="0" w:color="auto"/>
            <w:left w:val="none" w:sz="0" w:space="0" w:color="auto"/>
            <w:bottom w:val="none" w:sz="0" w:space="0" w:color="auto"/>
            <w:right w:val="none" w:sz="0" w:space="0" w:color="auto"/>
          </w:divBdr>
        </w:div>
        <w:div w:id="935289476">
          <w:marLeft w:val="0"/>
          <w:marRight w:val="0"/>
          <w:marTop w:val="0"/>
          <w:marBottom w:val="0"/>
          <w:divBdr>
            <w:top w:val="none" w:sz="0" w:space="0" w:color="auto"/>
            <w:left w:val="none" w:sz="0" w:space="0" w:color="auto"/>
            <w:bottom w:val="none" w:sz="0" w:space="0" w:color="auto"/>
            <w:right w:val="none" w:sz="0" w:space="0" w:color="auto"/>
          </w:divBdr>
        </w:div>
      </w:divsChild>
    </w:div>
    <w:div w:id="180824620">
      <w:marLeft w:val="-225"/>
      <w:marRight w:val="-225"/>
      <w:marTop w:val="0"/>
      <w:marBottom w:val="300"/>
      <w:divBdr>
        <w:top w:val="none" w:sz="0" w:space="0" w:color="auto"/>
        <w:left w:val="none" w:sz="0" w:space="0" w:color="auto"/>
        <w:bottom w:val="none" w:sz="0" w:space="0" w:color="auto"/>
        <w:right w:val="none" w:sz="0" w:space="0" w:color="auto"/>
      </w:divBdr>
      <w:divsChild>
        <w:div w:id="1497651543">
          <w:marLeft w:val="0"/>
          <w:marRight w:val="0"/>
          <w:marTop w:val="0"/>
          <w:marBottom w:val="0"/>
          <w:divBdr>
            <w:top w:val="none" w:sz="0" w:space="0" w:color="auto"/>
            <w:left w:val="none" w:sz="0" w:space="0" w:color="auto"/>
            <w:bottom w:val="none" w:sz="0" w:space="0" w:color="auto"/>
            <w:right w:val="none" w:sz="0" w:space="0" w:color="auto"/>
          </w:divBdr>
        </w:div>
      </w:divsChild>
    </w:div>
    <w:div w:id="182479883">
      <w:marLeft w:val="-225"/>
      <w:marRight w:val="-225"/>
      <w:marTop w:val="0"/>
      <w:marBottom w:val="0"/>
      <w:divBdr>
        <w:top w:val="none" w:sz="0" w:space="0" w:color="auto"/>
        <w:left w:val="none" w:sz="0" w:space="0" w:color="auto"/>
        <w:bottom w:val="none" w:sz="0" w:space="0" w:color="auto"/>
        <w:right w:val="none" w:sz="0" w:space="0" w:color="auto"/>
      </w:divBdr>
      <w:divsChild>
        <w:div w:id="2102797554">
          <w:marLeft w:val="0"/>
          <w:marRight w:val="0"/>
          <w:marTop w:val="0"/>
          <w:marBottom w:val="0"/>
          <w:divBdr>
            <w:top w:val="none" w:sz="0" w:space="0" w:color="auto"/>
            <w:left w:val="none" w:sz="0" w:space="0" w:color="auto"/>
            <w:bottom w:val="none" w:sz="0" w:space="0" w:color="auto"/>
            <w:right w:val="none" w:sz="0" w:space="0" w:color="auto"/>
          </w:divBdr>
        </w:div>
        <w:div w:id="2004892222">
          <w:marLeft w:val="0"/>
          <w:marRight w:val="0"/>
          <w:marTop w:val="0"/>
          <w:marBottom w:val="0"/>
          <w:divBdr>
            <w:top w:val="none" w:sz="0" w:space="0" w:color="auto"/>
            <w:left w:val="none" w:sz="0" w:space="0" w:color="auto"/>
            <w:bottom w:val="none" w:sz="0" w:space="0" w:color="auto"/>
            <w:right w:val="none" w:sz="0" w:space="0" w:color="auto"/>
          </w:divBdr>
        </w:div>
        <w:div w:id="1888102683">
          <w:marLeft w:val="0"/>
          <w:marRight w:val="0"/>
          <w:marTop w:val="0"/>
          <w:marBottom w:val="0"/>
          <w:divBdr>
            <w:top w:val="none" w:sz="0" w:space="0" w:color="auto"/>
            <w:left w:val="none" w:sz="0" w:space="0" w:color="auto"/>
            <w:bottom w:val="none" w:sz="0" w:space="0" w:color="auto"/>
            <w:right w:val="none" w:sz="0" w:space="0" w:color="auto"/>
          </w:divBdr>
        </w:div>
      </w:divsChild>
    </w:div>
    <w:div w:id="183710196">
      <w:marLeft w:val="-225"/>
      <w:marRight w:val="-225"/>
      <w:marTop w:val="0"/>
      <w:marBottom w:val="0"/>
      <w:divBdr>
        <w:top w:val="none" w:sz="0" w:space="0" w:color="auto"/>
        <w:left w:val="none" w:sz="0" w:space="0" w:color="auto"/>
        <w:bottom w:val="none" w:sz="0" w:space="0" w:color="auto"/>
        <w:right w:val="none" w:sz="0" w:space="0" w:color="auto"/>
      </w:divBdr>
      <w:divsChild>
        <w:div w:id="689722200">
          <w:marLeft w:val="0"/>
          <w:marRight w:val="0"/>
          <w:marTop w:val="0"/>
          <w:marBottom w:val="0"/>
          <w:divBdr>
            <w:top w:val="none" w:sz="0" w:space="0" w:color="auto"/>
            <w:left w:val="none" w:sz="0" w:space="0" w:color="auto"/>
            <w:bottom w:val="none" w:sz="0" w:space="0" w:color="auto"/>
            <w:right w:val="none" w:sz="0" w:space="0" w:color="auto"/>
          </w:divBdr>
          <w:divsChild>
            <w:div w:id="1651011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561264">
      <w:marLeft w:val="-225"/>
      <w:marRight w:val="-225"/>
      <w:marTop w:val="0"/>
      <w:marBottom w:val="0"/>
      <w:divBdr>
        <w:top w:val="none" w:sz="0" w:space="0" w:color="auto"/>
        <w:left w:val="none" w:sz="0" w:space="0" w:color="auto"/>
        <w:bottom w:val="none" w:sz="0" w:space="0" w:color="auto"/>
        <w:right w:val="none" w:sz="0" w:space="0" w:color="auto"/>
      </w:divBdr>
      <w:divsChild>
        <w:div w:id="71240775">
          <w:marLeft w:val="0"/>
          <w:marRight w:val="0"/>
          <w:marTop w:val="0"/>
          <w:marBottom w:val="0"/>
          <w:divBdr>
            <w:top w:val="none" w:sz="0" w:space="0" w:color="auto"/>
            <w:left w:val="none" w:sz="0" w:space="0" w:color="auto"/>
            <w:bottom w:val="none" w:sz="0" w:space="0" w:color="auto"/>
            <w:right w:val="none" w:sz="0" w:space="0" w:color="auto"/>
          </w:divBdr>
          <w:divsChild>
            <w:div w:id="1102262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9678">
      <w:marLeft w:val="-225"/>
      <w:marRight w:val="-225"/>
      <w:marTop w:val="0"/>
      <w:marBottom w:val="0"/>
      <w:divBdr>
        <w:top w:val="none" w:sz="0" w:space="0" w:color="auto"/>
        <w:left w:val="none" w:sz="0" w:space="0" w:color="auto"/>
        <w:bottom w:val="none" w:sz="0" w:space="0" w:color="auto"/>
        <w:right w:val="none" w:sz="0" w:space="0" w:color="auto"/>
      </w:divBdr>
      <w:divsChild>
        <w:div w:id="1991976858">
          <w:marLeft w:val="0"/>
          <w:marRight w:val="0"/>
          <w:marTop w:val="0"/>
          <w:marBottom w:val="0"/>
          <w:divBdr>
            <w:top w:val="none" w:sz="0" w:space="0" w:color="auto"/>
            <w:left w:val="none" w:sz="0" w:space="0" w:color="auto"/>
            <w:bottom w:val="none" w:sz="0" w:space="0" w:color="auto"/>
            <w:right w:val="none" w:sz="0" w:space="0" w:color="auto"/>
          </w:divBdr>
        </w:div>
        <w:div w:id="1255937869">
          <w:marLeft w:val="0"/>
          <w:marRight w:val="0"/>
          <w:marTop w:val="0"/>
          <w:marBottom w:val="0"/>
          <w:divBdr>
            <w:top w:val="none" w:sz="0" w:space="0" w:color="auto"/>
            <w:left w:val="none" w:sz="0" w:space="0" w:color="auto"/>
            <w:bottom w:val="none" w:sz="0" w:space="0" w:color="auto"/>
            <w:right w:val="none" w:sz="0" w:space="0" w:color="auto"/>
          </w:divBdr>
        </w:div>
        <w:div w:id="1697539690">
          <w:marLeft w:val="0"/>
          <w:marRight w:val="0"/>
          <w:marTop w:val="0"/>
          <w:marBottom w:val="0"/>
          <w:divBdr>
            <w:top w:val="none" w:sz="0" w:space="0" w:color="auto"/>
            <w:left w:val="none" w:sz="0" w:space="0" w:color="auto"/>
            <w:bottom w:val="none" w:sz="0" w:space="0" w:color="auto"/>
            <w:right w:val="none" w:sz="0" w:space="0" w:color="auto"/>
          </w:divBdr>
        </w:div>
      </w:divsChild>
    </w:div>
    <w:div w:id="206994262">
      <w:marLeft w:val="-225"/>
      <w:marRight w:val="-225"/>
      <w:marTop w:val="0"/>
      <w:marBottom w:val="0"/>
      <w:divBdr>
        <w:top w:val="none" w:sz="0" w:space="0" w:color="auto"/>
        <w:left w:val="none" w:sz="0" w:space="0" w:color="auto"/>
        <w:bottom w:val="none" w:sz="0" w:space="0" w:color="auto"/>
        <w:right w:val="none" w:sz="0" w:space="0" w:color="auto"/>
      </w:divBdr>
      <w:divsChild>
        <w:div w:id="339161045">
          <w:marLeft w:val="0"/>
          <w:marRight w:val="0"/>
          <w:marTop w:val="0"/>
          <w:marBottom w:val="0"/>
          <w:divBdr>
            <w:top w:val="none" w:sz="0" w:space="0" w:color="auto"/>
            <w:left w:val="none" w:sz="0" w:space="0" w:color="auto"/>
            <w:bottom w:val="none" w:sz="0" w:space="0" w:color="auto"/>
            <w:right w:val="none" w:sz="0" w:space="0" w:color="auto"/>
          </w:divBdr>
          <w:divsChild>
            <w:div w:id="48497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3877528">
      <w:marLeft w:val="-225"/>
      <w:marRight w:val="-225"/>
      <w:marTop w:val="0"/>
      <w:marBottom w:val="300"/>
      <w:divBdr>
        <w:top w:val="none" w:sz="0" w:space="0" w:color="auto"/>
        <w:left w:val="none" w:sz="0" w:space="0" w:color="auto"/>
        <w:bottom w:val="none" w:sz="0" w:space="0" w:color="auto"/>
        <w:right w:val="none" w:sz="0" w:space="0" w:color="auto"/>
      </w:divBdr>
      <w:divsChild>
        <w:div w:id="25253541">
          <w:marLeft w:val="0"/>
          <w:marRight w:val="0"/>
          <w:marTop w:val="0"/>
          <w:marBottom w:val="0"/>
          <w:divBdr>
            <w:top w:val="none" w:sz="0" w:space="0" w:color="auto"/>
            <w:left w:val="none" w:sz="0" w:space="0" w:color="auto"/>
            <w:bottom w:val="none" w:sz="0" w:space="0" w:color="auto"/>
            <w:right w:val="none" w:sz="0" w:space="0" w:color="auto"/>
          </w:divBdr>
        </w:div>
      </w:divsChild>
    </w:div>
    <w:div w:id="248732348">
      <w:marLeft w:val="-225"/>
      <w:marRight w:val="-225"/>
      <w:marTop w:val="0"/>
      <w:marBottom w:val="0"/>
      <w:divBdr>
        <w:top w:val="none" w:sz="0" w:space="0" w:color="auto"/>
        <w:left w:val="none" w:sz="0" w:space="0" w:color="auto"/>
        <w:bottom w:val="none" w:sz="0" w:space="0" w:color="auto"/>
        <w:right w:val="none" w:sz="0" w:space="0" w:color="auto"/>
      </w:divBdr>
      <w:divsChild>
        <w:div w:id="674262698">
          <w:marLeft w:val="0"/>
          <w:marRight w:val="0"/>
          <w:marTop w:val="0"/>
          <w:marBottom w:val="0"/>
          <w:divBdr>
            <w:top w:val="none" w:sz="0" w:space="0" w:color="auto"/>
            <w:left w:val="none" w:sz="0" w:space="0" w:color="auto"/>
            <w:bottom w:val="none" w:sz="0" w:space="0" w:color="auto"/>
            <w:right w:val="none" w:sz="0" w:space="0" w:color="auto"/>
          </w:divBdr>
          <w:divsChild>
            <w:div w:id="9249189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3148267">
      <w:marLeft w:val="-225"/>
      <w:marRight w:val="-225"/>
      <w:marTop w:val="0"/>
      <w:marBottom w:val="0"/>
      <w:divBdr>
        <w:top w:val="none" w:sz="0" w:space="0" w:color="auto"/>
        <w:left w:val="none" w:sz="0" w:space="0" w:color="auto"/>
        <w:bottom w:val="none" w:sz="0" w:space="0" w:color="auto"/>
        <w:right w:val="none" w:sz="0" w:space="0" w:color="auto"/>
      </w:divBdr>
      <w:divsChild>
        <w:div w:id="944726939">
          <w:marLeft w:val="0"/>
          <w:marRight w:val="0"/>
          <w:marTop w:val="0"/>
          <w:marBottom w:val="0"/>
          <w:divBdr>
            <w:top w:val="none" w:sz="0" w:space="0" w:color="auto"/>
            <w:left w:val="none" w:sz="0" w:space="0" w:color="auto"/>
            <w:bottom w:val="none" w:sz="0" w:space="0" w:color="auto"/>
            <w:right w:val="none" w:sz="0" w:space="0" w:color="auto"/>
          </w:divBdr>
        </w:div>
        <w:div w:id="1619529714">
          <w:marLeft w:val="0"/>
          <w:marRight w:val="0"/>
          <w:marTop w:val="0"/>
          <w:marBottom w:val="0"/>
          <w:divBdr>
            <w:top w:val="none" w:sz="0" w:space="0" w:color="auto"/>
            <w:left w:val="none" w:sz="0" w:space="0" w:color="auto"/>
            <w:bottom w:val="none" w:sz="0" w:space="0" w:color="auto"/>
            <w:right w:val="none" w:sz="0" w:space="0" w:color="auto"/>
          </w:divBdr>
        </w:div>
        <w:div w:id="1298877399">
          <w:marLeft w:val="0"/>
          <w:marRight w:val="0"/>
          <w:marTop w:val="0"/>
          <w:marBottom w:val="0"/>
          <w:divBdr>
            <w:top w:val="none" w:sz="0" w:space="0" w:color="auto"/>
            <w:left w:val="none" w:sz="0" w:space="0" w:color="auto"/>
            <w:bottom w:val="none" w:sz="0" w:space="0" w:color="auto"/>
            <w:right w:val="none" w:sz="0" w:space="0" w:color="auto"/>
          </w:divBdr>
        </w:div>
      </w:divsChild>
    </w:div>
    <w:div w:id="266084154">
      <w:marLeft w:val="-225"/>
      <w:marRight w:val="-225"/>
      <w:marTop w:val="0"/>
      <w:marBottom w:val="0"/>
      <w:divBdr>
        <w:top w:val="none" w:sz="0" w:space="0" w:color="auto"/>
        <w:left w:val="none" w:sz="0" w:space="0" w:color="auto"/>
        <w:bottom w:val="none" w:sz="0" w:space="0" w:color="auto"/>
        <w:right w:val="none" w:sz="0" w:space="0" w:color="auto"/>
      </w:divBdr>
      <w:divsChild>
        <w:div w:id="1180313205">
          <w:marLeft w:val="0"/>
          <w:marRight w:val="0"/>
          <w:marTop w:val="0"/>
          <w:marBottom w:val="0"/>
          <w:divBdr>
            <w:top w:val="none" w:sz="0" w:space="0" w:color="auto"/>
            <w:left w:val="none" w:sz="0" w:space="0" w:color="auto"/>
            <w:bottom w:val="none" w:sz="0" w:space="0" w:color="auto"/>
            <w:right w:val="none" w:sz="0" w:space="0" w:color="auto"/>
          </w:divBdr>
        </w:div>
        <w:div w:id="2015719825">
          <w:marLeft w:val="0"/>
          <w:marRight w:val="0"/>
          <w:marTop w:val="0"/>
          <w:marBottom w:val="0"/>
          <w:divBdr>
            <w:top w:val="none" w:sz="0" w:space="0" w:color="auto"/>
            <w:left w:val="none" w:sz="0" w:space="0" w:color="auto"/>
            <w:bottom w:val="none" w:sz="0" w:space="0" w:color="auto"/>
            <w:right w:val="none" w:sz="0" w:space="0" w:color="auto"/>
          </w:divBdr>
        </w:div>
        <w:div w:id="2097703033">
          <w:marLeft w:val="0"/>
          <w:marRight w:val="0"/>
          <w:marTop w:val="0"/>
          <w:marBottom w:val="0"/>
          <w:divBdr>
            <w:top w:val="none" w:sz="0" w:space="0" w:color="auto"/>
            <w:left w:val="none" w:sz="0" w:space="0" w:color="auto"/>
            <w:bottom w:val="none" w:sz="0" w:space="0" w:color="auto"/>
            <w:right w:val="none" w:sz="0" w:space="0" w:color="auto"/>
          </w:divBdr>
        </w:div>
      </w:divsChild>
    </w:div>
    <w:div w:id="272831010">
      <w:marLeft w:val="-225"/>
      <w:marRight w:val="-225"/>
      <w:marTop w:val="0"/>
      <w:marBottom w:val="300"/>
      <w:divBdr>
        <w:top w:val="none" w:sz="0" w:space="0" w:color="auto"/>
        <w:left w:val="none" w:sz="0" w:space="0" w:color="auto"/>
        <w:bottom w:val="none" w:sz="0" w:space="0" w:color="auto"/>
        <w:right w:val="none" w:sz="0" w:space="0" w:color="auto"/>
      </w:divBdr>
      <w:divsChild>
        <w:div w:id="600920811">
          <w:marLeft w:val="0"/>
          <w:marRight w:val="0"/>
          <w:marTop w:val="0"/>
          <w:marBottom w:val="0"/>
          <w:divBdr>
            <w:top w:val="none" w:sz="0" w:space="0" w:color="auto"/>
            <w:left w:val="none" w:sz="0" w:space="0" w:color="auto"/>
            <w:bottom w:val="none" w:sz="0" w:space="0" w:color="auto"/>
            <w:right w:val="none" w:sz="0" w:space="0" w:color="auto"/>
          </w:divBdr>
        </w:div>
      </w:divsChild>
    </w:div>
    <w:div w:id="276370712">
      <w:marLeft w:val="-225"/>
      <w:marRight w:val="-225"/>
      <w:marTop w:val="0"/>
      <w:marBottom w:val="0"/>
      <w:divBdr>
        <w:top w:val="none" w:sz="0" w:space="0" w:color="auto"/>
        <w:left w:val="none" w:sz="0" w:space="0" w:color="auto"/>
        <w:bottom w:val="none" w:sz="0" w:space="0" w:color="auto"/>
        <w:right w:val="none" w:sz="0" w:space="0" w:color="auto"/>
      </w:divBdr>
      <w:divsChild>
        <w:div w:id="527062102">
          <w:marLeft w:val="0"/>
          <w:marRight w:val="0"/>
          <w:marTop w:val="0"/>
          <w:marBottom w:val="0"/>
          <w:divBdr>
            <w:top w:val="none" w:sz="0" w:space="0" w:color="auto"/>
            <w:left w:val="none" w:sz="0" w:space="0" w:color="auto"/>
            <w:bottom w:val="none" w:sz="0" w:space="0" w:color="auto"/>
            <w:right w:val="none" w:sz="0" w:space="0" w:color="auto"/>
          </w:divBdr>
        </w:div>
        <w:div w:id="258105729">
          <w:marLeft w:val="0"/>
          <w:marRight w:val="0"/>
          <w:marTop w:val="0"/>
          <w:marBottom w:val="0"/>
          <w:divBdr>
            <w:top w:val="none" w:sz="0" w:space="0" w:color="auto"/>
            <w:left w:val="none" w:sz="0" w:space="0" w:color="auto"/>
            <w:bottom w:val="none" w:sz="0" w:space="0" w:color="auto"/>
            <w:right w:val="none" w:sz="0" w:space="0" w:color="auto"/>
          </w:divBdr>
        </w:div>
        <w:div w:id="714622738">
          <w:marLeft w:val="0"/>
          <w:marRight w:val="0"/>
          <w:marTop w:val="0"/>
          <w:marBottom w:val="0"/>
          <w:divBdr>
            <w:top w:val="none" w:sz="0" w:space="0" w:color="auto"/>
            <w:left w:val="none" w:sz="0" w:space="0" w:color="auto"/>
            <w:bottom w:val="none" w:sz="0" w:space="0" w:color="auto"/>
            <w:right w:val="none" w:sz="0" w:space="0" w:color="auto"/>
          </w:divBdr>
        </w:div>
      </w:divsChild>
    </w:div>
    <w:div w:id="281810000">
      <w:marLeft w:val="-225"/>
      <w:marRight w:val="-225"/>
      <w:marTop w:val="0"/>
      <w:marBottom w:val="300"/>
      <w:divBdr>
        <w:top w:val="none" w:sz="0" w:space="0" w:color="auto"/>
        <w:left w:val="none" w:sz="0" w:space="0" w:color="auto"/>
        <w:bottom w:val="none" w:sz="0" w:space="0" w:color="auto"/>
        <w:right w:val="none" w:sz="0" w:space="0" w:color="auto"/>
      </w:divBdr>
      <w:divsChild>
        <w:div w:id="1040327993">
          <w:marLeft w:val="0"/>
          <w:marRight w:val="0"/>
          <w:marTop w:val="0"/>
          <w:marBottom w:val="0"/>
          <w:divBdr>
            <w:top w:val="none" w:sz="0" w:space="0" w:color="auto"/>
            <w:left w:val="none" w:sz="0" w:space="0" w:color="auto"/>
            <w:bottom w:val="none" w:sz="0" w:space="0" w:color="auto"/>
            <w:right w:val="none" w:sz="0" w:space="0" w:color="auto"/>
          </w:divBdr>
        </w:div>
      </w:divsChild>
    </w:div>
    <w:div w:id="292099143">
      <w:marLeft w:val="-225"/>
      <w:marRight w:val="-225"/>
      <w:marTop w:val="0"/>
      <w:marBottom w:val="0"/>
      <w:divBdr>
        <w:top w:val="none" w:sz="0" w:space="0" w:color="auto"/>
        <w:left w:val="none" w:sz="0" w:space="0" w:color="auto"/>
        <w:bottom w:val="none" w:sz="0" w:space="0" w:color="auto"/>
        <w:right w:val="none" w:sz="0" w:space="0" w:color="auto"/>
      </w:divBdr>
      <w:divsChild>
        <w:div w:id="1926958467">
          <w:marLeft w:val="0"/>
          <w:marRight w:val="0"/>
          <w:marTop w:val="0"/>
          <w:marBottom w:val="0"/>
          <w:divBdr>
            <w:top w:val="none" w:sz="0" w:space="0" w:color="auto"/>
            <w:left w:val="none" w:sz="0" w:space="0" w:color="auto"/>
            <w:bottom w:val="none" w:sz="0" w:space="0" w:color="auto"/>
            <w:right w:val="none" w:sz="0" w:space="0" w:color="auto"/>
          </w:divBdr>
        </w:div>
        <w:div w:id="1566455611">
          <w:marLeft w:val="0"/>
          <w:marRight w:val="0"/>
          <w:marTop w:val="0"/>
          <w:marBottom w:val="0"/>
          <w:divBdr>
            <w:top w:val="none" w:sz="0" w:space="0" w:color="auto"/>
            <w:left w:val="none" w:sz="0" w:space="0" w:color="auto"/>
            <w:bottom w:val="none" w:sz="0" w:space="0" w:color="auto"/>
            <w:right w:val="none" w:sz="0" w:space="0" w:color="auto"/>
          </w:divBdr>
        </w:div>
        <w:div w:id="1484084337">
          <w:marLeft w:val="0"/>
          <w:marRight w:val="0"/>
          <w:marTop w:val="0"/>
          <w:marBottom w:val="0"/>
          <w:divBdr>
            <w:top w:val="none" w:sz="0" w:space="0" w:color="auto"/>
            <w:left w:val="none" w:sz="0" w:space="0" w:color="auto"/>
            <w:bottom w:val="none" w:sz="0" w:space="0" w:color="auto"/>
            <w:right w:val="none" w:sz="0" w:space="0" w:color="auto"/>
          </w:divBdr>
        </w:div>
      </w:divsChild>
    </w:div>
    <w:div w:id="297536841">
      <w:marLeft w:val="-225"/>
      <w:marRight w:val="-225"/>
      <w:marTop w:val="0"/>
      <w:marBottom w:val="0"/>
      <w:divBdr>
        <w:top w:val="none" w:sz="0" w:space="0" w:color="auto"/>
        <w:left w:val="none" w:sz="0" w:space="0" w:color="auto"/>
        <w:bottom w:val="none" w:sz="0" w:space="0" w:color="auto"/>
        <w:right w:val="none" w:sz="0" w:space="0" w:color="auto"/>
      </w:divBdr>
      <w:divsChild>
        <w:div w:id="115562740">
          <w:marLeft w:val="0"/>
          <w:marRight w:val="0"/>
          <w:marTop w:val="0"/>
          <w:marBottom w:val="0"/>
          <w:divBdr>
            <w:top w:val="none" w:sz="0" w:space="0" w:color="auto"/>
            <w:left w:val="none" w:sz="0" w:space="0" w:color="auto"/>
            <w:bottom w:val="none" w:sz="0" w:space="0" w:color="auto"/>
            <w:right w:val="none" w:sz="0" w:space="0" w:color="auto"/>
          </w:divBdr>
        </w:div>
        <w:div w:id="728118538">
          <w:marLeft w:val="0"/>
          <w:marRight w:val="0"/>
          <w:marTop w:val="0"/>
          <w:marBottom w:val="0"/>
          <w:divBdr>
            <w:top w:val="none" w:sz="0" w:space="0" w:color="auto"/>
            <w:left w:val="none" w:sz="0" w:space="0" w:color="auto"/>
            <w:bottom w:val="none" w:sz="0" w:space="0" w:color="auto"/>
            <w:right w:val="none" w:sz="0" w:space="0" w:color="auto"/>
          </w:divBdr>
        </w:div>
        <w:div w:id="1765029218">
          <w:marLeft w:val="0"/>
          <w:marRight w:val="0"/>
          <w:marTop w:val="0"/>
          <w:marBottom w:val="0"/>
          <w:divBdr>
            <w:top w:val="none" w:sz="0" w:space="0" w:color="auto"/>
            <w:left w:val="none" w:sz="0" w:space="0" w:color="auto"/>
            <w:bottom w:val="none" w:sz="0" w:space="0" w:color="auto"/>
            <w:right w:val="none" w:sz="0" w:space="0" w:color="auto"/>
          </w:divBdr>
        </w:div>
      </w:divsChild>
    </w:div>
    <w:div w:id="306782680">
      <w:marLeft w:val="-225"/>
      <w:marRight w:val="-225"/>
      <w:marTop w:val="0"/>
      <w:marBottom w:val="0"/>
      <w:divBdr>
        <w:top w:val="none" w:sz="0" w:space="0" w:color="auto"/>
        <w:left w:val="none" w:sz="0" w:space="0" w:color="auto"/>
        <w:bottom w:val="none" w:sz="0" w:space="0" w:color="auto"/>
        <w:right w:val="none" w:sz="0" w:space="0" w:color="auto"/>
      </w:divBdr>
      <w:divsChild>
        <w:div w:id="1103495880">
          <w:marLeft w:val="0"/>
          <w:marRight w:val="0"/>
          <w:marTop w:val="0"/>
          <w:marBottom w:val="0"/>
          <w:divBdr>
            <w:top w:val="none" w:sz="0" w:space="0" w:color="auto"/>
            <w:left w:val="none" w:sz="0" w:space="0" w:color="auto"/>
            <w:bottom w:val="none" w:sz="0" w:space="0" w:color="auto"/>
            <w:right w:val="none" w:sz="0" w:space="0" w:color="auto"/>
          </w:divBdr>
        </w:div>
        <w:div w:id="1038362499">
          <w:marLeft w:val="0"/>
          <w:marRight w:val="0"/>
          <w:marTop w:val="0"/>
          <w:marBottom w:val="0"/>
          <w:divBdr>
            <w:top w:val="none" w:sz="0" w:space="0" w:color="auto"/>
            <w:left w:val="none" w:sz="0" w:space="0" w:color="auto"/>
            <w:bottom w:val="none" w:sz="0" w:space="0" w:color="auto"/>
            <w:right w:val="none" w:sz="0" w:space="0" w:color="auto"/>
          </w:divBdr>
        </w:div>
        <w:div w:id="1333332553">
          <w:marLeft w:val="0"/>
          <w:marRight w:val="0"/>
          <w:marTop w:val="0"/>
          <w:marBottom w:val="0"/>
          <w:divBdr>
            <w:top w:val="none" w:sz="0" w:space="0" w:color="auto"/>
            <w:left w:val="none" w:sz="0" w:space="0" w:color="auto"/>
            <w:bottom w:val="none" w:sz="0" w:space="0" w:color="auto"/>
            <w:right w:val="none" w:sz="0" w:space="0" w:color="auto"/>
          </w:divBdr>
        </w:div>
      </w:divsChild>
    </w:div>
    <w:div w:id="384984184">
      <w:marLeft w:val="-225"/>
      <w:marRight w:val="-225"/>
      <w:marTop w:val="0"/>
      <w:marBottom w:val="0"/>
      <w:divBdr>
        <w:top w:val="none" w:sz="0" w:space="0" w:color="auto"/>
        <w:left w:val="none" w:sz="0" w:space="0" w:color="auto"/>
        <w:bottom w:val="none" w:sz="0" w:space="0" w:color="auto"/>
        <w:right w:val="none" w:sz="0" w:space="0" w:color="auto"/>
      </w:divBdr>
      <w:divsChild>
        <w:div w:id="162012039">
          <w:marLeft w:val="0"/>
          <w:marRight w:val="0"/>
          <w:marTop w:val="0"/>
          <w:marBottom w:val="0"/>
          <w:divBdr>
            <w:top w:val="none" w:sz="0" w:space="0" w:color="auto"/>
            <w:left w:val="none" w:sz="0" w:space="0" w:color="auto"/>
            <w:bottom w:val="none" w:sz="0" w:space="0" w:color="auto"/>
            <w:right w:val="none" w:sz="0" w:space="0" w:color="auto"/>
          </w:divBdr>
        </w:div>
        <w:div w:id="204567886">
          <w:marLeft w:val="0"/>
          <w:marRight w:val="0"/>
          <w:marTop w:val="0"/>
          <w:marBottom w:val="0"/>
          <w:divBdr>
            <w:top w:val="none" w:sz="0" w:space="0" w:color="auto"/>
            <w:left w:val="none" w:sz="0" w:space="0" w:color="auto"/>
            <w:bottom w:val="none" w:sz="0" w:space="0" w:color="auto"/>
            <w:right w:val="none" w:sz="0" w:space="0" w:color="auto"/>
          </w:divBdr>
        </w:div>
        <w:div w:id="1749961070">
          <w:marLeft w:val="0"/>
          <w:marRight w:val="0"/>
          <w:marTop w:val="0"/>
          <w:marBottom w:val="0"/>
          <w:divBdr>
            <w:top w:val="none" w:sz="0" w:space="0" w:color="auto"/>
            <w:left w:val="none" w:sz="0" w:space="0" w:color="auto"/>
            <w:bottom w:val="none" w:sz="0" w:space="0" w:color="auto"/>
            <w:right w:val="none" w:sz="0" w:space="0" w:color="auto"/>
          </w:divBdr>
        </w:div>
      </w:divsChild>
    </w:div>
    <w:div w:id="396128714">
      <w:marLeft w:val="-225"/>
      <w:marRight w:val="-225"/>
      <w:marTop w:val="0"/>
      <w:marBottom w:val="0"/>
      <w:divBdr>
        <w:top w:val="none" w:sz="0" w:space="0" w:color="auto"/>
        <w:left w:val="none" w:sz="0" w:space="0" w:color="auto"/>
        <w:bottom w:val="none" w:sz="0" w:space="0" w:color="auto"/>
        <w:right w:val="none" w:sz="0" w:space="0" w:color="auto"/>
      </w:divBdr>
      <w:divsChild>
        <w:div w:id="885986398">
          <w:marLeft w:val="0"/>
          <w:marRight w:val="0"/>
          <w:marTop w:val="0"/>
          <w:marBottom w:val="0"/>
          <w:divBdr>
            <w:top w:val="none" w:sz="0" w:space="0" w:color="auto"/>
            <w:left w:val="none" w:sz="0" w:space="0" w:color="auto"/>
            <w:bottom w:val="none" w:sz="0" w:space="0" w:color="auto"/>
            <w:right w:val="none" w:sz="0" w:space="0" w:color="auto"/>
          </w:divBdr>
        </w:div>
        <w:div w:id="1748377770">
          <w:marLeft w:val="0"/>
          <w:marRight w:val="0"/>
          <w:marTop w:val="0"/>
          <w:marBottom w:val="0"/>
          <w:divBdr>
            <w:top w:val="none" w:sz="0" w:space="0" w:color="auto"/>
            <w:left w:val="none" w:sz="0" w:space="0" w:color="auto"/>
            <w:bottom w:val="none" w:sz="0" w:space="0" w:color="auto"/>
            <w:right w:val="none" w:sz="0" w:space="0" w:color="auto"/>
          </w:divBdr>
        </w:div>
        <w:div w:id="701200716">
          <w:marLeft w:val="0"/>
          <w:marRight w:val="0"/>
          <w:marTop w:val="0"/>
          <w:marBottom w:val="0"/>
          <w:divBdr>
            <w:top w:val="none" w:sz="0" w:space="0" w:color="auto"/>
            <w:left w:val="none" w:sz="0" w:space="0" w:color="auto"/>
            <w:bottom w:val="none" w:sz="0" w:space="0" w:color="auto"/>
            <w:right w:val="none" w:sz="0" w:space="0" w:color="auto"/>
          </w:divBdr>
        </w:div>
      </w:divsChild>
    </w:div>
    <w:div w:id="404449418">
      <w:marLeft w:val="-225"/>
      <w:marRight w:val="-225"/>
      <w:marTop w:val="0"/>
      <w:marBottom w:val="0"/>
      <w:divBdr>
        <w:top w:val="none" w:sz="0" w:space="0" w:color="auto"/>
        <w:left w:val="none" w:sz="0" w:space="0" w:color="auto"/>
        <w:bottom w:val="none" w:sz="0" w:space="0" w:color="auto"/>
        <w:right w:val="none" w:sz="0" w:space="0" w:color="auto"/>
      </w:divBdr>
      <w:divsChild>
        <w:div w:id="1248999512">
          <w:marLeft w:val="0"/>
          <w:marRight w:val="0"/>
          <w:marTop w:val="0"/>
          <w:marBottom w:val="0"/>
          <w:divBdr>
            <w:top w:val="none" w:sz="0" w:space="0" w:color="auto"/>
            <w:left w:val="none" w:sz="0" w:space="0" w:color="auto"/>
            <w:bottom w:val="none" w:sz="0" w:space="0" w:color="auto"/>
            <w:right w:val="none" w:sz="0" w:space="0" w:color="auto"/>
          </w:divBdr>
          <w:divsChild>
            <w:div w:id="1803887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9546285">
      <w:marLeft w:val="-225"/>
      <w:marRight w:val="-225"/>
      <w:marTop w:val="0"/>
      <w:marBottom w:val="300"/>
      <w:divBdr>
        <w:top w:val="none" w:sz="0" w:space="0" w:color="auto"/>
        <w:left w:val="none" w:sz="0" w:space="0" w:color="auto"/>
        <w:bottom w:val="none" w:sz="0" w:space="0" w:color="auto"/>
        <w:right w:val="none" w:sz="0" w:space="0" w:color="auto"/>
      </w:divBdr>
      <w:divsChild>
        <w:div w:id="61373409">
          <w:marLeft w:val="0"/>
          <w:marRight w:val="0"/>
          <w:marTop w:val="0"/>
          <w:marBottom w:val="0"/>
          <w:divBdr>
            <w:top w:val="none" w:sz="0" w:space="0" w:color="auto"/>
            <w:left w:val="none" w:sz="0" w:space="0" w:color="auto"/>
            <w:bottom w:val="none" w:sz="0" w:space="0" w:color="auto"/>
            <w:right w:val="none" w:sz="0" w:space="0" w:color="auto"/>
          </w:divBdr>
        </w:div>
      </w:divsChild>
    </w:div>
    <w:div w:id="411240508">
      <w:marLeft w:val="-225"/>
      <w:marRight w:val="-225"/>
      <w:marTop w:val="0"/>
      <w:marBottom w:val="0"/>
      <w:divBdr>
        <w:top w:val="none" w:sz="0" w:space="0" w:color="auto"/>
        <w:left w:val="none" w:sz="0" w:space="0" w:color="auto"/>
        <w:bottom w:val="none" w:sz="0" w:space="0" w:color="auto"/>
        <w:right w:val="none" w:sz="0" w:space="0" w:color="auto"/>
      </w:divBdr>
      <w:divsChild>
        <w:div w:id="628508484">
          <w:marLeft w:val="0"/>
          <w:marRight w:val="0"/>
          <w:marTop w:val="0"/>
          <w:marBottom w:val="0"/>
          <w:divBdr>
            <w:top w:val="none" w:sz="0" w:space="0" w:color="auto"/>
            <w:left w:val="none" w:sz="0" w:space="0" w:color="auto"/>
            <w:bottom w:val="none" w:sz="0" w:space="0" w:color="auto"/>
            <w:right w:val="none" w:sz="0" w:space="0" w:color="auto"/>
          </w:divBdr>
        </w:div>
        <w:div w:id="106698362">
          <w:marLeft w:val="0"/>
          <w:marRight w:val="0"/>
          <w:marTop w:val="0"/>
          <w:marBottom w:val="0"/>
          <w:divBdr>
            <w:top w:val="none" w:sz="0" w:space="0" w:color="auto"/>
            <w:left w:val="none" w:sz="0" w:space="0" w:color="auto"/>
            <w:bottom w:val="none" w:sz="0" w:space="0" w:color="auto"/>
            <w:right w:val="none" w:sz="0" w:space="0" w:color="auto"/>
          </w:divBdr>
        </w:div>
        <w:div w:id="1109161763">
          <w:marLeft w:val="0"/>
          <w:marRight w:val="0"/>
          <w:marTop w:val="0"/>
          <w:marBottom w:val="0"/>
          <w:divBdr>
            <w:top w:val="none" w:sz="0" w:space="0" w:color="auto"/>
            <w:left w:val="none" w:sz="0" w:space="0" w:color="auto"/>
            <w:bottom w:val="none" w:sz="0" w:space="0" w:color="auto"/>
            <w:right w:val="none" w:sz="0" w:space="0" w:color="auto"/>
          </w:divBdr>
        </w:div>
      </w:divsChild>
    </w:div>
    <w:div w:id="421340720">
      <w:marLeft w:val="-225"/>
      <w:marRight w:val="-225"/>
      <w:marTop w:val="0"/>
      <w:marBottom w:val="0"/>
      <w:divBdr>
        <w:top w:val="none" w:sz="0" w:space="0" w:color="auto"/>
        <w:left w:val="none" w:sz="0" w:space="0" w:color="auto"/>
        <w:bottom w:val="none" w:sz="0" w:space="0" w:color="auto"/>
        <w:right w:val="none" w:sz="0" w:space="0" w:color="auto"/>
      </w:divBdr>
      <w:divsChild>
        <w:div w:id="1642343734">
          <w:marLeft w:val="0"/>
          <w:marRight w:val="0"/>
          <w:marTop w:val="0"/>
          <w:marBottom w:val="0"/>
          <w:divBdr>
            <w:top w:val="none" w:sz="0" w:space="0" w:color="auto"/>
            <w:left w:val="none" w:sz="0" w:space="0" w:color="auto"/>
            <w:bottom w:val="none" w:sz="0" w:space="0" w:color="auto"/>
            <w:right w:val="none" w:sz="0" w:space="0" w:color="auto"/>
          </w:divBdr>
          <w:divsChild>
            <w:div w:id="19708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4375872">
      <w:marLeft w:val="-225"/>
      <w:marRight w:val="-225"/>
      <w:marTop w:val="0"/>
      <w:marBottom w:val="0"/>
      <w:divBdr>
        <w:top w:val="none" w:sz="0" w:space="0" w:color="auto"/>
        <w:left w:val="none" w:sz="0" w:space="0" w:color="auto"/>
        <w:bottom w:val="none" w:sz="0" w:space="0" w:color="auto"/>
        <w:right w:val="none" w:sz="0" w:space="0" w:color="auto"/>
      </w:divBdr>
      <w:divsChild>
        <w:div w:id="1996686130">
          <w:marLeft w:val="0"/>
          <w:marRight w:val="0"/>
          <w:marTop w:val="0"/>
          <w:marBottom w:val="0"/>
          <w:divBdr>
            <w:top w:val="none" w:sz="0" w:space="0" w:color="auto"/>
            <w:left w:val="none" w:sz="0" w:space="0" w:color="auto"/>
            <w:bottom w:val="none" w:sz="0" w:space="0" w:color="auto"/>
            <w:right w:val="none" w:sz="0" w:space="0" w:color="auto"/>
          </w:divBdr>
        </w:div>
        <w:div w:id="262232122">
          <w:marLeft w:val="0"/>
          <w:marRight w:val="0"/>
          <w:marTop w:val="0"/>
          <w:marBottom w:val="0"/>
          <w:divBdr>
            <w:top w:val="none" w:sz="0" w:space="0" w:color="auto"/>
            <w:left w:val="none" w:sz="0" w:space="0" w:color="auto"/>
            <w:bottom w:val="none" w:sz="0" w:space="0" w:color="auto"/>
            <w:right w:val="none" w:sz="0" w:space="0" w:color="auto"/>
          </w:divBdr>
        </w:div>
        <w:div w:id="1297417313">
          <w:marLeft w:val="0"/>
          <w:marRight w:val="0"/>
          <w:marTop w:val="0"/>
          <w:marBottom w:val="0"/>
          <w:divBdr>
            <w:top w:val="none" w:sz="0" w:space="0" w:color="auto"/>
            <w:left w:val="none" w:sz="0" w:space="0" w:color="auto"/>
            <w:bottom w:val="none" w:sz="0" w:space="0" w:color="auto"/>
            <w:right w:val="none" w:sz="0" w:space="0" w:color="auto"/>
          </w:divBdr>
        </w:div>
      </w:divsChild>
    </w:div>
    <w:div w:id="424888118">
      <w:marLeft w:val="-225"/>
      <w:marRight w:val="-225"/>
      <w:marTop w:val="0"/>
      <w:marBottom w:val="300"/>
      <w:divBdr>
        <w:top w:val="none" w:sz="0" w:space="0" w:color="auto"/>
        <w:left w:val="none" w:sz="0" w:space="0" w:color="auto"/>
        <w:bottom w:val="none" w:sz="0" w:space="0" w:color="auto"/>
        <w:right w:val="none" w:sz="0" w:space="0" w:color="auto"/>
      </w:divBdr>
      <w:divsChild>
        <w:div w:id="416633962">
          <w:marLeft w:val="0"/>
          <w:marRight w:val="0"/>
          <w:marTop w:val="0"/>
          <w:marBottom w:val="0"/>
          <w:divBdr>
            <w:top w:val="none" w:sz="0" w:space="0" w:color="auto"/>
            <w:left w:val="none" w:sz="0" w:space="0" w:color="auto"/>
            <w:bottom w:val="none" w:sz="0" w:space="0" w:color="auto"/>
            <w:right w:val="none" w:sz="0" w:space="0" w:color="auto"/>
          </w:divBdr>
        </w:div>
      </w:divsChild>
    </w:div>
    <w:div w:id="430243878">
      <w:marLeft w:val="-225"/>
      <w:marRight w:val="-225"/>
      <w:marTop w:val="0"/>
      <w:marBottom w:val="0"/>
      <w:divBdr>
        <w:top w:val="none" w:sz="0" w:space="0" w:color="auto"/>
        <w:left w:val="none" w:sz="0" w:space="0" w:color="auto"/>
        <w:bottom w:val="none" w:sz="0" w:space="0" w:color="auto"/>
        <w:right w:val="none" w:sz="0" w:space="0" w:color="auto"/>
      </w:divBdr>
      <w:divsChild>
        <w:div w:id="233050378">
          <w:marLeft w:val="0"/>
          <w:marRight w:val="0"/>
          <w:marTop w:val="0"/>
          <w:marBottom w:val="0"/>
          <w:divBdr>
            <w:top w:val="none" w:sz="0" w:space="0" w:color="auto"/>
            <w:left w:val="none" w:sz="0" w:space="0" w:color="auto"/>
            <w:bottom w:val="none" w:sz="0" w:space="0" w:color="auto"/>
            <w:right w:val="none" w:sz="0" w:space="0" w:color="auto"/>
          </w:divBdr>
        </w:div>
        <w:div w:id="866867613">
          <w:marLeft w:val="0"/>
          <w:marRight w:val="0"/>
          <w:marTop w:val="0"/>
          <w:marBottom w:val="0"/>
          <w:divBdr>
            <w:top w:val="none" w:sz="0" w:space="0" w:color="auto"/>
            <w:left w:val="none" w:sz="0" w:space="0" w:color="auto"/>
            <w:bottom w:val="none" w:sz="0" w:space="0" w:color="auto"/>
            <w:right w:val="none" w:sz="0" w:space="0" w:color="auto"/>
          </w:divBdr>
        </w:div>
        <w:div w:id="129246685">
          <w:marLeft w:val="0"/>
          <w:marRight w:val="0"/>
          <w:marTop w:val="0"/>
          <w:marBottom w:val="0"/>
          <w:divBdr>
            <w:top w:val="none" w:sz="0" w:space="0" w:color="auto"/>
            <w:left w:val="none" w:sz="0" w:space="0" w:color="auto"/>
            <w:bottom w:val="none" w:sz="0" w:space="0" w:color="auto"/>
            <w:right w:val="none" w:sz="0" w:space="0" w:color="auto"/>
          </w:divBdr>
        </w:div>
      </w:divsChild>
    </w:div>
    <w:div w:id="435053139">
      <w:marLeft w:val="-225"/>
      <w:marRight w:val="-225"/>
      <w:marTop w:val="0"/>
      <w:marBottom w:val="0"/>
      <w:divBdr>
        <w:top w:val="none" w:sz="0" w:space="0" w:color="auto"/>
        <w:left w:val="none" w:sz="0" w:space="0" w:color="auto"/>
        <w:bottom w:val="none" w:sz="0" w:space="0" w:color="auto"/>
        <w:right w:val="none" w:sz="0" w:space="0" w:color="auto"/>
      </w:divBdr>
      <w:divsChild>
        <w:div w:id="667516450">
          <w:marLeft w:val="0"/>
          <w:marRight w:val="0"/>
          <w:marTop w:val="0"/>
          <w:marBottom w:val="0"/>
          <w:divBdr>
            <w:top w:val="none" w:sz="0" w:space="0" w:color="auto"/>
            <w:left w:val="none" w:sz="0" w:space="0" w:color="auto"/>
            <w:bottom w:val="none" w:sz="0" w:space="0" w:color="auto"/>
            <w:right w:val="none" w:sz="0" w:space="0" w:color="auto"/>
          </w:divBdr>
        </w:div>
        <w:div w:id="407532297">
          <w:marLeft w:val="0"/>
          <w:marRight w:val="0"/>
          <w:marTop w:val="0"/>
          <w:marBottom w:val="0"/>
          <w:divBdr>
            <w:top w:val="none" w:sz="0" w:space="0" w:color="auto"/>
            <w:left w:val="none" w:sz="0" w:space="0" w:color="auto"/>
            <w:bottom w:val="none" w:sz="0" w:space="0" w:color="auto"/>
            <w:right w:val="none" w:sz="0" w:space="0" w:color="auto"/>
          </w:divBdr>
        </w:div>
        <w:div w:id="1242327862">
          <w:marLeft w:val="0"/>
          <w:marRight w:val="0"/>
          <w:marTop w:val="0"/>
          <w:marBottom w:val="0"/>
          <w:divBdr>
            <w:top w:val="none" w:sz="0" w:space="0" w:color="auto"/>
            <w:left w:val="none" w:sz="0" w:space="0" w:color="auto"/>
            <w:bottom w:val="none" w:sz="0" w:space="0" w:color="auto"/>
            <w:right w:val="none" w:sz="0" w:space="0" w:color="auto"/>
          </w:divBdr>
        </w:div>
      </w:divsChild>
    </w:div>
    <w:div w:id="467819540">
      <w:marLeft w:val="-225"/>
      <w:marRight w:val="-225"/>
      <w:marTop w:val="0"/>
      <w:marBottom w:val="0"/>
      <w:divBdr>
        <w:top w:val="none" w:sz="0" w:space="0" w:color="auto"/>
        <w:left w:val="none" w:sz="0" w:space="0" w:color="auto"/>
        <w:bottom w:val="none" w:sz="0" w:space="0" w:color="auto"/>
        <w:right w:val="none" w:sz="0" w:space="0" w:color="auto"/>
      </w:divBdr>
      <w:divsChild>
        <w:div w:id="296646461">
          <w:marLeft w:val="0"/>
          <w:marRight w:val="0"/>
          <w:marTop w:val="0"/>
          <w:marBottom w:val="0"/>
          <w:divBdr>
            <w:top w:val="none" w:sz="0" w:space="0" w:color="auto"/>
            <w:left w:val="none" w:sz="0" w:space="0" w:color="auto"/>
            <w:bottom w:val="none" w:sz="0" w:space="0" w:color="auto"/>
            <w:right w:val="none" w:sz="0" w:space="0" w:color="auto"/>
          </w:divBdr>
          <w:divsChild>
            <w:div w:id="62157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663204">
      <w:marLeft w:val="-225"/>
      <w:marRight w:val="-225"/>
      <w:marTop w:val="0"/>
      <w:marBottom w:val="0"/>
      <w:divBdr>
        <w:top w:val="none" w:sz="0" w:space="0" w:color="auto"/>
        <w:left w:val="none" w:sz="0" w:space="0" w:color="auto"/>
        <w:bottom w:val="none" w:sz="0" w:space="0" w:color="auto"/>
        <w:right w:val="none" w:sz="0" w:space="0" w:color="auto"/>
      </w:divBdr>
      <w:divsChild>
        <w:div w:id="1283345247">
          <w:marLeft w:val="0"/>
          <w:marRight w:val="0"/>
          <w:marTop w:val="0"/>
          <w:marBottom w:val="0"/>
          <w:divBdr>
            <w:top w:val="none" w:sz="0" w:space="0" w:color="auto"/>
            <w:left w:val="none" w:sz="0" w:space="0" w:color="auto"/>
            <w:bottom w:val="none" w:sz="0" w:space="0" w:color="auto"/>
            <w:right w:val="none" w:sz="0" w:space="0" w:color="auto"/>
          </w:divBdr>
          <w:divsChild>
            <w:div w:id="606079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359036">
      <w:marLeft w:val="-225"/>
      <w:marRight w:val="-225"/>
      <w:marTop w:val="0"/>
      <w:marBottom w:val="0"/>
      <w:divBdr>
        <w:top w:val="none" w:sz="0" w:space="0" w:color="auto"/>
        <w:left w:val="none" w:sz="0" w:space="0" w:color="auto"/>
        <w:bottom w:val="none" w:sz="0" w:space="0" w:color="auto"/>
        <w:right w:val="none" w:sz="0" w:space="0" w:color="auto"/>
      </w:divBdr>
      <w:divsChild>
        <w:div w:id="1691639375">
          <w:marLeft w:val="0"/>
          <w:marRight w:val="0"/>
          <w:marTop w:val="0"/>
          <w:marBottom w:val="0"/>
          <w:divBdr>
            <w:top w:val="none" w:sz="0" w:space="0" w:color="auto"/>
            <w:left w:val="none" w:sz="0" w:space="0" w:color="auto"/>
            <w:bottom w:val="none" w:sz="0" w:space="0" w:color="auto"/>
            <w:right w:val="none" w:sz="0" w:space="0" w:color="auto"/>
          </w:divBdr>
          <w:divsChild>
            <w:div w:id="14174812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2786925">
      <w:marLeft w:val="-225"/>
      <w:marRight w:val="-225"/>
      <w:marTop w:val="0"/>
      <w:marBottom w:val="0"/>
      <w:divBdr>
        <w:top w:val="none" w:sz="0" w:space="0" w:color="auto"/>
        <w:left w:val="none" w:sz="0" w:space="0" w:color="auto"/>
        <w:bottom w:val="none" w:sz="0" w:space="0" w:color="auto"/>
        <w:right w:val="none" w:sz="0" w:space="0" w:color="auto"/>
      </w:divBdr>
      <w:divsChild>
        <w:div w:id="380788436">
          <w:marLeft w:val="0"/>
          <w:marRight w:val="0"/>
          <w:marTop w:val="0"/>
          <w:marBottom w:val="0"/>
          <w:divBdr>
            <w:top w:val="none" w:sz="0" w:space="0" w:color="auto"/>
            <w:left w:val="none" w:sz="0" w:space="0" w:color="auto"/>
            <w:bottom w:val="none" w:sz="0" w:space="0" w:color="auto"/>
            <w:right w:val="none" w:sz="0" w:space="0" w:color="auto"/>
          </w:divBdr>
          <w:divsChild>
            <w:div w:id="654339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774318">
      <w:marLeft w:val="-225"/>
      <w:marRight w:val="-225"/>
      <w:marTop w:val="0"/>
      <w:marBottom w:val="300"/>
      <w:divBdr>
        <w:top w:val="none" w:sz="0" w:space="0" w:color="auto"/>
        <w:left w:val="none" w:sz="0" w:space="0" w:color="auto"/>
        <w:bottom w:val="none" w:sz="0" w:space="0" w:color="auto"/>
        <w:right w:val="none" w:sz="0" w:space="0" w:color="auto"/>
      </w:divBdr>
      <w:divsChild>
        <w:div w:id="344478600">
          <w:marLeft w:val="0"/>
          <w:marRight w:val="0"/>
          <w:marTop w:val="0"/>
          <w:marBottom w:val="0"/>
          <w:divBdr>
            <w:top w:val="none" w:sz="0" w:space="0" w:color="auto"/>
            <w:left w:val="none" w:sz="0" w:space="0" w:color="auto"/>
            <w:bottom w:val="none" w:sz="0" w:space="0" w:color="auto"/>
            <w:right w:val="none" w:sz="0" w:space="0" w:color="auto"/>
          </w:divBdr>
        </w:div>
      </w:divsChild>
    </w:div>
    <w:div w:id="582571777">
      <w:marLeft w:val="-225"/>
      <w:marRight w:val="-225"/>
      <w:marTop w:val="0"/>
      <w:marBottom w:val="0"/>
      <w:divBdr>
        <w:top w:val="none" w:sz="0" w:space="0" w:color="auto"/>
        <w:left w:val="none" w:sz="0" w:space="0" w:color="auto"/>
        <w:bottom w:val="none" w:sz="0" w:space="0" w:color="auto"/>
        <w:right w:val="none" w:sz="0" w:space="0" w:color="auto"/>
      </w:divBdr>
      <w:divsChild>
        <w:div w:id="1799565913">
          <w:marLeft w:val="0"/>
          <w:marRight w:val="0"/>
          <w:marTop w:val="0"/>
          <w:marBottom w:val="0"/>
          <w:divBdr>
            <w:top w:val="none" w:sz="0" w:space="0" w:color="auto"/>
            <w:left w:val="none" w:sz="0" w:space="0" w:color="auto"/>
            <w:bottom w:val="none" w:sz="0" w:space="0" w:color="auto"/>
            <w:right w:val="none" w:sz="0" w:space="0" w:color="auto"/>
          </w:divBdr>
        </w:div>
        <w:div w:id="274679101">
          <w:marLeft w:val="0"/>
          <w:marRight w:val="0"/>
          <w:marTop w:val="0"/>
          <w:marBottom w:val="0"/>
          <w:divBdr>
            <w:top w:val="none" w:sz="0" w:space="0" w:color="auto"/>
            <w:left w:val="none" w:sz="0" w:space="0" w:color="auto"/>
            <w:bottom w:val="none" w:sz="0" w:space="0" w:color="auto"/>
            <w:right w:val="none" w:sz="0" w:space="0" w:color="auto"/>
          </w:divBdr>
        </w:div>
        <w:div w:id="1576361351">
          <w:marLeft w:val="0"/>
          <w:marRight w:val="0"/>
          <w:marTop w:val="0"/>
          <w:marBottom w:val="0"/>
          <w:divBdr>
            <w:top w:val="none" w:sz="0" w:space="0" w:color="auto"/>
            <w:left w:val="none" w:sz="0" w:space="0" w:color="auto"/>
            <w:bottom w:val="none" w:sz="0" w:space="0" w:color="auto"/>
            <w:right w:val="none" w:sz="0" w:space="0" w:color="auto"/>
          </w:divBdr>
        </w:div>
      </w:divsChild>
    </w:div>
    <w:div w:id="583295948">
      <w:marLeft w:val="-225"/>
      <w:marRight w:val="-225"/>
      <w:marTop w:val="0"/>
      <w:marBottom w:val="0"/>
      <w:divBdr>
        <w:top w:val="none" w:sz="0" w:space="0" w:color="auto"/>
        <w:left w:val="none" w:sz="0" w:space="0" w:color="auto"/>
        <w:bottom w:val="none" w:sz="0" w:space="0" w:color="auto"/>
        <w:right w:val="none" w:sz="0" w:space="0" w:color="auto"/>
      </w:divBdr>
      <w:divsChild>
        <w:div w:id="651060232">
          <w:marLeft w:val="0"/>
          <w:marRight w:val="0"/>
          <w:marTop w:val="0"/>
          <w:marBottom w:val="0"/>
          <w:divBdr>
            <w:top w:val="none" w:sz="0" w:space="0" w:color="auto"/>
            <w:left w:val="none" w:sz="0" w:space="0" w:color="auto"/>
            <w:bottom w:val="none" w:sz="0" w:space="0" w:color="auto"/>
            <w:right w:val="none" w:sz="0" w:space="0" w:color="auto"/>
          </w:divBdr>
          <w:divsChild>
            <w:div w:id="213536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2708997">
      <w:marLeft w:val="-225"/>
      <w:marRight w:val="-225"/>
      <w:marTop w:val="0"/>
      <w:marBottom w:val="0"/>
      <w:divBdr>
        <w:top w:val="none" w:sz="0" w:space="0" w:color="auto"/>
        <w:left w:val="none" w:sz="0" w:space="0" w:color="auto"/>
        <w:bottom w:val="none" w:sz="0" w:space="0" w:color="auto"/>
        <w:right w:val="none" w:sz="0" w:space="0" w:color="auto"/>
      </w:divBdr>
      <w:divsChild>
        <w:div w:id="711808945">
          <w:marLeft w:val="0"/>
          <w:marRight w:val="0"/>
          <w:marTop w:val="0"/>
          <w:marBottom w:val="0"/>
          <w:divBdr>
            <w:top w:val="none" w:sz="0" w:space="0" w:color="auto"/>
            <w:left w:val="none" w:sz="0" w:space="0" w:color="auto"/>
            <w:bottom w:val="none" w:sz="0" w:space="0" w:color="auto"/>
            <w:right w:val="none" w:sz="0" w:space="0" w:color="auto"/>
          </w:divBdr>
        </w:div>
        <w:div w:id="989214705">
          <w:marLeft w:val="0"/>
          <w:marRight w:val="0"/>
          <w:marTop w:val="0"/>
          <w:marBottom w:val="0"/>
          <w:divBdr>
            <w:top w:val="none" w:sz="0" w:space="0" w:color="auto"/>
            <w:left w:val="none" w:sz="0" w:space="0" w:color="auto"/>
            <w:bottom w:val="none" w:sz="0" w:space="0" w:color="auto"/>
            <w:right w:val="none" w:sz="0" w:space="0" w:color="auto"/>
          </w:divBdr>
        </w:div>
        <w:div w:id="1038822477">
          <w:marLeft w:val="0"/>
          <w:marRight w:val="0"/>
          <w:marTop w:val="0"/>
          <w:marBottom w:val="0"/>
          <w:divBdr>
            <w:top w:val="none" w:sz="0" w:space="0" w:color="auto"/>
            <w:left w:val="none" w:sz="0" w:space="0" w:color="auto"/>
            <w:bottom w:val="none" w:sz="0" w:space="0" w:color="auto"/>
            <w:right w:val="none" w:sz="0" w:space="0" w:color="auto"/>
          </w:divBdr>
        </w:div>
      </w:divsChild>
    </w:div>
    <w:div w:id="617879035">
      <w:marLeft w:val="-225"/>
      <w:marRight w:val="-225"/>
      <w:marTop w:val="0"/>
      <w:marBottom w:val="0"/>
      <w:divBdr>
        <w:top w:val="none" w:sz="0" w:space="0" w:color="auto"/>
        <w:left w:val="none" w:sz="0" w:space="0" w:color="auto"/>
        <w:bottom w:val="none" w:sz="0" w:space="0" w:color="auto"/>
        <w:right w:val="none" w:sz="0" w:space="0" w:color="auto"/>
      </w:divBdr>
      <w:divsChild>
        <w:div w:id="1876770164">
          <w:marLeft w:val="0"/>
          <w:marRight w:val="0"/>
          <w:marTop w:val="0"/>
          <w:marBottom w:val="0"/>
          <w:divBdr>
            <w:top w:val="none" w:sz="0" w:space="0" w:color="auto"/>
            <w:left w:val="none" w:sz="0" w:space="0" w:color="auto"/>
            <w:bottom w:val="none" w:sz="0" w:space="0" w:color="auto"/>
            <w:right w:val="none" w:sz="0" w:space="0" w:color="auto"/>
          </w:divBdr>
          <w:divsChild>
            <w:div w:id="1931041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3124402">
      <w:marLeft w:val="-225"/>
      <w:marRight w:val="-225"/>
      <w:marTop w:val="0"/>
      <w:marBottom w:val="0"/>
      <w:divBdr>
        <w:top w:val="none" w:sz="0" w:space="0" w:color="auto"/>
        <w:left w:val="none" w:sz="0" w:space="0" w:color="auto"/>
        <w:bottom w:val="none" w:sz="0" w:space="0" w:color="auto"/>
        <w:right w:val="none" w:sz="0" w:space="0" w:color="auto"/>
      </w:divBdr>
      <w:divsChild>
        <w:div w:id="1144735747">
          <w:marLeft w:val="0"/>
          <w:marRight w:val="0"/>
          <w:marTop w:val="0"/>
          <w:marBottom w:val="0"/>
          <w:divBdr>
            <w:top w:val="none" w:sz="0" w:space="0" w:color="auto"/>
            <w:left w:val="none" w:sz="0" w:space="0" w:color="auto"/>
            <w:bottom w:val="none" w:sz="0" w:space="0" w:color="auto"/>
            <w:right w:val="none" w:sz="0" w:space="0" w:color="auto"/>
          </w:divBdr>
        </w:div>
        <w:div w:id="838160946">
          <w:marLeft w:val="0"/>
          <w:marRight w:val="0"/>
          <w:marTop w:val="0"/>
          <w:marBottom w:val="0"/>
          <w:divBdr>
            <w:top w:val="none" w:sz="0" w:space="0" w:color="auto"/>
            <w:left w:val="none" w:sz="0" w:space="0" w:color="auto"/>
            <w:bottom w:val="none" w:sz="0" w:space="0" w:color="auto"/>
            <w:right w:val="none" w:sz="0" w:space="0" w:color="auto"/>
          </w:divBdr>
        </w:div>
        <w:div w:id="1811240700">
          <w:marLeft w:val="0"/>
          <w:marRight w:val="0"/>
          <w:marTop w:val="0"/>
          <w:marBottom w:val="0"/>
          <w:divBdr>
            <w:top w:val="none" w:sz="0" w:space="0" w:color="auto"/>
            <w:left w:val="none" w:sz="0" w:space="0" w:color="auto"/>
            <w:bottom w:val="none" w:sz="0" w:space="0" w:color="auto"/>
            <w:right w:val="none" w:sz="0" w:space="0" w:color="auto"/>
          </w:divBdr>
        </w:div>
      </w:divsChild>
    </w:div>
    <w:div w:id="644428137">
      <w:marLeft w:val="-225"/>
      <w:marRight w:val="-225"/>
      <w:marTop w:val="0"/>
      <w:marBottom w:val="0"/>
      <w:divBdr>
        <w:top w:val="none" w:sz="0" w:space="0" w:color="auto"/>
        <w:left w:val="none" w:sz="0" w:space="0" w:color="auto"/>
        <w:bottom w:val="none" w:sz="0" w:space="0" w:color="auto"/>
        <w:right w:val="none" w:sz="0" w:space="0" w:color="auto"/>
      </w:divBdr>
      <w:divsChild>
        <w:div w:id="1186211065">
          <w:marLeft w:val="0"/>
          <w:marRight w:val="0"/>
          <w:marTop w:val="0"/>
          <w:marBottom w:val="0"/>
          <w:divBdr>
            <w:top w:val="none" w:sz="0" w:space="0" w:color="auto"/>
            <w:left w:val="none" w:sz="0" w:space="0" w:color="auto"/>
            <w:bottom w:val="none" w:sz="0" w:space="0" w:color="auto"/>
            <w:right w:val="none" w:sz="0" w:space="0" w:color="auto"/>
          </w:divBdr>
        </w:div>
        <w:div w:id="126899529">
          <w:marLeft w:val="0"/>
          <w:marRight w:val="0"/>
          <w:marTop w:val="0"/>
          <w:marBottom w:val="0"/>
          <w:divBdr>
            <w:top w:val="none" w:sz="0" w:space="0" w:color="auto"/>
            <w:left w:val="none" w:sz="0" w:space="0" w:color="auto"/>
            <w:bottom w:val="none" w:sz="0" w:space="0" w:color="auto"/>
            <w:right w:val="none" w:sz="0" w:space="0" w:color="auto"/>
          </w:divBdr>
        </w:div>
        <w:div w:id="1997954726">
          <w:marLeft w:val="0"/>
          <w:marRight w:val="0"/>
          <w:marTop w:val="0"/>
          <w:marBottom w:val="0"/>
          <w:divBdr>
            <w:top w:val="none" w:sz="0" w:space="0" w:color="auto"/>
            <w:left w:val="none" w:sz="0" w:space="0" w:color="auto"/>
            <w:bottom w:val="none" w:sz="0" w:space="0" w:color="auto"/>
            <w:right w:val="none" w:sz="0" w:space="0" w:color="auto"/>
          </w:divBdr>
        </w:div>
      </w:divsChild>
    </w:div>
    <w:div w:id="653988711">
      <w:marLeft w:val="-225"/>
      <w:marRight w:val="-225"/>
      <w:marTop w:val="0"/>
      <w:marBottom w:val="300"/>
      <w:divBdr>
        <w:top w:val="none" w:sz="0" w:space="0" w:color="auto"/>
        <w:left w:val="none" w:sz="0" w:space="0" w:color="auto"/>
        <w:bottom w:val="none" w:sz="0" w:space="0" w:color="auto"/>
        <w:right w:val="none" w:sz="0" w:space="0" w:color="auto"/>
      </w:divBdr>
      <w:divsChild>
        <w:div w:id="1066994176">
          <w:marLeft w:val="0"/>
          <w:marRight w:val="0"/>
          <w:marTop w:val="0"/>
          <w:marBottom w:val="0"/>
          <w:divBdr>
            <w:top w:val="none" w:sz="0" w:space="0" w:color="auto"/>
            <w:left w:val="none" w:sz="0" w:space="0" w:color="auto"/>
            <w:bottom w:val="none" w:sz="0" w:space="0" w:color="auto"/>
            <w:right w:val="none" w:sz="0" w:space="0" w:color="auto"/>
          </w:divBdr>
        </w:div>
      </w:divsChild>
    </w:div>
    <w:div w:id="659234658">
      <w:marLeft w:val="-225"/>
      <w:marRight w:val="-225"/>
      <w:marTop w:val="0"/>
      <w:marBottom w:val="0"/>
      <w:divBdr>
        <w:top w:val="none" w:sz="0" w:space="0" w:color="auto"/>
        <w:left w:val="none" w:sz="0" w:space="0" w:color="auto"/>
        <w:bottom w:val="none" w:sz="0" w:space="0" w:color="auto"/>
        <w:right w:val="none" w:sz="0" w:space="0" w:color="auto"/>
      </w:divBdr>
      <w:divsChild>
        <w:div w:id="48310747">
          <w:marLeft w:val="0"/>
          <w:marRight w:val="0"/>
          <w:marTop w:val="0"/>
          <w:marBottom w:val="0"/>
          <w:divBdr>
            <w:top w:val="none" w:sz="0" w:space="0" w:color="auto"/>
            <w:left w:val="none" w:sz="0" w:space="0" w:color="auto"/>
            <w:bottom w:val="none" w:sz="0" w:space="0" w:color="auto"/>
            <w:right w:val="none" w:sz="0" w:space="0" w:color="auto"/>
          </w:divBdr>
        </w:div>
        <w:div w:id="1478297093">
          <w:marLeft w:val="0"/>
          <w:marRight w:val="0"/>
          <w:marTop w:val="0"/>
          <w:marBottom w:val="0"/>
          <w:divBdr>
            <w:top w:val="none" w:sz="0" w:space="0" w:color="auto"/>
            <w:left w:val="none" w:sz="0" w:space="0" w:color="auto"/>
            <w:bottom w:val="none" w:sz="0" w:space="0" w:color="auto"/>
            <w:right w:val="none" w:sz="0" w:space="0" w:color="auto"/>
          </w:divBdr>
        </w:div>
        <w:div w:id="56250945">
          <w:marLeft w:val="0"/>
          <w:marRight w:val="0"/>
          <w:marTop w:val="0"/>
          <w:marBottom w:val="0"/>
          <w:divBdr>
            <w:top w:val="none" w:sz="0" w:space="0" w:color="auto"/>
            <w:left w:val="none" w:sz="0" w:space="0" w:color="auto"/>
            <w:bottom w:val="none" w:sz="0" w:space="0" w:color="auto"/>
            <w:right w:val="none" w:sz="0" w:space="0" w:color="auto"/>
          </w:divBdr>
        </w:div>
      </w:divsChild>
    </w:div>
    <w:div w:id="677005474">
      <w:marLeft w:val="-225"/>
      <w:marRight w:val="-225"/>
      <w:marTop w:val="0"/>
      <w:marBottom w:val="0"/>
      <w:divBdr>
        <w:top w:val="none" w:sz="0" w:space="0" w:color="auto"/>
        <w:left w:val="none" w:sz="0" w:space="0" w:color="auto"/>
        <w:bottom w:val="none" w:sz="0" w:space="0" w:color="auto"/>
        <w:right w:val="none" w:sz="0" w:space="0" w:color="auto"/>
      </w:divBdr>
      <w:divsChild>
        <w:div w:id="1116605252">
          <w:marLeft w:val="0"/>
          <w:marRight w:val="0"/>
          <w:marTop w:val="0"/>
          <w:marBottom w:val="0"/>
          <w:divBdr>
            <w:top w:val="none" w:sz="0" w:space="0" w:color="auto"/>
            <w:left w:val="none" w:sz="0" w:space="0" w:color="auto"/>
            <w:bottom w:val="none" w:sz="0" w:space="0" w:color="auto"/>
            <w:right w:val="none" w:sz="0" w:space="0" w:color="auto"/>
          </w:divBdr>
        </w:div>
        <w:div w:id="721443352">
          <w:marLeft w:val="0"/>
          <w:marRight w:val="0"/>
          <w:marTop w:val="0"/>
          <w:marBottom w:val="0"/>
          <w:divBdr>
            <w:top w:val="none" w:sz="0" w:space="0" w:color="auto"/>
            <w:left w:val="none" w:sz="0" w:space="0" w:color="auto"/>
            <w:bottom w:val="none" w:sz="0" w:space="0" w:color="auto"/>
            <w:right w:val="none" w:sz="0" w:space="0" w:color="auto"/>
          </w:divBdr>
        </w:div>
        <w:div w:id="1972590025">
          <w:marLeft w:val="0"/>
          <w:marRight w:val="0"/>
          <w:marTop w:val="0"/>
          <w:marBottom w:val="0"/>
          <w:divBdr>
            <w:top w:val="none" w:sz="0" w:space="0" w:color="auto"/>
            <w:left w:val="none" w:sz="0" w:space="0" w:color="auto"/>
            <w:bottom w:val="none" w:sz="0" w:space="0" w:color="auto"/>
            <w:right w:val="none" w:sz="0" w:space="0" w:color="auto"/>
          </w:divBdr>
        </w:div>
      </w:divsChild>
    </w:div>
    <w:div w:id="686561829">
      <w:marLeft w:val="-225"/>
      <w:marRight w:val="-225"/>
      <w:marTop w:val="0"/>
      <w:marBottom w:val="0"/>
      <w:divBdr>
        <w:top w:val="none" w:sz="0" w:space="0" w:color="auto"/>
        <w:left w:val="none" w:sz="0" w:space="0" w:color="auto"/>
        <w:bottom w:val="none" w:sz="0" w:space="0" w:color="auto"/>
        <w:right w:val="none" w:sz="0" w:space="0" w:color="auto"/>
      </w:divBdr>
      <w:divsChild>
        <w:div w:id="486358378">
          <w:marLeft w:val="0"/>
          <w:marRight w:val="0"/>
          <w:marTop w:val="0"/>
          <w:marBottom w:val="0"/>
          <w:divBdr>
            <w:top w:val="none" w:sz="0" w:space="0" w:color="auto"/>
            <w:left w:val="none" w:sz="0" w:space="0" w:color="auto"/>
            <w:bottom w:val="none" w:sz="0" w:space="0" w:color="auto"/>
            <w:right w:val="none" w:sz="0" w:space="0" w:color="auto"/>
          </w:divBdr>
        </w:div>
        <w:div w:id="727807251">
          <w:marLeft w:val="0"/>
          <w:marRight w:val="0"/>
          <w:marTop w:val="0"/>
          <w:marBottom w:val="0"/>
          <w:divBdr>
            <w:top w:val="none" w:sz="0" w:space="0" w:color="auto"/>
            <w:left w:val="none" w:sz="0" w:space="0" w:color="auto"/>
            <w:bottom w:val="none" w:sz="0" w:space="0" w:color="auto"/>
            <w:right w:val="none" w:sz="0" w:space="0" w:color="auto"/>
          </w:divBdr>
        </w:div>
        <w:div w:id="1958750395">
          <w:marLeft w:val="0"/>
          <w:marRight w:val="0"/>
          <w:marTop w:val="0"/>
          <w:marBottom w:val="0"/>
          <w:divBdr>
            <w:top w:val="none" w:sz="0" w:space="0" w:color="auto"/>
            <w:left w:val="none" w:sz="0" w:space="0" w:color="auto"/>
            <w:bottom w:val="none" w:sz="0" w:space="0" w:color="auto"/>
            <w:right w:val="none" w:sz="0" w:space="0" w:color="auto"/>
          </w:divBdr>
        </w:div>
      </w:divsChild>
    </w:div>
    <w:div w:id="713701893">
      <w:marLeft w:val="0"/>
      <w:marRight w:val="0"/>
      <w:marTop w:val="300"/>
      <w:marBottom w:val="0"/>
      <w:divBdr>
        <w:top w:val="none" w:sz="0" w:space="0" w:color="auto"/>
        <w:left w:val="none" w:sz="0" w:space="0" w:color="auto"/>
        <w:bottom w:val="none" w:sz="0" w:space="0" w:color="auto"/>
        <w:right w:val="none" w:sz="0" w:space="0" w:color="auto"/>
      </w:divBdr>
    </w:div>
    <w:div w:id="730422684">
      <w:marLeft w:val="-225"/>
      <w:marRight w:val="-225"/>
      <w:marTop w:val="0"/>
      <w:marBottom w:val="0"/>
      <w:divBdr>
        <w:top w:val="none" w:sz="0" w:space="0" w:color="auto"/>
        <w:left w:val="none" w:sz="0" w:space="0" w:color="auto"/>
        <w:bottom w:val="none" w:sz="0" w:space="0" w:color="auto"/>
        <w:right w:val="none" w:sz="0" w:space="0" w:color="auto"/>
      </w:divBdr>
      <w:divsChild>
        <w:div w:id="746340635">
          <w:marLeft w:val="0"/>
          <w:marRight w:val="0"/>
          <w:marTop w:val="0"/>
          <w:marBottom w:val="0"/>
          <w:divBdr>
            <w:top w:val="none" w:sz="0" w:space="0" w:color="auto"/>
            <w:left w:val="none" w:sz="0" w:space="0" w:color="auto"/>
            <w:bottom w:val="none" w:sz="0" w:space="0" w:color="auto"/>
            <w:right w:val="none" w:sz="0" w:space="0" w:color="auto"/>
          </w:divBdr>
        </w:div>
        <w:div w:id="1225869329">
          <w:marLeft w:val="0"/>
          <w:marRight w:val="0"/>
          <w:marTop w:val="0"/>
          <w:marBottom w:val="0"/>
          <w:divBdr>
            <w:top w:val="none" w:sz="0" w:space="0" w:color="auto"/>
            <w:left w:val="none" w:sz="0" w:space="0" w:color="auto"/>
            <w:bottom w:val="none" w:sz="0" w:space="0" w:color="auto"/>
            <w:right w:val="none" w:sz="0" w:space="0" w:color="auto"/>
          </w:divBdr>
        </w:div>
        <w:div w:id="1318608276">
          <w:marLeft w:val="0"/>
          <w:marRight w:val="0"/>
          <w:marTop w:val="0"/>
          <w:marBottom w:val="0"/>
          <w:divBdr>
            <w:top w:val="none" w:sz="0" w:space="0" w:color="auto"/>
            <w:left w:val="none" w:sz="0" w:space="0" w:color="auto"/>
            <w:bottom w:val="none" w:sz="0" w:space="0" w:color="auto"/>
            <w:right w:val="none" w:sz="0" w:space="0" w:color="auto"/>
          </w:divBdr>
        </w:div>
      </w:divsChild>
    </w:div>
    <w:div w:id="745222034">
      <w:marLeft w:val="-225"/>
      <w:marRight w:val="-225"/>
      <w:marTop w:val="0"/>
      <w:marBottom w:val="0"/>
      <w:divBdr>
        <w:top w:val="none" w:sz="0" w:space="0" w:color="auto"/>
        <w:left w:val="none" w:sz="0" w:space="0" w:color="auto"/>
        <w:bottom w:val="none" w:sz="0" w:space="0" w:color="auto"/>
        <w:right w:val="none" w:sz="0" w:space="0" w:color="auto"/>
      </w:divBdr>
      <w:divsChild>
        <w:div w:id="1448113795">
          <w:marLeft w:val="0"/>
          <w:marRight w:val="0"/>
          <w:marTop w:val="0"/>
          <w:marBottom w:val="0"/>
          <w:divBdr>
            <w:top w:val="none" w:sz="0" w:space="0" w:color="auto"/>
            <w:left w:val="none" w:sz="0" w:space="0" w:color="auto"/>
            <w:bottom w:val="none" w:sz="0" w:space="0" w:color="auto"/>
            <w:right w:val="none" w:sz="0" w:space="0" w:color="auto"/>
          </w:divBdr>
          <w:divsChild>
            <w:div w:id="1504079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424154">
      <w:marLeft w:val="-225"/>
      <w:marRight w:val="-225"/>
      <w:marTop w:val="0"/>
      <w:marBottom w:val="0"/>
      <w:divBdr>
        <w:top w:val="none" w:sz="0" w:space="0" w:color="auto"/>
        <w:left w:val="none" w:sz="0" w:space="0" w:color="auto"/>
        <w:bottom w:val="none" w:sz="0" w:space="0" w:color="auto"/>
        <w:right w:val="none" w:sz="0" w:space="0" w:color="auto"/>
      </w:divBdr>
      <w:divsChild>
        <w:div w:id="133643963">
          <w:marLeft w:val="0"/>
          <w:marRight w:val="0"/>
          <w:marTop w:val="0"/>
          <w:marBottom w:val="0"/>
          <w:divBdr>
            <w:top w:val="none" w:sz="0" w:space="0" w:color="auto"/>
            <w:left w:val="none" w:sz="0" w:space="0" w:color="auto"/>
            <w:bottom w:val="none" w:sz="0" w:space="0" w:color="auto"/>
            <w:right w:val="none" w:sz="0" w:space="0" w:color="auto"/>
          </w:divBdr>
          <w:divsChild>
            <w:div w:id="8360744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6895566">
      <w:marLeft w:val="-225"/>
      <w:marRight w:val="-225"/>
      <w:marTop w:val="0"/>
      <w:marBottom w:val="0"/>
      <w:divBdr>
        <w:top w:val="none" w:sz="0" w:space="0" w:color="auto"/>
        <w:left w:val="none" w:sz="0" w:space="0" w:color="auto"/>
        <w:bottom w:val="none" w:sz="0" w:space="0" w:color="auto"/>
        <w:right w:val="none" w:sz="0" w:space="0" w:color="auto"/>
      </w:divBdr>
      <w:divsChild>
        <w:div w:id="2015764523">
          <w:marLeft w:val="0"/>
          <w:marRight w:val="0"/>
          <w:marTop w:val="0"/>
          <w:marBottom w:val="0"/>
          <w:divBdr>
            <w:top w:val="none" w:sz="0" w:space="0" w:color="auto"/>
            <w:left w:val="none" w:sz="0" w:space="0" w:color="auto"/>
            <w:bottom w:val="none" w:sz="0" w:space="0" w:color="auto"/>
            <w:right w:val="none" w:sz="0" w:space="0" w:color="auto"/>
          </w:divBdr>
        </w:div>
        <w:div w:id="890728163">
          <w:marLeft w:val="0"/>
          <w:marRight w:val="0"/>
          <w:marTop w:val="0"/>
          <w:marBottom w:val="0"/>
          <w:divBdr>
            <w:top w:val="none" w:sz="0" w:space="0" w:color="auto"/>
            <w:left w:val="none" w:sz="0" w:space="0" w:color="auto"/>
            <w:bottom w:val="none" w:sz="0" w:space="0" w:color="auto"/>
            <w:right w:val="none" w:sz="0" w:space="0" w:color="auto"/>
          </w:divBdr>
        </w:div>
        <w:div w:id="767426594">
          <w:marLeft w:val="0"/>
          <w:marRight w:val="0"/>
          <w:marTop w:val="0"/>
          <w:marBottom w:val="0"/>
          <w:divBdr>
            <w:top w:val="none" w:sz="0" w:space="0" w:color="auto"/>
            <w:left w:val="none" w:sz="0" w:space="0" w:color="auto"/>
            <w:bottom w:val="none" w:sz="0" w:space="0" w:color="auto"/>
            <w:right w:val="none" w:sz="0" w:space="0" w:color="auto"/>
          </w:divBdr>
        </w:div>
      </w:divsChild>
    </w:div>
    <w:div w:id="834105030">
      <w:marLeft w:val="-225"/>
      <w:marRight w:val="-225"/>
      <w:marTop w:val="0"/>
      <w:marBottom w:val="0"/>
      <w:divBdr>
        <w:top w:val="none" w:sz="0" w:space="0" w:color="auto"/>
        <w:left w:val="none" w:sz="0" w:space="0" w:color="auto"/>
        <w:bottom w:val="none" w:sz="0" w:space="0" w:color="auto"/>
        <w:right w:val="none" w:sz="0" w:space="0" w:color="auto"/>
      </w:divBdr>
      <w:divsChild>
        <w:div w:id="40445784">
          <w:marLeft w:val="0"/>
          <w:marRight w:val="0"/>
          <w:marTop w:val="0"/>
          <w:marBottom w:val="0"/>
          <w:divBdr>
            <w:top w:val="none" w:sz="0" w:space="0" w:color="auto"/>
            <w:left w:val="none" w:sz="0" w:space="0" w:color="auto"/>
            <w:bottom w:val="none" w:sz="0" w:space="0" w:color="auto"/>
            <w:right w:val="none" w:sz="0" w:space="0" w:color="auto"/>
          </w:divBdr>
        </w:div>
        <w:div w:id="1568877048">
          <w:marLeft w:val="0"/>
          <w:marRight w:val="0"/>
          <w:marTop w:val="0"/>
          <w:marBottom w:val="0"/>
          <w:divBdr>
            <w:top w:val="none" w:sz="0" w:space="0" w:color="auto"/>
            <w:left w:val="none" w:sz="0" w:space="0" w:color="auto"/>
            <w:bottom w:val="none" w:sz="0" w:space="0" w:color="auto"/>
            <w:right w:val="none" w:sz="0" w:space="0" w:color="auto"/>
          </w:divBdr>
        </w:div>
        <w:div w:id="522322919">
          <w:marLeft w:val="0"/>
          <w:marRight w:val="0"/>
          <w:marTop w:val="0"/>
          <w:marBottom w:val="0"/>
          <w:divBdr>
            <w:top w:val="none" w:sz="0" w:space="0" w:color="auto"/>
            <w:left w:val="none" w:sz="0" w:space="0" w:color="auto"/>
            <w:bottom w:val="none" w:sz="0" w:space="0" w:color="auto"/>
            <w:right w:val="none" w:sz="0" w:space="0" w:color="auto"/>
          </w:divBdr>
        </w:div>
      </w:divsChild>
    </w:div>
    <w:div w:id="836265555">
      <w:marLeft w:val="-225"/>
      <w:marRight w:val="-225"/>
      <w:marTop w:val="0"/>
      <w:marBottom w:val="300"/>
      <w:divBdr>
        <w:top w:val="none" w:sz="0" w:space="0" w:color="auto"/>
        <w:left w:val="none" w:sz="0" w:space="0" w:color="auto"/>
        <w:bottom w:val="none" w:sz="0" w:space="0" w:color="auto"/>
        <w:right w:val="none" w:sz="0" w:space="0" w:color="auto"/>
      </w:divBdr>
      <w:divsChild>
        <w:div w:id="249198929">
          <w:marLeft w:val="0"/>
          <w:marRight w:val="0"/>
          <w:marTop w:val="0"/>
          <w:marBottom w:val="0"/>
          <w:divBdr>
            <w:top w:val="none" w:sz="0" w:space="0" w:color="auto"/>
            <w:left w:val="none" w:sz="0" w:space="0" w:color="auto"/>
            <w:bottom w:val="none" w:sz="0" w:space="0" w:color="auto"/>
            <w:right w:val="none" w:sz="0" w:space="0" w:color="auto"/>
          </w:divBdr>
        </w:div>
      </w:divsChild>
    </w:div>
    <w:div w:id="878785320">
      <w:marLeft w:val="-225"/>
      <w:marRight w:val="-225"/>
      <w:marTop w:val="0"/>
      <w:marBottom w:val="0"/>
      <w:divBdr>
        <w:top w:val="none" w:sz="0" w:space="0" w:color="auto"/>
        <w:left w:val="none" w:sz="0" w:space="0" w:color="auto"/>
        <w:bottom w:val="none" w:sz="0" w:space="0" w:color="auto"/>
        <w:right w:val="none" w:sz="0" w:space="0" w:color="auto"/>
      </w:divBdr>
      <w:divsChild>
        <w:div w:id="134763107">
          <w:marLeft w:val="0"/>
          <w:marRight w:val="0"/>
          <w:marTop w:val="0"/>
          <w:marBottom w:val="0"/>
          <w:divBdr>
            <w:top w:val="none" w:sz="0" w:space="0" w:color="auto"/>
            <w:left w:val="none" w:sz="0" w:space="0" w:color="auto"/>
            <w:bottom w:val="none" w:sz="0" w:space="0" w:color="auto"/>
            <w:right w:val="none" w:sz="0" w:space="0" w:color="auto"/>
          </w:divBdr>
          <w:divsChild>
            <w:div w:id="5988734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6648266">
      <w:marLeft w:val="-225"/>
      <w:marRight w:val="-225"/>
      <w:marTop w:val="0"/>
      <w:marBottom w:val="300"/>
      <w:divBdr>
        <w:top w:val="none" w:sz="0" w:space="0" w:color="auto"/>
        <w:left w:val="none" w:sz="0" w:space="0" w:color="auto"/>
        <w:bottom w:val="none" w:sz="0" w:space="0" w:color="auto"/>
        <w:right w:val="none" w:sz="0" w:space="0" w:color="auto"/>
      </w:divBdr>
      <w:divsChild>
        <w:div w:id="197162033">
          <w:marLeft w:val="0"/>
          <w:marRight w:val="0"/>
          <w:marTop w:val="0"/>
          <w:marBottom w:val="0"/>
          <w:divBdr>
            <w:top w:val="none" w:sz="0" w:space="0" w:color="auto"/>
            <w:left w:val="none" w:sz="0" w:space="0" w:color="auto"/>
            <w:bottom w:val="none" w:sz="0" w:space="0" w:color="auto"/>
            <w:right w:val="none" w:sz="0" w:space="0" w:color="auto"/>
          </w:divBdr>
        </w:div>
      </w:divsChild>
    </w:div>
    <w:div w:id="912009131">
      <w:marLeft w:val="-225"/>
      <w:marRight w:val="-225"/>
      <w:marTop w:val="0"/>
      <w:marBottom w:val="0"/>
      <w:divBdr>
        <w:top w:val="none" w:sz="0" w:space="0" w:color="auto"/>
        <w:left w:val="none" w:sz="0" w:space="0" w:color="auto"/>
        <w:bottom w:val="none" w:sz="0" w:space="0" w:color="auto"/>
        <w:right w:val="none" w:sz="0" w:space="0" w:color="auto"/>
      </w:divBdr>
      <w:divsChild>
        <w:div w:id="641428738">
          <w:marLeft w:val="0"/>
          <w:marRight w:val="0"/>
          <w:marTop w:val="0"/>
          <w:marBottom w:val="0"/>
          <w:divBdr>
            <w:top w:val="none" w:sz="0" w:space="0" w:color="auto"/>
            <w:left w:val="none" w:sz="0" w:space="0" w:color="auto"/>
            <w:bottom w:val="none" w:sz="0" w:space="0" w:color="auto"/>
            <w:right w:val="none" w:sz="0" w:space="0" w:color="auto"/>
          </w:divBdr>
        </w:div>
        <w:div w:id="129791250">
          <w:marLeft w:val="0"/>
          <w:marRight w:val="0"/>
          <w:marTop w:val="0"/>
          <w:marBottom w:val="0"/>
          <w:divBdr>
            <w:top w:val="none" w:sz="0" w:space="0" w:color="auto"/>
            <w:left w:val="none" w:sz="0" w:space="0" w:color="auto"/>
            <w:bottom w:val="none" w:sz="0" w:space="0" w:color="auto"/>
            <w:right w:val="none" w:sz="0" w:space="0" w:color="auto"/>
          </w:divBdr>
        </w:div>
        <w:div w:id="1433430145">
          <w:marLeft w:val="0"/>
          <w:marRight w:val="0"/>
          <w:marTop w:val="0"/>
          <w:marBottom w:val="0"/>
          <w:divBdr>
            <w:top w:val="none" w:sz="0" w:space="0" w:color="auto"/>
            <w:left w:val="none" w:sz="0" w:space="0" w:color="auto"/>
            <w:bottom w:val="none" w:sz="0" w:space="0" w:color="auto"/>
            <w:right w:val="none" w:sz="0" w:space="0" w:color="auto"/>
          </w:divBdr>
        </w:div>
      </w:divsChild>
    </w:div>
    <w:div w:id="938290993">
      <w:marLeft w:val="-225"/>
      <w:marRight w:val="-225"/>
      <w:marTop w:val="0"/>
      <w:marBottom w:val="0"/>
      <w:divBdr>
        <w:top w:val="none" w:sz="0" w:space="0" w:color="auto"/>
        <w:left w:val="none" w:sz="0" w:space="0" w:color="auto"/>
        <w:bottom w:val="none" w:sz="0" w:space="0" w:color="auto"/>
        <w:right w:val="none" w:sz="0" w:space="0" w:color="auto"/>
      </w:divBdr>
      <w:divsChild>
        <w:div w:id="39862969">
          <w:marLeft w:val="0"/>
          <w:marRight w:val="0"/>
          <w:marTop w:val="0"/>
          <w:marBottom w:val="0"/>
          <w:divBdr>
            <w:top w:val="none" w:sz="0" w:space="0" w:color="auto"/>
            <w:left w:val="none" w:sz="0" w:space="0" w:color="auto"/>
            <w:bottom w:val="none" w:sz="0" w:space="0" w:color="auto"/>
            <w:right w:val="none" w:sz="0" w:space="0" w:color="auto"/>
          </w:divBdr>
        </w:div>
        <w:div w:id="1093283946">
          <w:marLeft w:val="0"/>
          <w:marRight w:val="0"/>
          <w:marTop w:val="0"/>
          <w:marBottom w:val="0"/>
          <w:divBdr>
            <w:top w:val="none" w:sz="0" w:space="0" w:color="auto"/>
            <w:left w:val="none" w:sz="0" w:space="0" w:color="auto"/>
            <w:bottom w:val="none" w:sz="0" w:space="0" w:color="auto"/>
            <w:right w:val="none" w:sz="0" w:space="0" w:color="auto"/>
          </w:divBdr>
        </w:div>
        <w:div w:id="1812095414">
          <w:marLeft w:val="0"/>
          <w:marRight w:val="0"/>
          <w:marTop w:val="0"/>
          <w:marBottom w:val="0"/>
          <w:divBdr>
            <w:top w:val="none" w:sz="0" w:space="0" w:color="auto"/>
            <w:left w:val="none" w:sz="0" w:space="0" w:color="auto"/>
            <w:bottom w:val="none" w:sz="0" w:space="0" w:color="auto"/>
            <w:right w:val="none" w:sz="0" w:space="0" w:color="auto"/>
          </w:divBdr>
        </w:div>
      </w:divsChild>
    </w:div>
    <w:div w:id="949974570">
      <w:marLeft w:val="-225"/>
      <w:marRight w:val="-225"/>
      <w:marTop w:val="0"/>
      <w:marBottom w:val="0"/>
      <w:divBdr>
        <w:top w:val="none" w:sz="0" w:space="0" w:color="auto"/>
        <w:left w:val="none" w:sz="0" w:space="0" w:color="auto"/>
        <w:bottom w:val="none" w:sz="0" w:space="0" w:color="auto"/>
        <w:right w:val="none" w:sz="0" w:space="0" w:color="auto"/>
      </w:divBdr>
      <w:divsChild>
        <w:div w:id="1340039930">
          <w:marLeft w:val="0"/>
          <w:marRight w:val="0"/>
          <w:marTop w:val="0"/>
          <w:marBottom w:val="0"/>
          <w:divBdr>
            <w:top w:val="none" w:sz="0" w:space="0" w:color="auto"/>
            <w:left w:val="none" w:sz="0" w:space="0" w:color="auto"/>
            <w:bottom w:val="none" w:sz="0" w:space="0" w:color="auto"/>
            <w:right w:val="none" w:sz="0" w:space="0" w:color="auto"/>
          </w:divBdr>
          <w:divsChild>
            <w:div w:id="18633983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6519460">
      <w:marLeft w:val="-225"/>
      <w:marRight w:val="-225"/>
      <w:marTop w:val="0"/>
      <w:marBottom w:val="300"/>
      <w:divBdr>
        <w:top w:val="none" w:sz="0" w:space="0" w:color="auto"/>
        <w:left w:val="none" w:sz="0" w:space="0" w:color="auto"/>
        <w:bottom w:val="none" w:sz="0" w:space="0" w:color="auto"/>
        <w:right w:val="none" w:sz="0" w:space="0" w:color="auto"/>
      </w:divBdr>
      <w:divsChild>
        <w:div w:id="338386769">
          <w:marLeft w:val="0"/>
          <w:marRight w:val="0"/>
          <w:marTop w:val="0"/>
          <w:marBottom w:val="0"/>
          <w:divBdr>
            <w:top w:val="none" w:sz="0" w:space="0" w:color="auto"/>
            <w:left w:val="none" w:sz="0" w:space="0" w:color="auto"/>
            <w:bottom w:val="none" w:sz="0" w:space="0" w:color="auto"/>
            <w:right w:val="none" w:sz="0" w:space="0" w:color="auto"/>
          </w:divBdr>
        </w:div>
      </w:divsChild>
    </w:div>
    <w:div w:id="1008946291">
      <w:marLeft w:val="-225"/>
      <w:marRight w:val="-225"/>
      <w:marTop w:val="0"/>
      <w:marBottom w:val="300"/>
      <w:divBdr>
        <w:top w:val="none" w:sz="0" w:space="0" w:color="auto"/>
        <w:left w:val="none" w:sz="0" w:space="0" w:color="auto"/>
        <w:bottom w:val="none" w:sz="0" w:space="0" w:color="auto"/>
        <w:right w:val="none" w:sz="0" w:space="0" w:color="auto"/>
      </w:divBdr>
      <w:divsChild>
        <w:div w:id="921111274">
          <w:marLeft w:val="0"/>
          <w:marRight w:val="0"/>
          <w:marTop w:val="0"/>
          <w:marBottom w:val="0"/>
          <w:divBdr>
            <w:top w:val="none" w:sz="0" w:space="0" w:color="auto"/>
            <w:left w:val="none" w:sz="0" w:space="0" w:color="auto"/>
            <w:bottom w:val="none" w:sz="0" w:space="0" w:color="auto"/>
            <w:right w:val="none" w:sz="0" w:space="0" w:color="auto"/>
          </w:divBdr>
        </w:div>
      </w:divsChild>
    </w:div>
    <w:div w:id="1038969718">
      <w:marLeft w:val="-225"/>
      <w:marRight w:val="-225"/>
      <w:marTop w:val="0"/>
      <w:marBottom w:val="0"/>
      <w:divBdr>
        <w:top w:val="none" w:sz="0" w:space="0" w:color="auto"/>
        <w:left w:val="none" w:sz="0" w:space="0" w:color="auto"/>
        <w:bottom w:val="none" w:sz="0" w:space="0" w:color="auto"/>
        <w:right w:val="none" w:sz="0" w:space="0" w:color="auto"/>
      </w:divBdr>
      <w:divsChild>
        <w:div w:id="1689134743">
          <w:marLeft w:val="0"/>
          <w:marRight w:val="0"/>
          <w:marTop w:val="0"/>
          <w:marBottom w:val="0"/>
          <w:divBdr>
            <w:top w:val="none" w:sz="0" w:space="0" w:color="auto"/>
            <w:left w:val="none" w:sz="0" w:space="0" w:color="auto"/>
            <w:bottom w:val="none" w:sz="0" w:space="0" w:color="auto"/>
            <w:right w:val="none" w:sz="0" w:space="0" w:color="auto"/>
          </w:divBdr>
        </w:div>
        <w:div w:id="1958565655">
          <w:marLeft w:val="0"/>
          <w:marRight w:val="0"/>
          <w:marTop w:val="0"/>
          <w:marBottom w:val="0"/>
          <w:divBdr>
            <w:top w:val="none" w:sz="0" w:space="0" w:color="auto"/>
            <w:left w:val="none" w:sz="0" w:space="0" w:color="auto"/>
            <w:bottom w:val="none" w:sz="0" w:space="0" w:color="auto"/>
            <w:right w:val="none" w:sz="0" w:space="0" w:color="auto"/>
          </w:divBdr>
        </w:div>
        <w:div w:id="861355424">
          <w:marLeft w:val="0"/>
          <w:marRight w:val="0"/>
          <w:marTop w:val="0"/>
          <w:marBottom w:val="0"/>
          <w:divBdr>
            <w:top w:val="none" w:sz="0" w:space="0" w:color="auto"/>
            <w:left w:val="none" w:sz="0" w:space="0" w:color="auto"/>
            <w:bottom w:val="none" w:sz="0" w:space="0" w:color="auto"/>
            <w:right w:val="none" w:sz="0" w:space="0" w:color="auto"/>
          </w:divBdr>
        </w:div>
      </w:divsChild>
    </w:div>
    <w:div w:id="1071344231">
      <w:marLeft w:val="-225"/>
      <w:marRight w:val="-225"/>
      <w:marTop w:val="0"/>
      <w:marBottom w:val="0"/>
      <w:divBdr>
        <w:top w:val="none" w:sz="0" w:space="0" w:color="auto"/>
        <w:left w:val="none" w:sz="0" w:space="0" w:color="auto"/>
        <w:bottom w:val="none" w:sz="0" w:space="0" w:color="auto"/>
        <w:right w:val="none" w:sz="0" w:space="0" w:color="auto"/>
      </w:divBdr>
      <w:divsChild>
        <w:div w:id="301203541">
          <w:marLeft w:val="0"/>
          <w:marRight w:val="0"/>
          <w:marTop w:val="0"/>
          <w:marBottom w:val="0"/>
          <w:divBdr>
            <w:top w:val="none" w:sz="0" w:space="0" w:color="auto"/>
            <w:left w:val="none" w:sz="0" w:space="0" w:color="auto"/>
            <w:bottom w:val="none" w:sz="0" w:space="0" w:color="auto"/>
            <w:right w:val="none" w:sz="0" w:space="0" w:color="auto"/>
          </w:divBdr>
        </w:div>
        <w:div w:id="1019159942">
          <w:marLeft w:val="0"/>
          <w:marRight w:val="0"/>
          <w:marTop w:val="0"/>
          <w:marBottom w:val="0"/>
          <w:divBdr>
            <w:top w:val="none" w:sz="0" w:space="0" w:color="auto"/>
            <w:left w:val="none" w:sz="0" w:space="0" w:color="auto"/>
            <w:bottom w:val="none" w:sz="0" w:space="0" w:color="auto"/>
            <w:right w:val="none" w:sz="0" w:space="0" w:color="auto"/>
          </w:divBdr>
        </w:div>
        <w:div w:id="494878252">
          <w:marLeft w:val="0"/>
          <w:marRight w:val="0"/>
          <w:marTop w:val="0"/>
          <w:marBottom w:val="0"/>
          <w:divBdr>
            <w:top w:val="none" w:sz="0" w:space="0" w:color="auto"/>
            <w:left w:val="none" w:sz="0" w:space="0" w:color="auto"/>
            <w:bottom w:val="none" w:sz="0" w:space="0" w:color="auto"/>
            <w:right w:val="none" w:sz="0" w:space="0" w:color="auto"/>
          </w:divBdr>
        </w:div>
      </w:divsChild>
    </w:div>
    <w:div w:id="1087069537">
      <w:marLeft w:val="-225"/>
      <w:marRight w:val="-225"/>
      <w:marTop w:val="0"/>
      <w:marBottom w:val="300"/>
      <w:divBdr>
        <w:top w:val="none" w:sz="0" w:space="0" w:color="auto"/>
        <w:left w:val="none" w:sz="0" w:space="0" w:color="auto"/>
        <w:bottom w:val="none" w:sz="0" w:space="0" w:color="auto"/>
        <w:right w:val="none" w:sz="0" w:space="0" w:color="auto"/>
      </w:divBdr>
      <w:divsChild>
        <w:div w:id="1161584845">
          <w:marLeft w:val="0"/>
          <w:marRight w:val="0"/>
          <w:marTop w:val="0"/>
          <w:marBottom w:val="0"/>
          <w:divBdr>
            <w:top w:val="none" w:sz="0" w:space="0" w:color="auto"/>
            <w:left w:val="none" w:sz="0" w:space="0" w:color="auto"/>
            <w:bottom w:val="none" w:sz="0" w:space="0" w:color="auto"/>
            <w:right w:val="none" w:sz="0" w:space="0" w:color="auto"/>
          </w:divBdr>
        </w:div>
      </w:divsChild>
    </w:div>
    <w:div w:id="1093817351">
      <w:marLeft w:val="-225"/>
      <w:marRight w:val="-225"/>
      <w:marTop w:val="0"/>
      <w:marBottom w:val="0"/>
      <w:divBdr>
        <w:top w:val="none" w:sz="0" w:space="0" w:color="auto"/>
        <w:left w:val="none" w:sz="0" w:space="0" w:color="auto"/>
        <w:bottom w:val="none" w:sz="0" w:space="0" w:color="auto"/>
        <w:right w:val="none" w:sz="0" w:space="0" w:color="auto"/>
      </w:divBdr>
      <w:divsChild>
        <w:div w:id="126360187">
          <w:marLeft w:val="0"/>
          <w:marRight w:val="0"/>
          <w:marTop w:val="0"/>
          <w:marBottom w:val="0"/>
          <w:divBdr>
            <w:top w:val="none" w:sz="0" w:space="0" w:color="auto"/>
            <w:left w:val="none" w:sz="0" w:space="0" w:color="auto"/>
            <w:bottom w:val="none" w:sz="0" w:space="0" w:color="auto"/>
            <w:right w:val="none" w:sz="0" w:space="0" w:color="auto"/>
          </w:divBdr>
        </w:div>
        <w:div w:id="2062633703">
          <w:marLeft w:val="0"/>
          <w:marRight w:val="0"/>
          <w:marTop w:val="0"/>
          <w:marBottom w:val="0"/>
          <w:divBdr>
            <w:top w:val="none" w:sz="0" w:space="0" w:color="auto"/>
            <w:left w:val="none" w:sz="0" w:space="0" w:color="auto"/>
            <w:bottom w:val="none" w:sz="0" w:space="0" w:color="auto"/>
            <w:right w:val="none" w:sz="0" w:space="0" w:color="auto"/>
          </w:divBdr>
        </w:div>
        <w:div w:id="353965006">
          <w:marLeft w:val="0"/>
          <w:marRight w:val="0"/>
          <w:marTop w:val="0"/>
          <w:marBottom w:val="0"/>
          <w:divBdr>
            <w:top w:val="none" w:sz="0" w:space="0" w:color="auto"/>
            <w:left w:val="none" w:sz="0" w:space="0" w:color="auto"/>
            <w:bottom w:val="none" w:sz="0" w:space="0" w:color="auto"/>
            <w:right w:val="none" w:sz="0" w:space="0" w:color="auto"/>
          </w:divBdr>
        </w:div>
      </w:divsChild>
    </w:div>
    <w:div w:id="1102604521">
      <w:marLeft w:val="-225"/>
      <w:marRight w:val="-225"/>
      <w:marTop w:val="0"/>
      <w:marBottom w:val="0"/>
      <w:divBdr>
        <w:top w:val="none" w:sz="0" w:space="0" w:color="auto"/>
        <w:left w:val="none" w:sz="0" w:space="0" w:color="auto"/>
        <w:bottom w:val="none" w:sz="0" w:space="0" w:color="auto"/>
        <w:right w:val="none" w:sz="0" w:space="0" w:color="auto"/>
      </w:divBdr>
      <w:divsChild>
        <w:div w:id="1329822090">
          <w:marLeft w:val="0"/>
          <w:marRight w:val="0"/>
          <w:marTop w:val="0"/>
          <w:marBottom w:val="0"/>
          <w:divBdr>
            <w:top w:val="none" w:sz="0" w:space="0" w:color="auto"/>
            <w:left w:val="none" w:sz="0" w:space="0" w:color="auto"/>
            <w:bottom w:val="none" w:sz="0" w:space="0" w:color="auto"/>
            <w:right w:val="none" w:sz="0" w:space="0" w:color="auto"/>
          </w:divBdr>
          <w:divsChild>
            <w:div w:id="211139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1434866">
      <w:marLeft w:val="-225"/>
      <w:marRight w:val="-225"/>
      <w:marTop w:val="0"/>
      <w:marBottom w:val="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
        <w:div w:id="1017850514">
          <w:marLeft w:val="0"/>
          <w:marRight w:val="0"/>
          <w:marTop w:val="0"/>
          <w:marBottom w:val="0"/>
          <w:divBdr>
            <w:top w:val="none" w:sz="0" w:space="0" w:color="auto"/>
            <w:left w:val="none" w:sz="0" w:space="0" w:color="auto"/>
            <w:bottom w:val="none" w:sz="0" w:space="0" w:color="auto"/>
            <w:right w:val="none" w:sz="0" w:space="0" w:color="auto"/>
          </w:divBdr>
        </w:div>
        <w:div w:id="1014382538">
          <w:marLeft w:val="0"/>
          <w:marRight w:val="0"/>
          <w:marTop w:val="0"/>
          <w:marBottom w:val="0"/>
          <w:divBdr>
            <w:top w:val="none" w:sz="0" w:space="0" w:color="auto"/>
            <w:left w:val="none" w:sz="0" w:space="0" w:color="auto"/>
            <w:bottom w:val="none" w:sz="0" w:space="0" w:color="auto"/>
            <w:right w:val="none" w:sz="0" w:space="0" w:color="auto"/>
          </w:divBdr>
        </w:div>
      </w:divsChild>
    </w:div>
    <w:div w:id="1118983664">
      <w:marLeft w:val="-225"/>
      <w:marRight w:val="-225"/>
      <w:marTop w:val="0"/>
      <w:marBottom w:val="0"/>
      <w:divBdr>
        <w:top w:val="none" w:sz="0" w:space="0" w:color="auto"/>
        <w:left w:val="none" w:sz="0" w:space="0" w:color="auto"/>
        <w:bottom w:val="none" w:sz="0" w:space="0" w:color="auto"/>
        <w:right w:val="none" w:sz="0" w:space="0" w:color="auto"/>
      </w:divBdr>
      <w:divsChild>
        <w:div w:id="1731224051">
          <w:marLeft w:val="0"/>
          <w:marRight w:val="0"/>
          <w:marTop w:val="0"/>
          <w:marBottom w:val="0"/>
          <w:divBdr>
            <w:top w:val="none" w:sz="0" w:space="0" w:color="auto"/>
            <w:left w:val="none" w:sz="0" w:space="0" w:color="auto"/>
            <w:bottom w:val="none" w:sz="0" w:space="0" w:color="auto"/>
            <w:right w:val="none" w:sz="0" w:space="0" w:color="auto"/>
          </w:divBdr>
          <w:divsChild>
            <w:div w:id="79915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8392933">
      <w:marLeft w:val="-225"/>
      <w:marRight w:val="-225"/>
      <w:marTop w:val="0"/>
      <w:marBottom w:val="0"/>
      <w:divBdr>
        <w:top w:val="none" w:sz="0" w:space="0" w:color="auto"/>
        <w:left w:val="none" w:sz="0" w:space="0" w:color="auto"/>
        <w:bottom w:val="none" w:sz="0" w:space="0" w:color="auto"/>
        <w:right w:val="none" w:sz="0" w:space="0" w:color="auto"/>
      </w:divBdr>
      <w:divsChild>
        <w:div w:id="166676934">
          <w:marLeft w:val="0"/>
          <w:marRight w:val="0"/>
          <w:marTop w:val="0"/>
          <w:marBottom w:val="0"/>
          <w:divBdr>
            <w:top w:val="none" w:sz="0" w:space="0" w:color="auto"/>
            <w:left w:val="none" w:sz="0" w:space="0" w:color="auto"/>
            <w:bottom w:val="none" w:sz="0" w:space="0" w:color="auto"/>
            <w:right w:val="none" w:sz="0" w:space="0" w:color="auto"/>
          </w:divBdr>
          <w:divsChild>
            <w:div w:id="2198249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745748">
      <w:marLeft w:val="-225"/>
      <w:marRight w:val="-225"/>
      <w:marTop w:val="0"/>
      <w:marBottom w:val="0"/>
      <w:divBdr>
        <w:top w:val="none" w:sz="0" w:space="0" w:color="auto"/>
        <w:left w:val="none" w:sz="0" w:space="0" w:color="auto"/>
        <w:bottom w:val="none" w:sz="0" w:space="0" w:color="auto"/>
        <w:right w:val="none" w:sz="0" w:space="0" w:color="auto"/>
      </w:divBdr>
      <w:divsChild>
        <w:div w:id="852838183">
          <w:marLeft w:val="0"/>
          <w:marRight w:val="0"/>
          <w:marTop w:val="0"/>
          <w:marBottom w:val="0"/>
          <w:divBdr>
            <w:top w:val="none" w:sz="0" w:space="0" w:color="auto"/>
            <w:left w:val="none" w:sz="0" w:space="0" w:color="auto"/>
            <w:bottom w:val="none" w:sz="0" w:space="0" w:color="auto"/>
            <w:right w:val="none" w:sz="0" w:space="0" w:color="auto"/>
          </w:divBdr>
        </w:div>
        <w:div w:id="1206065175">
          <w:marLeft w:val="0"/>
          <w:marRight w:val="0"/>
          <w:marTop w:val="0"/>
          <w:marBottom w:val="0"/>
          <w:divBdr>
            <w:top w:val="none" w:sz="0" w:space="0" w:color="auto"/>
            <w:left w:val="none" w:sz="0" w:space="0" w:color="auto"/>
            <w:bottom w:val="none" w:sz="0" w:space="0" w:color="auto"/>
            <w:right w:val="none" w:sz="0" w:space="0" w:color="auto"/>
          </w:divBdr>
        </w:div>
        <w:div w:id="1147672689">
          <w:marLeft w:val="0"/>
          <w:marRight w:val="0"/>
          <w:marTop w:val="0"/>
          <w:marBottom w:val="0"/>
          <w:divBdr>
            <w:top w:val="none" w:sz="0" w:space="0" w:color="auto"/>
            <w:left w:val="none" w:sz="0" w:space="0" w:color="auto"/>
            <w:bottom w:val="none" w:sz="0" w:space="0" w:color="auto"/>
            <w:right w:val="none" w:sz="0" w:space="0" w:color="auto"/>
          </w:divBdr>
        </w:div>
      </w:divsChild>
    </w:div>
    <w:div w:id="1208683215">
      <w:marLeft w:val="-225"/>
      <w:marRight w:val="-225"/>
      <w:marTop w:val="0"/>
      <w:marBottom w:val="300"/>
      <w:divBdr>
        <w:top w:val="none" w:sz="0" w:space="0" w:color="auto"/>
        <w:left w:val="none" w:sz="0" w:space="0" w:color="auto"/>
        <w:bottom w:val="none" w:sz="0" w:space="0" w:color="auto"/>
        <w:right w:val="none" w:sz="0" w:space="0" w:color="auto"/>
      </w:divBdr>
      <w:divsChild>
        <w:div w:id="2115981503">
          <w:marLeft w:val="0"/>
          <w:marRight w:val="0"/>
          <w:marTop w:val="0"/>
          <w:marBottom w:val="0"/>
          <w:divBdr>
            <w:top w:val="none" w:sz="0" w:space="0" w:color="auto"/>
            <w:left w:val="none" w:sz="0" w:space="0" w:color="auto"/>
            <w:bottom w:val="none" w:sz="0" w:space="0" w:color="auto"/>
            <w:right w:val="none" w:sz="0" w:space="0" w:color="auto"/>
          </w:divBdr>
        </w:div>
      </w:divsChild>
    </w:div>
    <w:div w:id="1212111411">
      <w:marLeft w:val="-225"/>
      <w:marRight w:val="-225"/>
      <w:marTop w:val="0"/>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15764295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16158438">
      <w:marLeft w:val="-225"/>
      <w:marRight w:val="-225"/>
      <w:marTop w:val="0"/>
      <w:marBottom w:val="0"/>
      <w:divBdr>
        <w:top w:val="none" w:sz="0" w:space="0" w:color="auto"/>
        <w:left w:val="none" w:sz="0" w:space="0" w:color="auto"/>
        <w:bottom w:val="none" w:sz="0" w:space="0" w:color="auto"/>
        <w:right w:val="none" w:sz="0" w:space="0" w:color="auto"/>
      </w:divBdr>
      <w:divsChild>
        <w:div w:id="1762869638">
          <w:marLeft w:val="0"/>
          <w:marRight w:val="0"/>
          <w:marTop w:val="0"/>
          <w:marBottom w:val="0"/>
          <w:divBdr>
            <w:top w:val="none" w:sz="0" w:space="0" w:color="auto"/>
            <w:left w:val="none" w:sz="0" w:space="0" w:color="auto"/>
            <w:bottom w:val="none" w:sz="0" w:space="0" w:color="auto"/>
            <w:right w:val="none" w:sz="0" w:space="0" w:color="auto"/>
          </w:divBdr>
          <w:divsChild>
            <w:div w:id="8930048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211662">
      <w:marLeft w:val="-225"/>
      <w:marRight w:val="-225"/>
      <w:marTop w:val="0"/>
      <w:marBottom w:val="300"/>
      <w:divBdr>
        <w:top w:val="none" w:sz="0" w:space="0" w:color="auto"/>
        <w:left w:val="none" w:sz="0" w:space="0" w:color="auto"/>
        <w:bottom w:val="none" w:sz="0" w:space="0" w:color="auto"/>
        <w:right w:val="none" w:sz="0" w:space="0" w:color="auto"/>
      </w:divBdr>
      <w:divsChild>
        <w:div w:id="538709081">
          <w:marLeft w:val="0"/>
          <w:marRight w:val="0"/>
          <w:marTop w:val="0"/>
          <w:marBottom w:val="0"/>
          <w:divBdr>
            <w:top w:val="none" w:sz="0" w:space="0" w:color="auto"/>
            <w:left w:val="none" w:sz="0" w:space="0" w:color="auto"/>
            <w:bottom w:val="none" w:sz="0" w:space="0" w:color="auto"/>
            <w:right w:val="none" w:sz="0" w:space="0" w:color="auto"/>
          </w:divBdr>
        </w:div>
      </w:divsChild>
    </w:div>
    <w:div w:id="1256474186">
      <w:marLeft w:val="-225"/>
      <w:marRight w:val="-225"/>
      <w:marTop w:val="0"/>
      <w:marBottom w:val="0"/>
      <w:divBdr>
        <w:top w:val="none" w:sz="0" w:space="0" w:color="auto"/>
        <w:left w:val="none" w:sz="0" w:space="0" w:color="auto"/>
        <w:bottom w:val="none" w:sz="0" w:space="0" w:color="auto"/>
        <w:right w:val="none" w:sz="0" w:space="0" w:color="auto"/>
      </w:divBdr>
      <w:divsChild>
        <w:div w:id="97023339">
          <w:marLeft w:val="0"/>
          <w:marRight w:val="0"/>
          <w:marTop w:val="0"/>
          <w:marBottom w:val="0"/>
          <w:divBdr>
            <w:top w:val="none" w:sz="0" w:space="0" w:color="auto"/>
            <w:left w:val="none" w:sz="0" w:space="0" w:color="auto"/>
            <w:bottom w:val="none" w:sz="0" w:space="0" w:color="auto"/>
            <w:right w:val="none" w:sz="0" w:space="0" w:color="auto"/>
          </w:divBdr>
        </w:div>
        <w:div w:id="774903339">
          <w:marLeft w:val="0"/>
          <w:marRight w:val="0"/>
          <w:marTop w:val="0"/>
          <w:marBottom w:val="0"/>
          <w:divBdr>
            <w:top w:val="none" w:sz="0" w:space="0" w:color="auto"/>
            <w:left w:val="none" w:sz="0" w:space="0" w:color="auto"/>
            <w:bottom w:val="none" w:sz="0" w:space="0" w:color="auto"/>
            <w:right w:val="none" w:sz="0" w:space="0" w:color="auto"/>
          </w:divBdr>
        </w:div>
        <w:div w:id="125515999">
          <w:marLeft w:val="0"/>
          <w:marRight w:val="0"/>
          <w:marTop w:val="0"/>
          <w:marBottom w:val="0"/>
          <w:divBdr>
            <w:top w:val="none" w:sz="0" w:space="0" w:color="auto"/>
            <w:left w:val="none" w:sz="0" w:space="0" w:color="auto"/>
            <w:bottom w:val="none" w:sz="0" w:space="0" w:color="auto"/>
            <w:right w:val="none" w:sz="0" w:space="0" w:color="auto"/>
          </w:divBdr>
        </w:div>
      </w:divsChild>
    </w:div>
    <w:div w:id="1269855170">
      <w:marLeft w:val="-225"/>
      <w:marRight w:val="-225"/>
      <w:marTop w:val="0"/>
      <w:marBottom w:val="0"/>
      <w:divBdr>
        <w:top w:val="none" w:sz="0" w:space="0" w:color="auto"/>
        <w:left w:val="none" w:sz="0" w:space="0" w:color="auto"/>
        <w:bottom w:val="none" w:sz="0" w:space="0" w:color="auto"/>
        <w:right w:val="none" w:sz="0" w:space="0" w:color="auto"/>
      </w:divBdr>
      <w:divsChild>
        <w:div w:id="439958404">
          <w:marLeft w:val="0"/>
          <w:marRight w:val="0"/>
          <w:marTop w:val="0"/>
          <w:marBottom w:val="0"/>
          <w:divBdr>
            <w:top w:val="none" w:sz="0" w:space="0" w:color="auto"/>
            <w:left w:val="none" w:sz="0" w:space="0" w:color="auto"/>
            <w:bottom w:val="none" w:sz="0" w:space="0" w:color="auto"/>
            <w:right w:val="none" w:sz="0" w:space="0" w:color="auto"/>
          </w:divBdr>
        </w:div>
        <w:div w:id="1539851695">
          <w:marLeft w:val="0"/>
          <w:marRight w:val="0"/>
          <w:marTop w:val="0"/>
          <w:marBottom w:val="0"/>
          <w:divBdr>
            <w:top w:val="none" w:sz="0" w:space="0" w:color="auto"/>
            <w:left w:val="none" w:sz="0" w:space="0" w:color="auto"/>
            <w:bottom w:val="none" w:sz="0" w:space="0" w:color="auto"/>
            <w:right w:val="none" w:sz="0" w:space="0" w:color="auto"/>
          </w:divBdr>
        </w:div>
        <w:div w:id="1703629461">
          <w:marLeft w:val="0"/>
          <w:marRight w:val="0"/>
          <w:marTop w:val="0"/>
          <w:marBottom w:val="0"/>
          <w:divBdr>
            <w:top w:val="none" w:sz="0" w:space="0" w:color="auto"/>
            <w:left w:val="none" w:sz="0" w:space="0" w:color="auto"/>
            <w:bottom w:val="none" w:sz="0" w:space="0" w:color="auto"/>
            <w:right w:val="none" w:sz="0" w:space="0" w:color="auto"/>
          </w:divBdr>
        </w:div>
      </w:divsChild>
    </w:div>
    <w:div w:id="1304971831">
      <w:marLeft w:val="-225"/>
      <w:marRight w:val="-225"/>
      <w:marTop w:val="0"/>
      <w:marBottom w:val="0"/>
      <w:divBdr>
        <w:top w:val="none" w:sz="0" w:space="0" w:color="auto"/>
        <w:left w:val="none" w:sz="0" w:space="0" w:color="auto"/>
        <w:bottom w:val="none" w:sz="0" w:space="0" w:color="auto"/>
        <w:right w:val="none" w:sz="0" w:space="0" w:color="auto"/>
      </w:divBdr>
      <w:divsChild>
        <w:div w:id="723866412">
          <w:marLeft w:val="0"/>
          <w:marRight w:val="0"/>
          <w:marTop w:val="0"/>
          <w:marBottom w:val="0"/>
          <w:divBdr>
            <w:top w:val="none" w:sz="0" w:space="0" w:color="auto"/>
            <w:left w:val="none" w:sz="0" w:space="0" w:color="auto"/>
            <w:bottom w:val="none" w:sz="0" w:space="0" w:color="auto"/>
            <w:right w:val="none" w:sz="0" w:space="0" w:color="auto"/>
          </w:divBdr>
          <w:divsChild>
            <w:div w:id="16745287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5337090">
      <w:marLeft w:val="-225"/>
      <w:marRight w:val="-225"/>
      <w:marTop w:val="0"/>
      <w:marBottom w:val="300"/>
      <w:divBdr>
        <w:top w:val="none" w:sz="0" w:space="0" w:color="auto"/>
        <w:left w:val="none" w:sz="0" w:space="0" w:color="auto"/>
        <w:bottom w:val="none" w:sz="0" w:space="0" w:color="auto"/>
        <w:right w:val="none" w:sz="0" w:space="0" w:color="auto"/>
      </w:divBdr>
      <w:divsChild>
        <w:div w:id="1000356306">
          <w:marLeft w:val="0"/>
          <w:marRight w:val="0"/>
          <w:marTop w:val="0"/>
          <w:marBottom w:val="0"/>
          <w:divBdr>
            <w:top w:val="none" w:sz="0" w:space="0" w:color="auto"/>
            <w:left w:val="none" w:sz="0" w:space="0" w:color="auto"/>
            <w:bottom w:val="none" w:sz="0" w:space="0" w:color="auto"/>
            <w:right w:val="none" w:sz="0" w:space="0" w:color="auto"/>
          </w:divBdr>
        </w:div>
      </w:divsChild>
    </w:div>
    <w:div w:id="1317342300">
      <w:marLeft w:val="-225"/>
      <w:marRight w:val="-225"/>
      <w:marTop w:val="0"/>
      <w:marBottom w:val="0"/>
      <w:divBdr>
        <w:top w:val="none" w:sz="0" w:space="0" w:color="auto"/>
        <w:left w:val="none" w:sz="0" w:space="0" w:color="auto"/>
        <w:bottom w:val="none" w:sz="0" w:space="0" w:color="auto"/>
        <w:right w:val="none" w:sz="0" w:space="0" w:color="auto"/>
      </w:divBdr>
      <w:divsChild>
        <w:div w:id="626282560">
          <w:marLeft w:val="0"/>
          <w:marRight w:val="0"/>
          <w:marTop w:val="0"/>
          <w:marBottom w:val="0"/>
          <w:divBdr>
            <w:top w:val="none" w:sz="0" w:space="0" w:color="auto"/>
            <w:left w:val="none" w:sz="0" w:space="0" w:color="auto"/>
            <w:bottom w:val="none" w:sz="0" w:space="0" w:color="auto"/>
            <w:right w:val="none" w:sz="0" w:space="0" w:color="auto"/>
          </w:divBdr>
          <w:divsChild>
            <w:div w:id="350574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2836294">
      <w:marLeft w:val="-225"/>
      <w:marRight w:val="-225"/>
      <w:marTop w:val="0"/>
      <w:marBottom w:val="0"/>
      <w:divBdr>
        <w:top w:val="none" w:sz="0" w:space="0" w:color="auto"/>
        <w:left w:val="none" w:sz="0" w:space="0" w:color="auto"/>
        <w:bottom w:val="none" w:sz="0" w:space="0" w:color="auto"/>
        <w:right w:val="none" w:sz="0" w:space="0" w:color="auto"/>
      </w:divBdr>
      <w:divsChild>
        <w:div w:id="313458953">
          <w:marLeft w:val="0"/>
          <w:marRight w:val="0"/>
          <w:marTop w:val="0"/>
          <w:marBottom w:val="0"/>
          <w:divBdr>
            <w:top w:val="none" w:sz="0" w:space="0" w:color="auto"/>
            <w:left w:val="none" w:sz="0" w:space="0" w:color="auto"/>
            <w:bottom w:val="none" w:sz="0" w:space="0" w:color="auto"/>
            <w:right w:val="none" w:sz="0" w:space="0" w:color="auto"/>
          </w:divBdr>
          <w:divsChild>
            <w:div w:id="624967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6157597">
      <w:marLeft w:val="-225"/>
      <w:marRight w:val="-225"/>
      <w:marTop w:val="0"/>
      <w:marBottom w:val="300"/>
      <w:divBdr>
        <w:top w:val="none" w:sz="0" w:space="0" w:color="auto"/>
        <w:left w:val="none" w:sz="0" w:space="0" w:color="auto"/>
        <w:bottom w:val="none" w:sz="0" w:space="0" w:color="auto"/>
        <w:right w:val="none" w:sz="0" w:space="0" w:color="auto"/>
      </w:divBdr>
      <w:divsChild>
        <w:div w:id="1011642611">
          <w:marLeft w:val="0"/>
          <w:marRight w:val="0"/>
          <w:marTop w:val="0"/>
          <w:marBottom w:val="0"/>
          <w:divBdr>
            <w:top w:val="none" w:sz="0" w:space="0" w:color="auto"/>
            <w:left w:val="none" w:sz="0" w:space="0" w:color="auto"/>
            <w:bottom w:val="none" w:sz="0" w:space="0" w:color="auto"/>
            <w:right w:val="none" w:sz="0" w:space="0" w:color="auto"/>
          </w:divBdr>
        </w:div>
      </w:divsChild>
    </w:div>
    <w:div w:id="1382556751">
      <w:marLeft w:val="-225"/>
      <w:marRight w:val="-225"/>
      <w:marTop w:val="0"/>
      <w:marBottom w:val="0"/>
      <w:divBdr>
        <w:top w:val="none" w:sz="0" w:space="0" w:color="auto"/>
        <w:left w:val="none" w:sz="0" w:space="0" w:color="auto"/>
        <w:bottom w:val="none" w:sz="0" w:space="0" w:color="auto"/>
        <w:right w:val="none" w:sz="0" w:space="0" w:color="auto"/>
      </w:divBdr>
      <w:divsChild>
        <w:div w:id="1149173913">
          <w:marLeft w:val="0"/>
          <w:marRight w:val="0"/>
          <w:marTop w:val="0"/>
          <w:marBottom w:val="0"/>
          <w:divBdr>
            <w:top w:val="none" w:sz="0" w:space="0" w:color="auto"/>
            <w:left w:val="none" w:sz="0" w:space="0" w:color="auto"/>
            <w:bottom w:val="none" w:sz="0" w:space="0" w:color="auto"/>
            <w:right w:val="none" w:sz="0" w:space="0" w:color="auto"/>
          </w:divBdr>
        </w:div>
        <w:div w:id="21899768">
          <w:marLeft w:val="0"/>
          <w:marRight w:val="0"/>
          <w:marTop w:val="0"/>
          <w:marBottom w:val="0"/>
          <w:divBdr>
            <w:top w:val="none" w:sz="0" w:space="0" w:color="auto"/>
            <w:left w:val="none" w:sz="0" w:space="0" w:color="auto"/>
            <w:bottom w:val="none" w:sz="0" w:space="0" w:color="auto"/>
            <w:right w:val="none" w:sz="0" w:space="0" w:color="auto"/>
          </w:divBdr>
        </w:div>
        <w:div w:id="712773238">
          <w:marLeft w:val="0"/>
          <w:marRight w:val="0"/>
          <w:marTop w:val="0"/>
          <w:marBottom w:val="0"/>
          <w:divBdr>
            <w:top w:val="none" w:sz="0" w:space="0" w:color="auto"/>
            <w:left w:val="none" w:sz="0" w:space="0" w:color="auto"/>
            <w:bottom w:val="none" w:sz="0" w:space="0" w:color="auto"/>
            <w:right w:val="none" w:sz="0" w:space="0" w:color="auto"/>
          </w:divBdr>
        </w:div>
      </w:divsChild>
    </w:div>
    <w:div w:id="1396930631">
      <w:marLeft w:val="-225"/>
      <w:marRight w:val="-225"/>
      <w:marTop w:val="0"/>
      <w:marBottom w:val="300"/>
      <w:divBdr>
        <w:top w:val="none" w:sz="0" w:space="0" w:color="auto"/>
        <w:left w:val="none" w:sz="0" w:space="0" w:color="auto"/>
        <w:bottom w:val="none" w:sz="0" w:space="0" w:color="auto"/>
        <w:right w:val="none" w:sz="0" w:space="0" w:color="auto"/>
      </w:divBdr>
      <w:divsChild>
        <w:div w:id="1490748201">
          <w:marLeft w:val="0"/>
          <w:marRight w:val="0"/>
          <w:marTop w:val="0"/>
          <w:marBottom w:val="0"/>
          <w:divBdr>
            <w:top w:val="none" w:sz="0" w:space="0" w:color="auto"/>
            <w:left w:val="none" w:sz="0" w:space="0" w:color="auto"/>
            <w:bottom w:val="none" w:sz="0" w:space="0" w:color="auto"/>
            <w:right w:val="none" w:sz="0" w:space="0" w:color="auto"/>
          </w:divBdr>
        </w:div>
      </w:divsChild>
    </w:div>
    <w:div w:id="1401102736">
      <w:marLeft w:val="-225"/>
      <w:marRight w:val="-225"/>
      <w:marTop w:val="0"/>
      <w:marBottom w:val="0"/>
      <w:divBdr>
        <w:top w:val="none" w:sz="0" w:space="0" w:color="auto"/>
        <w:left w:val="none" w:sz="0" w:space="0" w:color="auto"/>
        <w:bottom w:val="none" w:sz="0" w:space="0" w:color="auto"/>
        <w:right w:val="none" w:sz="0" w:space="0" w:color="auto"/>
      </w:divBdr>
      <w:divsChild>
        <w:div w:id="420956156">
          <w:marLeft w:val="0"/>
          <w:marRight w:val="0"/>
          <w:marTop w:val="0"/>
          <w:marBottom w:val="0"/>
          <w:divBdr>
            <w:top w:val="none" w:sz="0" w:space="0" w:color="auto"/>
            <w:left w:val="none" w:sz="0" w:space="0" w:color="auto"/>
            <w:bottom w:val="none" w:sz="0" w:space="0" w:color="auto"/>
            <w:right w:val="none" w:sz="0" w:space="0" w:color="auto"/>
          </w:divBdr>
        </w:div>
        <w:div w:id="860124024">
          <w:marLeft w:val="0"/>
          <w:marRight w:val="0"/>
          <w:marTop w:val="0"/>
          <w:marBottom w:val="0"/>
          <w:divBdr>
            <w:top w:val="none" w:sz="0" w:space="0" w:color="auto"/>
            <w:left w:val="none" w:sz="0" w:space="0" w:color="auto"/>
            <w:bottom w:val="none" w:sz="0" w:space="0" w:color="auto"/>
            <w:right w:val="none" w:sz="0" w:space="0" w:color="auto"/>
          </w:divBdr>
        </w:div>
        <w:div w:id="2007054595">
          <w:marLeft w:val="0"/>
          <w:marRight w:val="0"/>
          <w:marTop w:val="0"/>
          <w:marBottom w:val="0"/>
          <w:divBdr>
            <w:top w:val="none" w:sz="0" w:space="0" w:color="auto"/>
            <w:left w:val="none" w:sz="0" w:space="0" w:color="auto"/>
            <w:bottom w:val="none" w:sz="0" w:space="0" w:color="auto"/>
            <w:right w:val="none" w:sz="0" w:space="0" w:color="auto"/>
          </w:divBdr>
        </w:div>
      </w:divsChild>
    </w:div>
    <w:div w:id="1428189120">
      <w:marLeft w:val="-225"/>
      <w:marRight w:val="-225"/>
      <w:marTop w:val="0"/>
      <w:marBottom w:val="0"/>
      <w:divBdr>
        <w:top w:val="none" w:sz="0" w:space="0" w:color="auto"/>
        <w:left w:val="none" w:sz="0" w:space="0" w:color="auto"/>
        <w:bottom w:val="none" w:sz="0" w:space="0" w:color="auto"/>
        <w:right w:val="none" w:sz="0" w:space="0" w:color="auto"/>
      </w:divBdr>
      <w:divsChild>
        <w:div w:id="841775515">
          <w:marLeft w:val="0"/>
          <w:marRight w:val="0"/>
          <w:marTop w:val="0"/>
          <w:marBottom w:val="0"/>
          <w:divBdr>
            <w:top w:val="none" w:sz="0" w:space="0" w:color="auto"/>
            <w:left w:val="none" w:sz="0" w:space="0" w:color="auto"/>
            <w:bottom w:val="none" w:sz="0" w:space="0" w:color="auto"/>
            <w:right w:val="none" w:sz="0" w:space="0" w:color="auto"/>
          </w:divBdr>
        </w:div>
        <w:div w:id="1451436806">
          <w:marLeft w:val="0"/>
          <w:marRight w:val="0"/>
          <w:marTop w:val="0"/>
          <w:marBottom w:val="0"/>
          <w:divBdr>
            <w:top w:val="none" w:sz="0" w:space="0" w:color="auto"/>
            <w:left w:val="none" w:sz="0" w:space="0" w:color="auto"/>
            <w:bottom w:val="none" w:sz="0" w:space="0" w:color="auto"/>
            <w:right w:val="none" w:sz="0" w:space="0" w:color="auto"/>
          </w:divBdr>
        </w:div>
        <w:div w:id="614679068">
          <w:marLeft w:val="0"/>
          <w:marRight w:val="0"/>
          <w:marTop w:val="0"/>
          <w:marBottom w:val="0"/>
          <w:divBdr>
            <w:top w:val="none" w:sz="0" w:space="0" w:color="auto"/>
            <w:left w:val="none" w:sz="0" w:space="0" w:color="auto"/>
            <w:bottom w:val="none" w:sz="0" w:space="0" w:color="auto"/>
            <w:right w:val="none" w:sz="0" w:space="0" w:color="auto"/>
          </w:divBdr>
        </w:div>
      </w:divsChild>
    </w:div>
    <w:div w:id="1444575049">
      <w:marLeft w:val="-225"/>
      <w:marRight w:val="-225"/>
      <w:marTop w:val="0"/>
      <w:marBottom w:val="0"/>
      <w:divBdr>
        <w:top w:val="none" w:sz="0" w:space="0" w:color="auto"/>
        <w:left w:val="none" w:sz="0" w:space="0" w:color="auto"/>
        <w:bottom w:val="none" w:sz="0" w:space="0" w:color="auto"/>
        <w:right w:val="none" w:sz="0" w:space="0" w:color="auto"/>
      </w:divBdr>
      <w:divsChild>
        <w:div w:id="1957057431">
          <w:marLeft w:val="0"/>
          <w:marRight w:val="0"/>
          <w:marTop w:val="0"/>
          <w:marBottom w:val="0"/>
          <w:divBdr>
            <w:top w:val="none" w:sz="0" w:space="0" w:color="auto"/>
            <w:left w:val="none" w:sz="0" w:space="0" w:color="auto"/>
            <w:bottom w:val="none" w:sz="0" w:space="0" w:color="auto"/>
            <w:right w:val="none" w:sz="0" w:space="0" w:color="auto"/>
          </w:divBdr>
        </w:div>
        <w:div w:id="1925676615">
          <w:marLeft w:val="0"/>
          <w:marRight w:val="0"/>
          <w:marTop w:val="0"/>
          <w:marBottom w:val="0"/>
          <w:divBdr>
            <w:top w:val="none" w:sz="0" w:space="0" w:color="auto"/>
            <w:left w:val="none" w:sz="0" w:space="0" w:color="auto"/>
            <w:bottom w:val="none" w:sz="0" w:space="0" w:color="auto"/>
            <w:right w:val="none" w:sz="0" w:space="0" w:color="auto"/>
          </w:divBdr>
        </w:div>
        <w:div w:id="172771055">
          <w:marLeft w:val="0"/>
          <w:marRight w:val="0"/>
          <w:marTop w:val="0"/>
          <w:marBottom w:val="0"/>
          <w:divBdr>
            <w:top w:val="none" w:sz="0" w:space="0" w:color="auto"/>
            <w:left w:val="none" w:sz="0" w:space="0" w:color="auto"/>
            <w:bottom w:val="none" w:sz="0" w:space="0" w:color="auto"/>
            <w:right w:val="none" w:sz="0" w:space="0" w:color="auto"/>
          </w:divBdr>
        </w:div>
      </w:divsChild>
    </w:div>
    <w:div w:id="1455521678">
      <w:marLeft w:val="-225"/>
      <w:marRight w:val="-225"/>
      <w:marTop w:val="0"/>
      <w:marBottom w:val="0"/>
      <w:divBdr>
        <w:top w:val="none" w:sz="0" w:space="0" w:color="auto"/>
        <w:left w:val="none" w:sz="0" w:space="0" w:color="auto"/>
        <w:bottom w:val="none" w:sz="0" w:space="0" w:color="auto"/>
        <w:right w:val="none" w:sz="0" w:space="0" w:color="auto"/>
      </w:divBdr>
      <w:divsChild>
        <w:div w:id="1873499257">
          <w:marLeft w:val="0"/>
          <w:marRight w:val="0"/>
          <w:marTop w:val="0"/>
          <w:marBottom w:val="0"/>
          <w:divBdr>
            <w:top w:val="none" w:sz="0" w:space="0" w:color="auto"/>
            <w:left w:val="none" w:sz="0" w:space="0" w:color="auto"/>
            <w:bottom w:val="none" w:sz="0" w:space="0" w:color="auto"/>
            <w:right w:val="none" w:sz="0" w:space="0" w:color="auto"/>
          </w:divBdr>
          <w:divsChild>
            <w:div w:id="1282103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1920670">
      <w:marLeft w:val="-225"/>
      <w:marRight w:val="-225"/>
      <w:marTop w:val="0"/>
      <w:marBottom w:val="0"/>
      <w:divBdr>
        <w:top w:val="none" w:sz="0" w:space="0" w:color="auto"/>
        <w:left w:val="none" w:sz="0" w:space="0" w:color="auto"/>
        <w:bottom w:val="none" w:sz="0" w:space="0" w:color="auto"/>
        <w:right w:val="none" w:sz="0" w:space="0" w:color="auto"/>
      </w:divBdr>
      <w:divsChild>
        <w:div w:id="633872375">
          <w:marLeft w:val="0"/>
          <w:marRight w:val="0"/>
          <w:marTop w:val="0"/>
          <w:marBottom w:val="0"/>
          <w:divBdr>
            <w:top w:val="none" w:sz="0" w:space="0" w:color="auto"/>
            <w:left w:val="none" w:sz="0" w:space="0" w:color="auto"/>
            <w:bottom w:val="none" w:sz="0" w:space="0" w:color="auto"/>
            <w:right w:val="none" w:sz="0" w:space="0" w:color="auto"/>
          </w:divBdr>
          <w:divsChild>
            <w:div w:id="136185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240310">
      <w:marLeft w:val="-225"/>
      <w:marRight w:val="-225"/>
      <w:marTop w:val="0"/>
      <w:marBottom w:val="0"/>
      <w:divBdr>
        <w:top w:val="none" w:sz="0" w:space="0" w:color="auto"/>
        <w:left w:val="none" w:sz="0" w:space="0" w:color="auto"/>
        <w:bottom w:val="none" w:sz="0" w:space="0" w:color="auto"/>
        <w:right w:val="none" w:sz="0" w:space="0" w:color="auto"/>
      </w:divBdr>
      <w:divsChild>
        <w:div w:id="1870681020">
          <w:marLeft w:val="0"/>
          <w:marRight w:val="0"/>
          <w:marTop w:val="0"/>
          <w:marBottom w:val="0"/>
          <w:divBdr>
            <w:top w:val="none" w:sz="0" w:space="0" w:color="auto"/>
            <w:left w:val="none" w:sz="0" w:space="0" w:color="auto"/>
            <w:bottom w:val="none" w:sz="0" w:space="0" w:color="auto"/>
            <w:right w:val="none" w:sz="0" w:space="0" w:color="auto"/>
          </w:divBdr>
        </w:div>
        <w:div w:id="1702900765">
          <w:marLeft w:val="0"/>
          <w:marRight w:val="0"/>
          <w:marTop w:val="0"/>
          <w:marBottom w:val="0"/>
          <w:divBdr>
            <w:top w:val="none" w:sz="0" w:space="0" w:color="auto"/>
            <w:left w:val="none" w:sz="0" w:space="0" w:color="auto"/>
            <w:bottom w:val="none" w:sz="0" w:space="0" w:color="auto"/>
            <w:right w:val="none" w:sz="0" w:space="0" w:color="auto"/>
          </w:divBdr>
        </w:div>
        <w:div w:id="1406613770">
          <w:marLeft w:val="0"/>
          <w:marRight w:val="0"/>
          <w:marTop w:val="0"/>
          <w:marBottom w:val="0"/>
          <w:divBdr>
            <w:top w:val="none" w:sz="0" w:space="0" w:color="auto"/>
            <w:left w:val="none" w:sz="0" w:space="0" w:color="auto"/>
            <w:bottom w:val="none" w:sz="0" w:space="0" w:color="auto"/>
            <w:right w:val="none" w:sz="0" w:space="0" w:color="auto"/>
          </w:divBdr>
        </w:div>
      </w:divsChild>
    </w:div>
    <w:div w:id="1528565917">
      <w:marLeft w:val="-225"/>
      <w:marRight w:val="-225"/>
      <w:marTop w:val="0"/>
      <w:marBottom w:val="0"/>
      <w:divBdr>
        <w:top w:val="none" w:sz="0" w:space="0" w:color="auto"/>
        <w:left w:val="none" w:sz="0" w:space="0" w:color="auto"/>
        <w:bottom w:val="none" w:sz="0" w:space="0" w:color="auto"/>
        <w:right w:val="none" w:sz="0" w:space="0" w:color="auto"/>
      </w:divBdr>
      <w:divsChild>
        <w:div w:id="1199928354">
          <w:marLeft w:val="0"/>
          <w:marRight w:val="0"/>
          <w:marTop w:val="0"/>
          <w:marBottom w:val="0"/>
          <w:divBdr>
            <w:top w:val="none" w:sz="0" w:space="0" w:color="auto"/>
            <w:left w:val="none" w:sz="0" w:space="0" w:color="auto"/>
            <w:bottom w:val="none" w:sz="0" w:space="0" w:color="auto"/>
            <w:right w:val="none" w:sz="0" w:space="0" w:color="auto"/>
          </w:divBdr>
        </w:div>
        <w:div w:id="1733892561">
          <w:marLeft w:val="0"/>
          <w:marRight w:val="0"/>
          <w:marTop w:val="0"/>
          <w:marBottom w:val="0"/>
          <w:divBdr>
            <w:top w:val="none" w:sz="0" w:space="0" w:color="auto"/>
            <w:left w:val="none" w:sz="0" w:space="0" w:color="auto"/>
            <w:bottom w:val="none" w:sz="0" w:space="0" w:color="auto"/>
            <w:right w:val="none" w:sz="0" w:space="0" w:color="auto"/>
          </w:divBdr>
        </w:div>
        <w:div w:id="1834107754">
          <w:marLeft w:val="0"/>
          <w:marRight w:val="0"/>
          <w:marTop w:val="0"/>
          <w:marBottom w:val="0"/>
          <w:divBdr>
            <w:top w:val="none" w:sz="0" w:space="0" w:color="auto"/>
            <w:left w:val="none" w:sz="0" w:space="0" w:color="auto"/>
            <w:bottom w:val="none" w:sz="0" w:space="0" w:color="auto"/>
            <w:right w:val="none" w:sz="0" w:space="0" w:color="auto"/>
          </w:divBdr>
        </w:div>
      </w:divsChild>
    </w:div>
    <w:div w:id="1529640862">
      <w:marLeft w:val="-225"/>
      <w:marRight w:val="-225"/>
      <w:marTop w:val="0"/>
      <w:marBottom w:val="0"/>
      <w:divBdr>
        <w:top w:val="none" w:sz="0" w:space="0" w:color="auto"/>
        <w:left w:val="none" w:sz="0" w:space="0" w:color="auto"/>
        <w:bottom w:val="none" w:sz="0" w:space="0" w:color="auto"/>
        <w:right w:val="none" w:sz="0" w:space="0" w:color="auto"/>
      </w:divBdr>
      <w:divsChild>
        <w:div w:id="736560854">
          <w:marLeft w:val="0"/>
          <w:marRight w:val="0"/>
          <w:marTop w:val="0"/>
          <w:marBottom w:val="0"/>
          <w:divBdr>
            <w:top w:val="none" w:sz="0" w:space="0" w:color="auto"/>
            <w:left w:val="none" w:sz="0" w:space="0" w:color="auto"/>
            <w:bottom w:val="none" w:sz="0" w:space="0" w:color="auto"/>
            <w:right w:val="none" w:sz="0" w:space="0" w:color="auto"/>
          </w:divBdr>
        </w:div>
        <w:div w:id="989094223">
          <w:marLeft w:val="0"/>
          <w:marRight w:val="0"/>
          <w:marTop w:val="0"/>
          <w:marBottom w:val="0"/>
          <w:divBdr>
            <w:top w:val="none" w:sz="0" w:space="0" w:color="auto"/>
            <w:left w:val="none" w:sz="0" w:space="0" w:color="auto"/>
            <w:bottom w:val="none" w:sz="0" w:space="0" w:color="auto"/>
            <w:right w:val="none" w:sz="0" w:space="0" w:color="auto"/>
          </w:divBdr>
        </w:div>
        <w:div w:id="847524142">
          <w:marLeft w:val="0"/>
          <w:marRight w:val="0"/>
          <w:marTop w:val="0"/>
          <w:marBottom w:val="0"/>
          <w:divBdr>
            <w:top w:val="none" w:sz="0" w:space="0" w:color="auto"/>
            <w:left w:val="none" w:sz="0" w:space="0" w:color="auto"/>
            <w:bottom w:val="none" w:sz="0" w:space="0" w:color="auto"/>
            <w:right w:val="none" w:sz="0" w:space="0" w:color="auto"/>
          </w:divBdr>
        </w:div>
      </w:divsChild>
    </w:div>
    <w:div w:id="1536308295">
      <w:marLeft w:val="-225"/>
      <w:marRight w:val="-225"/>
      <w:marTop w:val="0"/>
      <w:marBottom w:val="0"/>
      <w:divBdr>
        <w:top w:val="none" w:sz="0" w:space="0" w:color="auto"/>
        <w:left w:val="none" w:sz="0" w:space="0" w:color="auto"/>
        <w:bottom w:val="none" w:sz="0" w:space="0" w:color="auto"/>
        <w:right w:val="none" w:sz="0" w:space="0" w:color="auto"/>
      </w:divBdr>
      <w:divsChild>
        <w:div w:id="196894988">
          <w:marLeft w:val="0"/>
          <w:marRight w:val="0"/>
          <w:marTop w:val="0"/>
          <w:marBottom w:val="0"/>
          <w:divBdr>
            <w:top w:val="none" w:sz="0" w:space="0" w:color="auto"/>
            <w:left w:val="none" w:sz="0" w:space="0" w:color="auto"/>
            <w:bottom w:val="none" w:sz="0" w:space="0" w:color="auto"/>
            <w:right w:val="none" w:sz="0" w:space="0" w:color="auto"/>
          </w:divBdr>
        </w:div>
        <w:div w:id="973680644">
          <w:marLeft w:val="0"/>
          <w:marRight w:val="0"/>
          <w:marTop w:val="0"/>
          <w:marBottom w:val="0"/>
          <w:divBdr>
            <w:top w:val="none" w:sz="0" w:space="0" w:color="auto"/>
            <w:left w:val="none" w:sz="0" w:space="0" w:color="auto"/>
            <w:bottom w:val="none" w:sz="0" w:space="0" w:color="auto"/>
            <w:right w:val="none" w:sz="0" w:space="0" w:color="auto"/>
          </w:divBdr>
        </w:div>
        <w:div w:id="211429701">
          <w:marLeft w:val="0"/>
          <w:marRight w:val="0"/>
          <w:marTop w:val="0"/>
          <w:marBottom w:val="0"/>
          <w:divBdr>
            <w:top w:val="none" w:sz="0" w:space="0" w:color="auto"/>
            <w:left w:val="none" w:sz="0" w:space="0" w:color="auto"/>
            <w:bottom w:val="none" w:sz="0" w:space="0" w:color="auto"/>
            <w:right w:val="none" w:sz="0" w:space="0" w:color="auto"/>
          </w:divBdr>
        </w:div>
      </w:divsChild>
    </w:div>
    <w:div w:id="1538853782">
      <w:marLeft w:val="-225"/>
      <w:marRight w:val="-225"/>
      <w:marTop w:val="0"/>
      <w:marBottom w:val="300"/>
      <w:divBdr>
        <w:top w:val="none" w:sz="0" w:space="0" w:color="auto"/>
        <w:left w:val="none" w:sz="0" w:space="0" w:color="auto"/>
        <w:bottom w:val="none" w:sz="0" w:space="0" w:color="auto"/>
        <w:right w:val="none" w:sz="0" w:space="0" w:color="auto"/>
      </w:divBdr>
      <w:divsChild>
        <w:div w:id="1501964857">
          <w:marLeft w:val="0"/>
          <w:marRight w:val="0"/>
          <w:marTop w:val="0"/>
          <w:marBottom w:val="0"/>
          <w:divBdr>
            <w:top w:val="none" w:sz="0" w:space="0" w:color="auto"/>
            <w:left w:val="none" w:sz="0" w:space="0" w:color="auto"/>
            <w:bottom w:val="none" w:sz="0" w:space="0" w:color="auto"/>
            <w:right w:val="none" w:sz="0" w:space="0" w:color="auto"/>
          </w:divBdr>
        </w:div>
      </w:divsChild>
    </w:div>
    <w:div w:id="1542471942">
      <w:marLeft w:val="-225"/>
      <w:marRight w:val="-225"/>
      <w:marTop w:val="0"/>
      <w:marBottom w:val="0"/>
      <w:divBdr>
        <w:top w:val="none" w:sz="0" w:space="0" w:color="auto"/>
        <w:left w:val="none" w:sz="0" w:space="0" w:color="auto"/>
        <w:bottom w:val="none" w:sz="0" w:space="0" w:color="auto"/>
        <w:right w:val="none" w:sz="0" w:space="0" w:color="auto"/>
      </w:divBdr>
      <w:divsChild>
        <w:div w:id="1909882668">
          <w:marLeft w:val="0"/>
          <w:marRight w:val="0"/>
          <w:marTop w:val="0"/>
          <w:marBottom w:val="0"/>
          <w:divBdr>
            <w:top w:val="none" w:sz="0" w:space="0" w:color="auto"/>
            <w:left w:val="none" w:sz="0" w:space="0" w:color="auto"/>
            <w:bottom w:val="none" w:sz="0" w:space="0" w:color="auto"/>
            <w:right w:val="none" w:sz="0" w:space="0" w:color="auto"/>
          </w:divBdr>
        </w:div>
        <w:div w:id="1666859150">
          <w:marLeft w:val="0"/>
          <w:marRight w:val="0"/>
          <w:marTop w:val="0"/>
          <w:marBottom w:val="0"/>
          <w:divBdr>
            <w:top w:val="none" w:sz="0" w:space="0" w:color="auto"/>
            <w:left w:val="none" w:sz="0" w:space="0" w:color="auto"/>
            <w:bottom w:val="none" w:sz="0" w:space="0" w:color="auto"/>
            <w:right w:val="none" w:sz="0" w:space="0" w:color="auto"/>
          </w:divBdr>
        </w:div>
        <w:div w:id="873350334">
          <w:marLeft w:val="0"/>
          <w:marRight w:val="0"/>
          <w:marTop w:val="0"/>
          <w:marBottom w:val="0"/>
          <w:divBdr>
            <w:top w:val="none" w:sz="0" w:space="0" w:color="auto"/>
            <w:left w:val="none" w:sz="0" w:space="0" w:color="auto"/>
            <w:bottom w:val="none" w:sz="0" w:space="0" w:color="auto"/>
            <w:right w:val="none" w:sz="0" w:space="0" w:color="auto"/>
          </w:divBdr>
        </w:div>
      </w:divsChild>
    </w:div>
    <w:div w:id="1550845773">
      <w:marLeft w:val="-225"/>
      <w:marRight w:val="-225"/>
      <w:marTop w:val="0"/>
      <w:marBottom w:val="0"/>
      <w:divBdr>
        <w:top w:val="none" w:sz="0" w:space="0" w:color="auto"/>
        <w:left w:val="none" w:sz="0" w:space="0" w:color="auto"/>
        <w:bottom w:val="none" w:sz="0" w:space="0" w:color="auto"/>
        <w:right w:val="none" w:sz="0" w:space="0" w:color="auto"/>
      </w:divBdr>
      <w:divsChild>
        <w:div w:id="1885291270">
          <w:marLeft w:val="0"/>
          <w:marRight w:val="0"/>
          <w:marTop w:val="0"/>
          <w:marBottom w:val="0"/>
          <w:divBdr>
            <w:top w:val="none" w:sz="0" w:space="0" w:color="auto"/>
            <w:left w:val="none" w:sz="0" w:space="0" w:color="auto"/>
            <w:bottom w:val="none" w:sz="0" w:space="0" w:color="auto"/>
            <w:right w:val="none" w:sz="0" w:space="0" w:color="auto"/>
          </w:divBdr>
          <w:divsChild>
            <w:div w:id="1940865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7202099">
      <w:marLeft w:val="-225"/>
      <w:marRight w:val="-225"/>
      <w:marTop w:val="0"/>
      <w:marBottom w:val="0"/>
      <w:divBdr>
        <w:top w:val="none" w:sz="0" w:space="0" w:color="auto"/>
        <w:left w:val="none" w:sz="0" w:space="0" w:color="auto"/>
        <w:bottom w:val="none" w:sz="0" w:space="0" w:color="auto"/>
        <w:right w:val="none" w:sz="0" w:space="0" w:color="auto"/>
      </w:divBdr>
      <w:divsChild>
        <w:div w:id="1158225611">
          <w:marLeft w:val="0"/>
          <w:marRight w:val="0"/>
          <w:marTop w:val="0"/>
          <w:marBottom w:val="0"/>
          <w:divBdr>
            <w:top w:val="none" w:sz="0" w:space="0" w:color="auto"/>
            <w:left w:val="none" w:sz="0" w:space="0" w:color="auto"/>
            <w:bottom w:val="none" w:sz="0" w:space="0" w:color="auto"/>
            <w:right w:val="none" w:sz="0" w:space="0" w:color="auto"/>
          </w:divBdr>
        </w:div>
        <w:div w:id="1460301637">
          <w:marLeft w:val="0"/>
          <w:marRight w:val="0"/>
          <w:marTop w:val="0"/>
          <w:marBottom w:val="0"/>
          <w:divBdr>
            <w:top w:val="none" w:sz="0" w:space="0" w:color="auto"/>
            <w:left w:val="none" w:sz="0" w:space="0" w:color="auto"/>
            <w:bottom w:val="none" w:sz="0" w:space="0" w:color="auto"/>
            <w:right w:val="none" w:sz="0" w:space="0" w:color="auto"/>
          </w:divBdr>
        </w:div>
        <w:div w:id="1202011343">
          <w:marLeft w:val="0"/>
          <w:marRight w:val="0"/>
          <w:marTop w:val="0"/>
          <w:marBottom w:val="0"/>
          <w:divBdr>
            <w:top w:val="none" w:sz="0" w:space="0" w:color="auto"/>
            <w:left w:val="none" w:sz="0" w:space="0" w:color="auto"/>
            <w:bottom w:val="none" w:sz="0" w:space="0" w:color="auto"/>
            <w:right w:val="none" w:sz="0" w:space="0" w:color="auto"/>
          </w:divBdr>
        </w:div>
      </w:divsChild>
    </w:div>
    <w:div w:id="1564294078">
      <w:marLeft w:val="-225"/>
      <w:marRight w:val="-225"/>
      <w:marTop w:val="0"/>
      <w:marBottom w:val="0"/>
      <w:divBdr>
        <w:top w:val="none" w:sz="0" w:space="0" w:color="auto"/>
        <w:left w:val="none" w:sz="0" w:space="0" w:color="auto"/>
        <w:bottom w:val="none" w:sz="0" w:space="0" w:color="auto"/>
        <w:right w:val="none" w:sz="0" w:space="0" w:color="auto"/>
      </w:divBdr>
      <w:divsChild>
        <w:div w:id="1586722546">
          <w:marLeft w:val="0"/>
          <w:marRight w:val="0"/>
          <w:marTop w:val="0"/>
          <w:marBottom w:val="0"/>
          <w:divBdr>
            <w:top w:val="none" w:sz="0" w:space="0" w:color="auto"/>
            <w:left w:val="none" w:sz="0" w:space="0" w:color="auto"/>
            <w:bottom w:val="none" w:sz="0" w:space="0" w:color="auto"/>
            <w:right w:val="none" w:sz="0" w:space="0" w:color="auto"/>
          </w:divBdr>
        </w:div>
        <w:div w:id="1241525309">
          <w:marLeft w:val="0"/>
          <w:marRight w:val="0"/>
          <w:marTop w:val="0"/>
          <w:marBottom w:val="0"/>
          <w:divBdr>
            <w:top w:val="none" w:sz="0" w:space="0" w:color="auto"/>
            <w:left w:val="none" w:sz="0" w:space="0" w:color="auto"/>
            <w:bottom w:val="none" w:sz="0" w:space="0" w:color="auto"/>
            <w:right w:val="none" w:sz="0" w:space="0" w:color="auto"/>
          </w:divBdr>
        </w:div>
        <w:div w:id="651718169">
          <w:marLeft w:val="0"/>
          <w:marRight w:val="0"/>
          <w:marTop w:val="0"/>
          <w:marBottom w:val="0"/>
          <w:divBdr>
            <w:top w:val="none" w:sz="0" w:space="0" w:color="auto"/>
            <w:left w:val="none" w:sz="0" w:space="0" w:color="auto"/>
            <w:bottom w:val="none" w:sz="0" w:space="0" w:color="auto"/>
            <w:right w:val="none" w:sz="0" w:space="0" w:color="auto"/>
          </w:divBdr>
        </w:div>
      </w:divsChild>
    </w:div>
    <w:div w:id="1569075850">
      <w:marLeft w:val="-225"/>
      <w:marRight w:val="-225"/>
      <w:marTop w:val="0"/>
      <w:marBottom w:val="0"/>
      <w:divBdr>
        <w:top w:val="none" w:sz="0" w:space="0" w:color="auto"/>
        <w:left w:val="none" w:sz="0" w:space="0" w:color="auto"/>
        <w:bottom w:val="none" w:sz="0" w:space="0" w:color="auto"/>
        <w:right w:val="none" w:sz="0" w:space="0" w:color="auto"/>
      </w:divBdr>
      <w:divsChild>
        <w:div w:id="754667301">
          <w:marLeft w:val="0"/>
          <w:marRight w:val="0"/>
          <w:marTop w:val="0"/>
          <w:marBottom w:val="0"/>
          <w:divBdr>
            <w:top w:val="none" w:sz="0" w:space="0" w:color="auto"/>
            <w:left w:val="none" w:sz="0" w:space="0" w:color="auto"/>
            <w:bottom w:val="none" w:sz="0" w:space="0" w:color="auto"/>
            <w:right w:val="none" w:sz="0" w:space="0" w:color="auto"/>
          </w:divBdr>
        </w:div>
        <w:div w:id="1275480342">
          <w:marLeft w:val="0"/>
          <w:marRight w:val="0"/>
          <w:marTop w:val="0"/>
          <w:marBottom w:val="0"/>
          <w:divBdr>
            <w:top w:val="none" w:sz="0" w:space="0" w:color="auto"/>
            <w:left w:val="none" w:sz="0" w:space="0" w:color="auto"/>
            <w:bottom w:val="none" w:sz="0" w:space="0" w:color="auto"/>
            <w:right w:val="none" w:sz="0" w:space="0" w:color="auto"/>
          </w:divBdr>
        </w:div>
        <w:div w:id="1649553597">
          <w:marLeft w:val="0"/>
          <w:marRight w:val="0"/>
          <w:marTop w:val="0"/>
          <w:marBottom w:val="0"/>
          <w:divBdr>
            <w:top w:val="none" w:sz="0" w:space="0" w:color="auto"/>
            <w:left w:val="none" w:sz="0" w:space="0" w:color="auto"/>
            <w:bottom w:val="none" w:sz="0" w:space="0" w:color="auto"/>
            <w:right w:val="none" w:sz="0" w:space="0" w:color="auto"/>
          </w:divBdr>
        </w:div>
      </w:divsChild>
    </w:div>
    <w:div w:id="1570194079">
      <w:marLeft w:val="-225"/>
      <w:marRight w:val="-225"/>
      <w:marTop w:val="0"/>
      <w:marBottom w:val="300"/>
      <w:divBdr>
        <w:top w:val="none" w:sz="0" w:space="0" w:color="auto"/>
        <w:left w:val="none" w:sz="0" w:space="0" w:color="auto"/>
        <w:bottom w:val="none" w:sz="0" w:space="0" w:color="auto"/>
        <w:right w:val="none" w:sz="0" w:space="0" w:color="auto"/>
      </w:divBdr>
      <w:divsChild>
        <w:div w:id="1335960554">
          <w:marLeft w:val="0"/>
          <w:marRight w:val="0"/>
          <w:marTop w:val="0"/>
          <w:marBottom w:val="0"/>
          <w:divBdr>
            <w:top w:val="none" w:sz="0" w:space="0" w:color="auto"/>
            <w:left w:val="none" w:sz="0" w:space="0" w:color="auto"/>
            <w:bottom w:val="none" w:sz="0" w:space="0" w:color="auto"/>
            <w:right w:val="none" w:sz="0" w:space="0" w:color="auto"/>
          </w:divBdr>
        </w:div>
      </w:divsChild>
    </w:div>
    <w:div w:id="1578202950">
      <w:marLeft w:val="-225"/>
      <w:marRight w:val="-225"/>
      <w:marTop w:val="0"/>
      <w:marBottom w:val="0"/>
      <w:divBdr>
        <w:top w:val="none" w:sz="0" w:space="0" w:color="auto"/>
        <w:left w:val="none" w:sz="0" w:space="0" w:color="auto"/>
        <w:bottom w:val="none" w:sz="0" w:space="0" w:color="auto"/>
        <w:right w:val="none" w:sz="0" w:space="0" w:color="auto"/>
      </w:divBdr>
      <w:divsChild>
        <w:div w:id="1337808379">
          <w:marLeft w:val="0"/>
          <w:marRight w:val="0"/>
          <w:marTop w:val="0"/>
          <w:marBottom w:val="0"/>
          <w:divBdr>
            <w:top w:val="none" w:sz="0" w:space="0" w:color="auto"/>
            <w:left w:val="none" w:sz="0" w:space="0" w:color="auto"/>
            <w:bottom w:val="none" w:sz="0" w:space="0" w:color="auto"/>
            <w:right w:val="none" w:sz="0" w:space="0" w:color="auto"/>
          </w:divBdr>
        </w:div>
        <w:div w:id="519515720">
          <w:marLeft w:val="0"/>
          <w:marRight w:val="0"/>
          <w:marTop w:val="0"/>
          <w:marBottom w:val="0"/>
          <w:divBdr>
            <w:top w:val="none" w:sz="0" w:space="0" w:color="auto"/>
            <w:left w:val="none" w:sz="0" w:space="0" w:color="auto"/>
            <w:bottom w:val="none" w:sz="0" w:space="0" w:color="auto"/>
            <w:right w:val="none" w:sz="0" w:space="0" w:color="auto"/>
          </w:divBdr>
        </w:div>
        <w:div w:id="431125254">
          <w:marLeft w:val="0"/>
          <w:marRight w:val="0"/>
          <w:marTop w:val="0"/>
          <w:marBottom w:val="0"/>
          <w:divBdr>
            <w:top w:val="none" w:sz="0" w:space="0" w:color="auto"/>
            <w:left w:val="none" w:sz="0" w:space="0" w:color="auto"/>
            <w:bottom w:val="none" w:sz="0" w:space="0" w:color="auto"/>
            <w:right w:val="none" w:sz="0" w:space="0" w:color="auto"/>
          </w:divBdr>
        </w:div>
      </w:divsChild>
    </w:div>
    <w:div w:id="1592540845">
      <w:marLeft w:val="-225"/>
      <w:marRight w:val="-225"/>
      <w:marTop w:val="0"/>
      <w:marBottom w:val="0"/>
      <w:divBdr>
        <w:top w:val="none" w:sz="0" w:space="0" w:color="auto"/>
        <w:left w:val="none" w:sz="0" w:space="0" w:color="auto"/>
        <w:bottom w:val="none" w:sz="0" w:space="0" w:color="auto"/>
        <w:right w:val="none" w:sz="0" w:space="0" w:color="auto"/>
      </w:divBdr>
      <w:divsChild>
        <w:div w:id="1125777744">
          <w:marLeft w:val="0"/>
          <w:marRight w:val="0"/>
          <w:marTop w:val="0"/>
          <w:marBottom w:val="0"/>
          <w:divBdr>
            <w:top w:val="none" w:sz="0" w:space="0" w:color="auto"/>
            <w:left w:val="none" w:sz="0" w:space="0" w:color="auto"/>
            <w:bottom w:val="none" w:sz="0" w:space="0" w:color="auto"/>
            <w:right w:val="none" w:sz="0" w:space="0" w:color="auto"/>
          </w:divBdr>
          <w:divsChild>
            <w:div w:id="1741714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7664838">
      <w:marLeft w:val="-225"/>
      <w:marRight w:val="-225"/>
      <w:marTop w:val="0"/>
      <w:marBottom w:val="300"/>
      <w:divBdr>
        <w:top w:val="none" w:sz="0" w:space="0" w:color="auto"/>
        <w:left w:val="none" w:sz="0" w:space="0" w:color="auto"/>
        <w:bottom w:val="none" w:sz="0" w:space="0" w:color="auto"/>
        <w:right w:val="none" w:sz="0" w:space="0" w:color="auto"/>
      </w:divBdr>
      <w:divsChild>
        <w:div w:id="2002151233">
          <w:marLeft w:val="0"/>
          <w:marRight w:val="0"/>
          <w:marTop w:val="0"/>
          <w:marBottom w:val="0"/>
          <w:divBdr>
            <w:top w:val="none" w:sz="0" w:space="0" w:color="auto"/>
            <w:left w:val="none" w:sz="0" w:space="0" w:color="auto"/>
            <w:bottom w:val="none" w:sz="0" w:space="0" w:color="auto"/>
            <w:right w:val="none" w:sz="0" w:space="0" w:color="auto"/>
          </w:divBdr>
        </w:div>
      </w:divsChild>
    </w:div>
    <w:div w:id="1612980532">
      <w:marLeft w:val="-225"/>
      <w:marRight w:val="-225"/>
      <w:marTop w:val="0"/>
      <w:marBottom w:val="300"/>
      <w:divBdr>
        <w:top w:val="none" w:sz="0" w:space="0" w:color="auto"/>
        <w:left w:val="none" w:sz="0" w:space="0" w:color="auto"/>
        <w:bottom w:val="none" w:sz="0" w:space="0" w:color="auto"/>
        <w:right w:val="none" w:sz="0" w:space="0" w:color="auto"/>
      </w:divBdr>
      <w:divsChild>
        <w:div w:id="1133258437">
          <w:marLeft w:val="0"/>
          <w:marRight w:val="0"/>
          <w:marTop w:val="0"/>
          <w:marBottom w:val="0"/>
          <w:divBdr>
            <w:top w:val="none" w:sz="0" w:space="0" w:color="auto"/>
            <w:left w:val="none" w:sz="0" w:space="0" w:color="auto"/>
            <w:bottom w:val="none" w:sz="0" w:space="0" w:color="auto"/>
            <w:right w:val="none" w:sz="0" w:space="0" w:color="auto"/>
          </w:divBdr>
        </w:div>
      </w:divsChild>
    </w:div>
    <w:div w:id="1617370207">
      <w:marLeft w:val="-225"/>
      <w:marRight w:val="-225"/>
      <w:marTop w:val="0"/>
      <w:marBottom w:val="300"/>
      <w:divBdr>
        <w:top w:val="none" w:sz="0" w:space="0" w:color="auto"/>
        <w:left w:val="none" w:sz="0" w:space="0" w:color="auto"/>
        <w:bottom w:val="none" w:sz="0" w:space="0" w:color="auto"/>
        <w:right w:val="none" w:sz="0" w:space="0" w:color="auto"/>
      </w:divBdr>
      <w:divsChild>
        <w:div w:id="1712076746">
          <w:marLeft w:val="0"/>
          <w:marRight w:val="0"/>
          <w:marTop w:val="0"/>
          <w:marBottom w:val="0"/>
          <w:divBdr>
            <w:top w:val="none" w:sz="0" w:space="0" w:color="auto"/>
            <w:left w:val="none" w:sz="0" w:space="0" w:color="auto"/>
            <w:bottom w:val="none" w:sz="0" w:space="0" w:color="auto"/>
            <w:right w:val="none" w:sz="0" w:space="0" w:color="auto"/>
          </w:divBdr>
        </w:div>
      </w:divsChild>
    </w:div>
    <w:div w:id="1638681449">
      <w:marLeft w:val="-225"/>
      <w:marRight w:val="-225"/>
      <w:marTop w:val="0"/>
      <w:marBottom w:val="0"/>
      <w:divBdr>
        <w:top w:val="none" w:sz="0" w:space="0" w:color="auto"/>
        <w:left w:val="none" w:sz="0" w:space="0" w:color="auto"/>
        <w:bottom w:val="none" w:sz="0" w:space="0" w:color="auto"/>
        <w:right w:val="none" w:sz="0" w:space="0" w:color="auto"/>
      </w:divBdr>
      <w:divsChild>
        <w:div w:id="2076320913">
          <w:marLeft w:val="0"/>
          <w:marRight w:val="0"/>
          <w:marTop w:val="0"/>
          <w:marBottom w:val="0"/>
          <w:divBdr>
            <w:top w:val="none" w:sz="0" w:space="0" w:color="auto"/>
            <w:left w:val="none" w:sz="0" w:space="0" w:color="auto"/>
            <w:bottom w:val="none" w:sz="0" w:space="0" w:color="auto"/>
            <w:right w:val="none" w:sz="0" w:space="0" w:color="auto"/>
          </w:divBdr>
          <w:divsChild>
            <w:div w:id="1153639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6885505">
      <w:marLeft w:val="-225"/>
      <w:marRight w:val="-225"/>
      <w:marTop w:val="0"/>
      <w:marBottom w:val="0"/>
      <w:divBdr>
        <w:top w:val="none" w:sz="0" w:space="0" w:color="auto"/>
        <w:left w:val="none" w:sz="0" w:space="0" w:color="auto"/>
        <w:bottom w:val="none" w:sz="0" w:space="0" w:color="auto"/>
        <w:right w:val="none" w:sz="0" w:space="0" w:color="auto"/>
      </w:divBdr>
      <w:divsChild>
        <w:div w:id="1991475158">
          <w:marLeft w:val="0"/>
          <w:marRight w:val="0"/>
          <w:marTop w:val="0"/>
          <w:marBottom w:val="0"/>
          <w:divBdr>
            <w:top w:val="none" w:sz="0" w:space="0" w:color="auto"/>
            <w:left w:val="none" w:sz="0" w:space="0" w:color="auto"/>
            <w:bottom w:val="none" w:sz="0" w:space="0" w:color="auto"/>
            <w:right w:val="none" w:sz="0" w:space="0" w:color="auto"/>
          </w:divBdr>
          <w:divsChild>
            <w:div w:id="1265528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9633273">
      <w:marLeft w:val="-225"/>
      <w:marRight w:val="-225"/>
      <w:marTop w:val="0"/>
      <w:marBottom w:val="0"/>
      <w:divBdr>
        <w:top w:val="none" w:sz="0" w:space="0" w:color="auto"/>
        <w:left w:val="none" w:sz="0" w:space="0" w:color="auto"/>
        <w:bottom w:val="none" w:sz="0" w:space="0" w:color="auto"/>
        <w:right w:val="none" w:sz="0" w:space="0" w:color="auto"/>
      </w:divBdr>
      <w:divsChild>
        <w:div w:id="60451790">
          <w:marLeft w:val="0"/>
          <w:marRight w:val="0"/>
          <w:marTop w:val="0"/>
          <w:marBottom w:val="0"/>
          <w:divBdr>
            <w:top w:val="none" w:sz="0" w:space="0" w:color="auto"/>
            <w:left w:val="none" w:sz="0" w:space="0" w:color="auto"/>
            <w:bottom w:val="none" w:sz="0" w:space="0" w:color="auto"/>
            <w:right w:val="none" w:sz="0" w:space="0" w:color="auto"/>
          </w:divBdr>
        </w:div>
        <w:div w:id="1508903431">
          <w:marLeft w:val="0"/>
          <w:marRight w:val="0"/>
          <w:marTop w:val="0"/>
          <w:marBottom w:val="0"/>
          <w:divBdr>
            <w:top w:val="none" w:sz="0" w:space="0" w:color="auto"/>
            <w:left w:val="none" w:sz="0" w:space="0" w:color="auto"/>
            <w:bottom w:val="none" w:sz="0" w:space="0" w:color="auto"/>
            <w:right w:val="none" w:sz="0" w:space="0" w:color="auto"/>
          </w:divBdr>
        </w:div>
        <w:div w:id="996566966">
          <w:marLeft w:val="0"/>
          <w:marRight w:val="0"/>
          <w:marTop w:val="0"/>
          <w:marBottom w:val="0"/>
          <w:divBdr>
            <w:top w:val="none" w:sz="0" w:space="0" w:color="auto"/>
            <w:left w:val="none" w:sz="0" w:space="0" w:color="auto"/>
            <w:bottom w:val="none" w:sz="0" w:space="0" w:color="auto"/>
            <w:right w:val="none" w:sz="0" w:space="0" w:color="auto"/>
          </w:divBdr>
        </w:div>
      </w:divsChild>
    </w:div>
    <w:div w:id="1656567633">
      <w:marLeft w:val="-225"/>
      <w:marRight w:val="-225"/>
      <w:marTop w:val="0"/>
      <w:marBottom w:val="0"/>
      <w:divBdr>
        <w:top w:val="none" w:sz="0" w:space="0" w:color="auto"/>
        <w:left w:val="none" w:sz="0" w:space="0" w:color="auto"/>
        <w:bottom w:val="none" w:sz="0" w:space="0" w:color="auto"/>
        <w:right w:val="none" w:sz="0" w:space="0" w:color="auto"/>
      </w:divBdr>
      <w:divsChild>
        <w:div w:id="1465150090">
          <w:marLeft w:val="0"/>
          <w:marRight w:val="0"/>
          <w:marTop w:val="0"/>
          <w:marBottom w:val="0"/>
          <w:divBdr>
            <w:top w:val="none" w:sz="0" w:space="0" w:color="auto"/>
            <w:left w:val="none" w:sz="0" w:space="0" w:color="auto"/>
            <w:bottom w:val="none" w:sz="0" w:space="0" w:color="auto"/>
            <w:right w:val="none" w:sz="0" w:space="0" w:color="auto"/>
          </w:divBdr>
          <w:divsChild>
            <w:div w:id="16168624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8419259">
      <w:marLeft w:val="-225"/>
      <w:marRight w:val="-225"/>
      <w:marTop w:val="0"/>
      <w:marBottom w:val="0"/>
      <w:divBdr>
        <w:top w:val="none" w:sz="0" w:space="0" w:color="auto"/>
        <w:left w:val="none" w:sz="0" w:space="0" w:color="auto"/>
        <w:bottom w:val="none" w:sz="0" w:space="0" w:color="auto"/>
        <w:right w:val="none" w:sz="0" w:space="0" w:color="auto"/>
      </w:divBdr>
      <w:divsChild>
        <w:div w:id="374694297">
          <w:marLeft w:val="0"/>
          <w:marRight w:val="0"/>
          <w:marTop w:val="0"/>
          <w:marBottom w:val="0"/>
          <w:divBdr>
            <w:top w:val="none" w:sz="0" w:space="0" w:color="auto"/>
            <w:left w:val="none" w:sz="0" w:space="0" w:color="auto"/>
            <w:bottom w:val="none" w:sz="0" w:space="0" w:color="auto"/>
            <w:right w:val="none" w:sz="0" w:space="0" w:color="auto"/>
          </w:divBdr>
          <w:divsChild>
            <w:div w:id="284895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079020">
      <w:marLeft w:val="-225"/>
      <w:marRight w:val="-225"/>
      <w:marTop w:val="0"/>
      <w:marBottom w:val="300"/>
      <w:divBdr>
        <w:top w:val="none" w:sz="0" w:space="0" w:color="auto"/>
        <w:left w:val="none" w:sz="0" w:space="0" w:color="auto"/>
        <w:bottom w:val="none" w:sz="0" w:space="0" w:color="auto"/>
        <w:right w:val="none" w:sz="0" w:space="0" w:color="auto"/>
      </w:divBdr>
      <w:divsChild>
        <w:div w:id="2022509478">
          <w:marLeft w:val="0"/>
          <w:marRight w:val="0"/>
          <w:marTop w:val="0"/>
          <w:marBottom w:val="0"/>
          <w:divBdr>
            <w:top w:val="none" w:sz="0" w:space="0" w:color="auto"/>
            <w:left w:val="none" w:sz="0" w:space="0" w:color="auto"/>
            <w:bottom w:val="none" w:sz="0" w:space="0" w:color="auto"/>
            <w:right w:val="none" w:sz="0" w:space="0" w:color="auto"/>
          </w:divBdr>
        </w:div>
      </w:divsChild>
    </w:div>
    <w:div w:id="1682507979">
      <w:marLeft w:val="-225"/>
      <w:marRight w:val="-225"/>
      <w:marTop w:val="0"/>
      <w:marBottom w:val="0"/>
      <w:divBdr>
        <w:top w:val="none" w:sz="0" w:space="0" w:color="auto"/>
        <w:left w:val="none" w:sz="0" w:space="0" w:color="auto"/>
        <w:bottom w:val="none" w:sz="0" w:space="0" w:color="auto"/>
        <w:right w:val="none" w:sz="0" w:space="0" w:color="auto"/>
      </w:divBdr>
      <w:divsChild>
        <w:div w:id="2054495836">
          <w:marLeft w:val="0"/>
          <w:marRight w:val="0"/>
          <w:marTop w:val="0"/>
          <w:marBottom w:val="0"/>
          <w:divBdr>
            <w:top w:val="none" w:sz="0" w:space="0" w:color="auto"/>
            <w:left w:val="none" w:sz="0" w:space="0" w:color="auto"/>
            <w:bottom w:val="none" w:sz="0" w:space="0" w:color="auto"/>
            <w:right w:val="none" w:sz="0" w:space="0" w:color="auto"/>
          </w:divBdr>
        </w:div>
        <w:div w:id="931090889">
          <w:marLeft w:val="0"/>
          <w:marRight w:val="0"/>
          <w:marTop w:val="0"/>
          <w:marBottom w:val="0"/>
          <w:divBdr>
            <w:top w:val="none" w:sz="0" w:space="0" w:color="auto"/>
            <w:left w:val="none" w:sz="0" w:space="0" w:color="auto"/>
            <w:bottom w:val="none" w:sz="0" w:space="0" w:color="auto"/>
            <w:right w:val="none" w:sz="0" w:space="0" w:color="auto"/>
          </w:divBdr>
        </w:div>
        <w:div w:id="447431961">
          <w:marLeft w:val="0"/>
          <w:marRight w:val="0"/>
          <w:marTop w:val="0"/>
          <w:marBottom w:val="0"/>
          <w:divBdr>
            <w:top w:val="none" w:sz="0" w:space="0" w:color="auto"/>
            <w:left w:val="none" w:sz="0" w:space="0" w:color="auto"/>
            <w:bottom w:val="none" w:sz="0" w:space="0" w:color="auto"/>
            <w:right w:val="none" w:sz="0" w:space="0" w:color="auto"/>
          </w:divBdr>
        </w:div>
      </w:divsChild>
    </w:div>
    <w:div w:id="1694575786">
      <w:marLeft w:val="-225"/>
      <w:marRight w:val="-225"/>
      <w:marTop w:val="0"/>
      <w:marBottom w:val="0"/>
      <w:divBdr>
        <w:top w:val="none" w:sz="0" w:space="0" w:color="auto"/>
        <w:left w:val="none" w:sz="0" w:space="0" w:color="auto"/>
        <w:bottom w:val="none" w:sz="0" w:space="0" w:color="auto"/>
        <w:right w:val="none" w:sz="0" w:space="0" w:color="auto"/>
      </w:divBdr>
      <w:divsChild>
        <w:div w:id="434323831">
          <w:marLeft w:val="0"/>
          <w:marRight w:val="0"/>
          <w:marTop w:val="0"/>
          <w:marBottom w:val="0"/>
          <w:divBdr>
            <w:top w:val="none" w:sz="0" w:space="0" w:color="auto"/>
            <w:left w:val="none" w:sz="0" w:space="0" w:color="auto"/>
            <w:bottom w:val="none" w:sz="0" w:space="0" w:color="auto"/>
            <w:right w:val="none" w:sz="0" w:space="0" w:color="auto"/>
          </w:divBdr>
        </w:div>
        <w:div w:id="360977663">
          <w:marLeft w:val="0"/>
          <w:marRight w:val="0"/>
          <w:marTop w:val="0"/>
          <w:marBottom w:val="0"/>
          <w:divBdr>
            <w:top w:val="none" w:sz="0" w:space="0" w:color="auto"/>
            <w:left w:val="none" w:sz="0" w:space="0" w:color="auto"/>
            <w:bottom w:val="none" w:sz="0" w:space="0" w:color="auto"/>
            <w:right w:val="none" w:sz="0" w:space="0" w:color="auto"/>
          </w:divBdr>
        </w:div>
        <w:div w:id="10105625">
          <w:marLeft w:val="0"/>
          <w:marRight w:val="0"/>
          <w:marTop w:val="0"/>
          <w:marBottom w:val="0"/>
          <w:divBdr>
            <w:top w:val="none" w:sz="0" w:space="0" w:color="auto"/>
            <w:left w:val="none" w:sz="0" w:space="0" w:color="auto"/>
            <w:bottom w:val="none" w:sz="0" w:space="0" w:color="auto"/>
            <w:right w:val="none" w:sz="0" w:space="0" w:color="auto"/>
          </w:divBdr>
        </w:div>
      </w:divsChild>
    </w:div>
    <w:div w:id="1703094352">
      <w:marLeft w:val="-225"/>
      <w:marRight w:val="-225"/>
      <w:marTop w:val="0"/>
      <w:marBottom w:val="0"/>
      <w:divBdr>
        <w:top w:val="none" w:sz="0" w:space="0" w:color="auto"/>
        <w:left w:val="none" w:sz="0" w:space="0" w:color="auto"/>
        <w:bottom w:val="none" w:sz="0" w:space="0" w:color="auto"/>
        <w:right w:val="none" w:sz="0" w:space="0" w:color="auto"/>
      </w:divBdr>
      <w:divsChild>
        <w:div w:id="543637571">
          <w:marLeft w:val="0"/>
          <w:marRight w:val="0"/>
          <w:marTop w:val="0"/>
          <w:marBottom w:val="0"/>
          <w:divBdr>
            <w:top w:val="none" w:sz="0" w:space="0" w:color="auto"/>
            <w:left w:val="none" w:sz="0" w:space="0" w:color="auto"/>
            <w:bottom w:val="none" w:sz="0" w:space="0" w:color="auto"/>
            <w:right w:val="none" w:sz="0" w:space="0" w:color="auto"/>
          </w:divBdr>
          <w:divsChild>
            <w:div w:id="17829170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904984">
      <w:marLeft w:val="-225"/>
      <w:marRight w:val="-225"/>
      <w:marTop w:val="0"/>
      <w:marBottom w:val="0"/>
      <w:divBdr>
        <w:top w:val="none" w:sz="0" w:space="0" w:color="auto"/>
        <w:left w:val="none" w:sz="0" w:space="0" w:color="auto"/>
        <w:bottom w:val="none" w:sz="0" w:space="0" w:color="auto"/>
        <w:right w:val="none" w:sz="0" w:space="0" w:color="auto"/>
      </w:divBdr>
      <w:divsChild>
        <w:div w:id="307975524">
          <w:marLeft w:val="0"/>
          <w:marRight w:val="0"/>
          <w:marTop w:val="0"/>
          <w:marBottom w:val="0"/>
          <w:divBdr>
            <w:top w:val="none" w:sz="0" w:space="0" w:color="auto"/>
            <w:left w:val="none" w:sz="0" w:space="0" w:color="auto"/>
            <w:bottom w:val="none" w:sz="0" w:space="0" w:color="auto"/>
            <w:right w:val="none" w:sz="0" w:space="0" w:color="auto"/>
          </w:divBdr>
        </w:div>
        <w:div w:id="205485257">
          <w:marLeft w:val="0"/>
          <w:marRight w:val="0"/>
          <w:marTop w:val="0"/>
          <w:marBottom w:val="0"/>
          <w:divBdr>
            <w:top w:val="none" w:sz="0" w:space="0" w:color="auto"/>
            <w:left w:val="none" w:sz="0" w:space="0" w:color="auto"/>
            <w:bottom w:val="none" w:sz="0" w:space="0" w:color="auto"/>
            <w:right w:val="none" w:sz="0" w:space="0" w:color="auto"/>
          </w:divBdr>
        </w:div>
        <w:div w:id="1737583703">
          <w:marLeft w:val="0"/>
          <w:marRight w:val="0"/>
          <w:marTop w:val="0"/>
          <w:marBottom w:val="0"/>
          <w:divBdr>
            <w:top w:val="none" w:sz="0" w:space="0" w:color="auto"/>
            <w:left w:val="none" w:sz="0" w:space="0" w:color="auto"/>
            <w:bottom w:val="none" w:sz="0" w:space="0" w:color="auto"/>
            <w:right w:val="none" w:sz="0" w:space="0" w:color="auto"/>
          </w:divBdr>
        </w:div>
      </w:divsChild>
    </w:div>
    <w:div w:id="1708918017">
      <w:marLeft w:val="-225"/>
      <w:marRight w:val="-225"/>
      <w:marTop w:val="0"/>
      <w:marBottom w:val="0"/>
      <w:divBdr>
        <w:top w:val="none" w:sz="0" w:space="0" w:color="auto"/>
        <w:left w:val="none" w:sz="0" w:space="0" w:color="auto"/>
        <w:bottom w:val="none" w:sz="0" w:space="0" w:color="auto"/>
        <w:right w:val="none" w:sz="0" w:space="0" w:color="auto"/>
      </w:divBdr>
      <w:divsChild>
        <w:div w:id="1576353700">
          <w:marLeft w:val="0"/>
          <w:marRight w:val="0"/>
          <w:marTop w:val="0"/>
          <w:marBottom w:val="0"/>
          <w:divBdr>
            <w:top w:val="none" w:sz="0" w:space="0" w:color="auto"/>
            <w:left w:val="none" w:sz="0" w:space="0" w:color="auto"/>
            <w:bottom w:val="none" w:sz="0" w:space="0" w:color="auto"/>
            <w:right w:val="none" w:sz="0" w:space="0" w:color="auto"/>
          </w:divBdr>
        </w:div>
        <w:div w:id="356738100">
          <w:marLeft w:val="0"/>
          <w:marRight w:val="0"/>
          <w:marTop w:val="0"/>
          <w:marBottom w:val="0"/>
          <w:divBdr>
            <w:top w:val="none" w:sz="0" w:space="0" w:color="auto"/>
            <w:left w:val="none" w:sz="0" w:space="0" w:color="auto"/>
            <w:bottom w:val="none" w:sz="0" w:space="0" w:color="auto"/>
            <w:right w:val="none" w:sz="0" w:space="0" w:color="auto"/>
          </w:divBdr>
        </w:div>
        <w:div w:id="1435979684">
          <w:marLeft w:val="0"/>
          <w:marRight w:val="0"/>
          <w:marTop w:val="0"/>
          <w:marBottom w:val="0"/>
          <w:divBdr>
            <w:top w:val="none" w:sz="0" w:space="0" w:color="auto"/>
            <w:left w:val="none" w:sz="0" w:space="0" w:color="auto"/>
            <w:bottom w:val="none" w:sz="0" w:space="0" w:color="auto"/>
            <w:right w:val="none" w:sz="0" w:space="0" w:color="auto"/>
          </w:divBdr>
        </w:div>
      </w:divsChild>
    </w:div>
    <w:div w:id="1717778354">
      <w:marLeft w:val="-225"/>
      <w:marRight w:val="-225"/>
      <w:marTop w:val="0"/>
      <w:marBottom w:val="0"/>
      <w:divBdr>
        <w:top w:val="none" w:sz="0" w:space="0" w:color="auto"/>
        <w:left w:val="none" w:sz="0" w:space="0" w:color="auto"/>
        <w:bottom w:val="none" w:sz="0" w:space="0" w:color="auto"/>
        <w:right w:val="none" w:sz="0" w:space="0" w:color="auto"/>
      </w:divBdr>
      <w:divsChild>
        <w:div w:id="2020036321">
          <w:marLeft w:val="0"/>
          <w:marRight w:val="0"/>
          <w:marTop w:val="0"/>
          <w:marBottom w:val="0"/>
          <w:divBdr>
            <w:top w:val="none" w:sz="0" w:space="0" w:color="auto"/>
            <w:left w:val="none" w:sz="0" w:space="0" w:color="auto"/>
            <w:bottom w:val="none" w:sz="0" w:space="0" w:color="auto"/>
            <w:right w:val="none" w:sz="0" w:space="0" w:color="auto"/>
          </w:divBdr>
        </w:div>
        <w:div w:id="501433800">
          <w:marLeft w:val="0"/>
          <w:marRight w:val="0"/>
          <w:marTop w:val="0"/>
          <w:marBottom w:val="0"/>
          <w:divBdr>
            <w:top w:val="none" w:sz="0" w:space="0" w:color="auto"/>
            <w:left w:val="none" w:sz="0" w:space="0" w:color="auto"/>
            <w:bottom w:val="none" w:sz="0" w:space="0" w:color="auto"/>
            <w:right w:val="none" w:sz="0" w:space="0" w:color="auto"/>
          </w:divBdr>
        </w:div>
        <w:div w:id="325672742">
          <w:marLeft w:val="0"/>
          <w:marRight w:val="0"/>
          <w:marTop w:val="0"/>
          <w:marBottom w:val="0"/>
          <w:divBdr>
            <w:top w:val="none" w:sz="0" w:space="0" w:color="auto"/>
            <w:left w:val="none" w:sz="0" w:space="0" w:color="auto"/>
            <w:bottom w:val="none" w:sz="0" w:space="0" w:color="auto"/>
            <w:right w:val="none" w:sz="0" w:space="0" w:color="auto"/>
          </w:divBdr>
        </w:div>
      </w:divsChild>
    </w:div>
    <w:div w:id="1736512403">
      <w:marLeft w:val="-225"/>
      <w:marRight w:val="-225"/>
      <w:marTop w:val="0"/>
      <w:marBottom w:val="0"/>
      <w:divBdr>
        <w:top w:val="none" w:sz="0" w:space="0" w:color="auto"/>
        <w:left w:val="none" w:sz="0" w:space="0" w:color="auto"/>
        <w:bottom w:val="none" w:sz="0" w:space="0" w:color="auto"/>
        <w:right w:val="none" w:sz="0" w:space="0" w:color="auto"/>
      </w:divBdr>
      <w:divsChild>
        <w:div w:id="839394920">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1371320">
      <w:marLeft w:val="-225"/>
      <w:marRight w:val="-225"/>
      <w:marTop w:val="0"/>
      <w:marBottom w:val="0"/>
      <w:divBdr>
        <w:top w:val="none" w:sz="0" w:space="0" w:color="auto"/>
        <w:left w:val="none" w:sz="0" w:space="0" w:color="auto"/>
        <w:bottom w:val="none" w:sz="0" w:space="0" w:color="auto"/>
        <w:right w:val="none" w:sz="0" w:space="0" w:color="auto"/>
      </w:divBdr>
      <w:divsChild>
        <w:div w:id="50083077">
          <w:marLeft w:val="0"/>
          <w:marRight w:val="0"/>
          <w:marTop w:val="0"/>
          <w:marBottom w:val="0"/>
          <w:divBdr>
            <w:top w:val="none" w:sz="0" w:space="0" w:color="auto"/>
            <w:left w:val="none" w:sz="0" w:space="0" w:color="auto"/>
            <w:bottom w:val="none" w:sz="0" w:space="0" w:color="auto"/>
            <w:right w:val="none" w:sz="0" w:space="0" w:color="auto"/>
          </w:divBdr>
        </w:div>
        <w:div w:id="665977004">
          <w:marLeft w:val="0"/>
          <w:marRight w:val="0"/>
          <w:marTop w:val="0"/>
          <w:marBottom w:val="0"/>
          <w:divBdr>
            <w:top w:val="none" w:sz="0" w:space="0" w:color="auto"/>
            <w:left w:val="none" w:sz="0" w:space="0" w:color="auto"/>
            <w:bottom w:val="none" w:sz="0" w:space="0" w:color="auto"/>
            <w:right w:val="none" w:sz="0" w:space="0" w:color="auto"/>
          </w:divBdr>
        </w:div>
        <w:div w:id="1321620885">
          <w:marLeft w:val="0"/>
          <w:marRight w:val="0"/>
          <w:marTop w:val="0"/>
          <w:marBottom w:val="0"/>
          <w:divBdr>
            <w:top w:val="none" w:sz="0" w:space="0" w:color="auto"/>
            <w:left w:val="none" w:sz="0" w:space="0" w:color="auto"/>
            <w:bottom w:val="none" w:sz="0" w:space="0" w:color="auto"/>
            <w:right w:val="none" w:sz="0" w:space="0" w:color="auto"/>
          </w:divBdr>
        </w:div>
      </w:divsChild>
    </w:div>
    <w:div w:id="1774857869">
      <w:marLeft w:val="-225"/>
      <w:marRight w:val="-225"/>
      <w:marTop w:val="0"/>
      <w:marBottom w:val="0"/>
      <w:divBdr>
        <w:top w:val="none" w:sz="0" w:space="0" w:color="auto"/>
        <w:left w:val="none" w:sz="0" w:space="0" w:color="auto"/>
        <w:bottom w:val="none" w:sz="0" w:space="0" w:color="auto"/>
        <w:right w:val="none" w:sz="0" w:space="0" w:color="auto"/>
      </w:divBdr>
      <w:divsChild>
        <w:div w:id="493179981">
          <w:marLeft w:val="0"/>
          <w:marRight w:val="0"/>
          <w:marTop w:val="0"/>
          <w:marBottom w:val="0"/>
          <w:divBdr>
            <w:top w:val="none" w:sz="0" w:space="0" w:color="auto"/>
            <w:left w:val="none" w:sz="0" w:space="0" w:color="auto"/>
            <w:bottom w:val="none" w:sz="0" w:space="0" w:color="auto"/>
            <w:right w:val="none" w:sz="0" w:space="0" w:color="auto"/>
          </w:divBdr>
        </w:div>
        <w:div w:id="774446914">
          <w:marLeft w:val="0"/>
          <w:marRight w:val="0"/>
          <w:marTop w:val="0"/>
          <w:marBottom w:val="0"/>
          <w:divBdr>
            <w:top w:val="none" w:sz="0" w:space="0" w:color="auto"/>
            <w:left w:val="none" w:sz="0" w:space="0" w:color="auto"/>
            <w:bottom w:val="none" w:sz="0" w:space="0" w:color="auto"/>
            <w:right w:val="none" w:sz="0" w:space="0" w:color="auto"/>
          </w:divBdr>
        </w:div>
        <w:div w:id="992104279">
          <w:marLeft w:val="0"/>
          <w:marRight w:val="0"/>
          <w:marTop w:val="0"/>
          <w:marBottom w:val="0"/>
          <w:divBdr>
            <w:top w:val="none" w:sz="0" w:space="0" w:color="auto"/>
            <w:left w:val="none" w:sz="0" w:space="0" w:color="auto"/>
            <w:bottom w:val="none" w:sz="0" w:space="0" w:color="auto"/>
            <w:right w:val="none" w:sz="0" w:space="0" w:color="auto"/>
          </w:divBdr>
        </w:div>
      </w:divsChild>
    </w:div>
    <w:div w:id="1782526350">
      <w:marLeft w:val="-225"/>
      <w:marRight w:val="-225"/>
      <w:marTop w:val="0"/>
      <w:marBottom w:val="0"/>
      <w:divBdr>
        <w:top w:val="none" w:sz="0" w:space="0" w:color="auto"/>
        <w:left w:val="none" w:sz="0" w:space="0" w:color="auto"/>
        <w:bottom w:val="none" w:sz="0" w:space="0" w:color="auto"/>
        <w:right w:val="none" w:sz="0" w:space="0" w:color="auto"/>
      </w:divBdr>
      <w:divsChild>
        <w:div w:id="1781754223">
          <w:marLeft w:val="0"/>
          <w:marRight w:val="0"/>
          <w:marTop w:val="0"/>
          <w:marBottom w:val="0"/>
          <w:divBdr>
            <w:top w:val="none" w:sz="0" w:space="0" w:color="auto"/>
            <w:left w:val="none" w:sz="0" w:space="0" w:color="auto"/>
            <w:bottom w:val="none" w:sz="0" w:space="0" w:color="auto"/>
            <w:right w:val="none" w:sz="0" w:space="0" w:color="auto"/>
          </w:divBdr>
          <w:divsChild>
            <w:div w:id="16003362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5224482">
      <w:marLeft w:val="-225"/>
      <w:marRight w:val="-225"/>
      <w:marTop w:val="0"/>
      <w:marBottom w:val="0"/>
      <w:divBdr>
        <w:top w:val="none" w:sz="0" w:space="0" w:color="auto"/>
        <w:left w:val="none" w:sz="0" w:space="0" w:color="auto"/>
        <w:bottom w:val="none" w:sz="0" w:space="0" w:color="auto"/>
        <w:right w:val="none" w:sz="0" w:space="0" w:color="auto"/>
      </w:divBdr>
      <w:divsChild>
        <w:div w:id="383406105">
          <w:marLeft w:val="0"/>
          <w:marRight w:val="0"/>
          <w:marTop w:val="0"/>
          <w:marBottom w:val="0"/>
          <w:divBdr>
            <w:top w:val="none" w:sz="0" w:space="0" w:color="auto"/>
            <w:left w:val="none" w:sz="0" w:space="0" w:color="auto"/>
            <w:bottom w:val="none" w:sz="0" w:space="0" w:color="auto"/>
            <w:right w:val="none" w:sz="0" w:space="0" w:color="auto"/>
          </w:divBdr>
        </w:div>
        <w:div w:id="1929386108">
          <w:marLeft w:val="0"/>
          <w:marRight w:val="0"/>
          <w:marTop w:val="0"/>
          <w:marBottom w:val="0"/>
          <w:divBdr>
            <w:top w:val="none" w:sz="0" w:space="0" w:color="auto"/>
            <w:left w:val="none" w:sz="0" w:space="0" w:color="auto"/>
            <w:bottom w:val="none" w:sz="0" w:space="0" w:color="auto"/>
            <w:right w:val="none" w:sz="0" w:space="0" w:color="auto"/>
          </w:divBdr>
        </w:div>
        <w:div w:id="1845854193">
          <w:marLeft w:val="0"/>
          <w:marRight w:val="0"/>
          <w:marTop w:val="0"/>
          <w:marBottom w:val="0"/>
          <w:divBdr>
            <w:top w:val="none" w:sz="0" w:space="0" w:color="auto"/>
            <w:left w:val="none" w:sz="0" w:space="0" w:color="auto"/>
            <w:bottom w:val="none" w:sz="0" w:space="0" w:color="auto"/>
            <w:right w:val="none" w:sz="0" w:space="0" w:color="auto"/>
          </w:divBdr>
        </w:div>
      </w:divsChild>
    </w:div>
    <w:div w:id="1785421623">
      <w:marLeft w:val="-225"/>
      <w:marRight w:val="-225"/>
      <w:marTop w:val="0"/>
      <w:marBottom w:val="0"/>
      <w:divBdr>
        <w:top w:val="none" w:sz="0" w:space="0" w:color="auto"/>
        <w:left w:val="none" w:sz="0" w:space="0" w:color="auto"/>
        <w:bottom w:val="none" w:sz="0" w:space="0" w:color="auto"/>
        <w:right w:val="none" w:sz="0" w:space="0" w:color="auto"/>
      </w:divBdr>
      <w:divsChild>
        <w:div w:id="965357968">
          <w:marLeft w:val="0"/>
          <w:marRight w:val="0"/>
          <w:marTop w:val="0"/>
          <w:marBottom w:val="0"/>
          <w:divBdr>
            <w:top w:val="none" w:sz="0" w:space="0" w:color="auto"/>
            <w:left w:val="none" w:sz="0" w:space="0" w:color="auto"/>
            <w:bottom w:val="none" w:sz="0" w:space="0" w:color="auto"/>
            <w:right w:val="none" w:sz="0" w:space="0" w:color="auto"/>
          </w:divBdr>
          <w:divsChild>
            <w:div w:id="274792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7190830">
      <w:marLeft w:val="-225"/>
      <w:marRight w:val="-225"/>
      <w:marTop w:val="0"/>
      <w:marBottom w:val="0"/>
      <w:divBdr>
        <w:top w:val="none" w:sz="0" w:space="0" w:color="auto"/>
        <w:left w:val="none" w:sz="0" w:space="0" w:color="auto"/>
        <w:bottom w:val="none" w:sz="0" w:space="0" w:color="auto"/>
        <w:right w:val="none" w:sz="0" w:space="0" w:color="auto"/>
      </w:divBdr>
      <w:divsChild>
        <w:div w:id="1921480324">
          <w:marLeft w:val="0"/>
          <w:marRight w:val="0"/>
          <w:marTop w:val="0"/>
          <w:marBottom w:val="0"/>
          <w:divBdr>
            <w:top w:val="none" w:sz="0" w:space="0" w:color="auto"/>
            <w:left w:val="none" w:sz="0" w:space="0" w:color="auto"/>
            <w:bottom w:val="none" w:sz="0" w:space="0" w:color="auto"/>
            <w:right w:val="none" w:sz="0" w:space="0" w:color="auto"/>
          </w:divBdr>
        </w:div>
        <w:div w:id="1172187246">
          <w:marLeft w:val="0"/>
          <w:marRight w:val="0"/>
          <w:marTop w:val="0"/>
          <w:marBottom w:val="0"/>
          <w:divBdr>
            <w:top w:val="none" w:sz="0" w:space="0" w:color="auto"/>
            <w:left w:val="none" w:sz="0" w:space="0" w:color="auto"/>
            <w:bottom w:val="none" w:sz="0" w:space="0" w:color="auto"/>
            <w:right w:val="none" w:sz="0" w:space="0" w:color="auto"/>
          </w:divBdr>
        </w:div>
        <w:div w:id="354036832">
          <w:marLeft w:val="0"/>
          <w:marRight w:val="0"/>
          <w:marTop w:val="0"/>
          <w:marBottom w:val="0"/>
          <w:divBdr>
            <w:top w:val="none" w:sz="0" w:space="0" w:color="auto"/>
            <w:left w:val="none" w:sz="0" w:space="0" w:color="auto"/>
            <w:bottom w:val="none" w:sz="0" w:space="0" w:color="auto"/>
            <w:right w:val="none" w:sz="0" w:space="0" w:color="auto"/>
          </w:divBdr>
        </w:div>
      </w:divsChild>
    </w:div>
    <w:div w:id="1805540122">
      <w:marLeft w:val="-225"/>
      <w:marRight w:val="-225"/>
      <w:marTop w:val="0"/>
      <w:marBottom w:val="300"/>
      <w:divBdr>
        <w:top w:val="none" w:sz="0" w:space="0" w:color="auto"/>
        <w:left w:val="none" w:sz="0" w:space="0" w:color="auto"/>
        <w:bottom w:val="none" w:sz="0" w:space="0" w:color="auto"/>
        <w:right w:val="none" w:sz="0" w:space="0" w:color="auto"/>
      </w:divBdr>
      <w:divsChild>
        <w:div w:id="1880244508">
          <w:marLeft w:val="0"/>
          <w:marRight w:val="0"/>
          <w:marTop w:val="0"/>
          <w:marBottom w:val="0"/>
          <w:divBdr>
            <w:top w:val="none" w:sz="0" w:space="0" w:color="auto"/>
            <w:left w:val="none" w:sz="0" w:space="0" w:color="auto"/>
            <w:bottom w:val="none" w:sz="0" w:space="0" w:color="auto"/>
            <w:right w:val="none" w:sz="0" w:space="0" w:color="auto"/>
          </w:divBdr>
        </w:div>
      </w:divsChild>
    </w:div>
    <w:div w:id="1811628665">
      <w:marLeft w:val="-225"/>
      <w:marRight w:val="-225"/>
      <w:marTop w:val="0"/>
      <w:marBottom w:val="300"/>
      <w:divBdr>
        <w:top w:val="none" w:sz="0" w:space="0" w:color="auto"/>
        <w:left w:val="none" w:sz="0" w:space="0" w:color="auto"/>
        <w:bottom w:val="none" w:sz="0" w:space="0" w:color="auto"/>
        <w:right w:val="none" w:sz="0" w:space="0" w:color="auto"/>
      </w:divBdr>
      <w:divsChild>
        <w:div w:id="326204978">
          <w:marLeft w:val="0"/>
          <w:marRight w:val="0"/>
          <w:marTop w:val="0"/>
          <w:marBottom w:val="0"/>
          <w:divBdr>
            <w:top w:val="none" w:sz="0" w:space="0" w:color="auto"/>
            <w:left w:val="none" w:sz="0" w:space="0" w:color="auto"/>
            <w:bottom w:val="none" w:sz="0" w:space="0" w:color="auto"/>
            <w:right w:val="none" w:sz="0" w:space="0" w:color="auto"/>
          </w:divBdr>
        </w:div>
      </w:divsChild>
    </w:div>
    <w:div w:id="1845853829">
      <w:marLeft w:val="-225"/>
      <w:marRight w:val="-225"/>
      <w:marTop w:val="0"/>
      <w:marBottom w:val="0"/>
      <w:divBdr>
        <w:top w:val="none" w:sz="0" w:space="0" w:color="auto"/>
        <w:left w:val="none" w:sz="0" w:space="0" w:color="auto"/>
        <w:bottom w:val="none" w:sz="0" w:space="0" w:color="auto"/>
        <w:right w:val="none" w:sz="0" w:space="0" w:color="auto"/>
      </w:divBdr>
      <w:divsChild>
        <w:div w:id="703211619">
          <w:marLeft w:val="0"/>
          <w:marRight w:val="0"/>
          <w:marTop w:val="0"/>
          <w:marBottom w:val="0"/>
          <w:divBdr>
            <w:top w:val="none" w:sz="0" w:space="0" w:color="auto"/>
            <w:left w:val="none" w:sz="0" w:space="0" w:color="auto"/>
            <w:bottom w:val="none" w:sz="0" w:space="0" w:color="auto"/>
            <w:right w:val="none" w:sz="0" w:space="0" w:color="auto"/>
          </w:divBdr>
        </w:div>
        <w:div w:id="1743022593">
          <w:marLeft w:val="0"/>
          <w:marRight w:val="0"/>
          <w:marTop w:val="0"/>
          <w:marBottom w:val="0"/>
          <w:divBdr>
            <w:top w:val="none" w:sz="0" w:space="0" w:color="auto"/>
            <w:left w:val="none" w:sz="0" w:space="0" w:color="auto"/>
            <w:bottom w:val="none" w:sz="0" w:space="0" w:color="auto"/>
            <w:right w:val="none" w:sz="0" w:space="0" w:color="auto"/>
          </w:divBdr>
        </w:div>
        <w:div w:id="1247612221">
          <w:marLeft w:val="0"/>
          <w:marRight w:val="0"/>
          <w:marTop w:val="0"/>
          <w:marBottom w:val="0"/>
          <w:divBdr>
            <w:top w:val="none" w:sz="0" w:space="0" w:color="auto"/>
            <w:left w:val="none" w:sz="0" w:space="0" w:color="auto"/>
            <w:bottom w:val="none" w:sz="0" w:space="0" w:color="auto"/>
            <w:right w:val="none" w:sz="0" w:space="0" w:color="auto"/>
          </w:divBdr>
        </w:div>
      </w:divsChild>
    </w:div>
    <w:div w:id="1851482477">
      <w:marLeft w:val="-225"/>
      <w:marRight w:val="-225"/>
      <w:marTop w:val="0"/>
      <w:marBottom w:val="0"/>
      <w:divBdr>
        <w:top w:val="none" w:sz="0" w:space="0" w:color="auto"/>
        <w:left w:val="none" w:sz="0" w:space="0" w:color="auto"/>
        <w:bottom w:val="none" w:sz="0" w:space="0" w:color="auto"/>
        <w:right w:val="none" w:sz="0" w:space="0" w:color="auto"/>
      </w:divBdr>
      <w:divsChild>
        <w:div w:id="602615871">
          <w:marLeft w:val="0"/>
          <w:marRight w:val="0"/>
          <w:marTop w:val="0"/>
          <w:marBottom w:val="0"/>
          <w:divBdr>
            <w:top w:val="none" w:sz="0" w:space="0" w:color="auto"/>
            <w:left w:val="none" w:sz="0" w:space="0" w:color="auto"/>
            <w:bottom w:val="none" w:sz="0" w:space="0" w:color="auto"/>
            <w:right w:val="none" w:sz="0" w:space="0" w:color="auto"/>
          </w:divBdr>
          <w:divsChild>
            <w:div w:id="203962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416317">
      <w:marLeft w:val="-225"/>
      <w:marRight w:val="-225"/>
      <w:marTop w:val="0"/>
      <w:marBottom w:val="300"/>
      <w:divBdr>
        <w:top w:val="none" w:sz="0" w:space="0" w:color="auto"/>
        <w:left w:val="none" w:sz="0" w:space="0" w:color="auto"/>
        <w:bottom w:val="none" w:sz="0" w:space="0" w:color="auto"/>
        <w:right w:val="none" w:sz="0" w:space="0" w:color="auto"/>
      </w:divBdr>
      <w:divsChild>
        <w:div w:id="2083484533">
          <w:marLeft w:val="0"/>
          <w:marRight w:val="0"/>
          <w:marTop w:val="0"/>
          <w:marBottom w:val="0"/>
          <w:divBdr>
            <w:top w:val="none" w:sz="0" w:space="0" w:color="auto"/>
            <w:left w:val="none" w:sz="0" w:space="0" w:color="auto"/>
            <w:bottom w:val="none" w:sz="0" w:space="0" w:color="auto"/>
            <w:right w:val="none" w:sz="0" w:space="0" w:color="auto"/>
          </w:divBdr>
        </w:div>
      </w:divsChild>
    </w:div>
    <w:div w:id="1866745147">
      <w:marLeft w:val="-225"/>
      <w:marRight w:val="-225"/>
      <w:marTop w:val="0"/>
      <w:marBottom w:val="0"/>
      <w:divBdr>
        <w:top w:val="none" w:sz="0" w:space="0" w:color="auto"/>
        <w:left w:val="none" w:sz="0" w:space="0" w:color="auto"/>
        <w:bottom w:val="none" w:sz="0" w:space="0" w:color="auto"/>
        <w:right w:val="none" w:sz="0" w:space="0" w:color="auto"/>
      </w:divBdr>
      <w:divsChild>
        <w:div w:id="925842350">
          <w:marLeft w:val="0"/>
          <w:marRight w:val="0"/>
          <w:marTop w:val="0"/>
          <w:marBottom w:val="0"/>
          <w:divBdr>
            <w:top w:val="none" w:sz="0" w:space="0" w:color="auto"/>
            <w:left w:val="none" w:sz="0" w:space="0" w:color="auto"/>
            <w:bottom w:val="none" w:sz="0" w:space="0" w:color="auto"/>
            <w:right w:val="none" w:sz="0" w:space="0" w:color="auto"/>
          </w:divBdr>
        </w:div>
        <w:div w:id="509835373">
          <w:marLeft w:val="0"/>
          <w:marRight w:val="0"/>
          <w:marTop w:val="0"/>
          <w:marBottom w:val="0"/>
          <w:divBdr>
            <w:top w:val="none" w:sz="0" w:space="0" w:color="auto"/>
            <w:left w:val="none" w:sz="0" w:space="0" w:color="auto"/>
            <w:bottom w:val="none" w:sz="0" w:space="0" w:color="auto"/>
            <w:right w:val="none" w:sz="0" w:space="0" w:color="auto"/>
          </w:divBdr>
        </w:div>
        <w:div w:id="642546509">
          <w:marLeft w:val="0"/>
          <w:marRight w:val="0"/>
          <w:marTop w:val="0"/>
          <w:marBottom w:val="0"/>
          <w:divBdr>
            <w:top w:val="none" w:sz="0" w:space="0" w:color="auto"/>
            <w:left w:val="none" w:sz="0" w:space="0" w:color="auto"/>
            <w:bottom w:val="none" w:sz="0" w:space="0" w:color="auto"/>
            <w:right w:val="none" w:sz="0" w:space="0" w:color="auto"/>
          </w:divBdr>
        </w:div>
      </w:divsChild>
    </w:div>
    <w:div w:id="1940023931">
      <w:marLeft w:val="-225"/>
      <w:marRight w:val="-225"/>
      <w:marTop w:val="0"/>
      <w:marBottom w:val="0"/>
      <w:divBdr>
        <w:top w:val="none" w:sz="0" w:space="0" w:color="auto"/>
        <w:left w:val="none" w:sz="0" w:space="0" w:color="auto"/>
        <w:bottom w:val="none" w:sz="0" w:space="0" w:color="auto"/>
        <w:right w:val="none" w:sz="0" w:space="0" w:color="auto"/>
      </w:divBdr>
      <w:divsChild>
        <w:div w:id="1997607260">
          <w:marLeft w:val="0"/>
          <w:marRight w:val="0"/>
          <w:marTop w:val="0"/>
          <w:marBottom w:val="0"/>
          <w:divBdr>
            <w:top w:val="none" w:sz="0" w:space="0" w:color="auto"/>
            <w:left w:val="none" w:sz="0" w:space="0" w:color="auto"/>
            <w:bottom w:val="none" w:sz="0" w:space="0" w:color="auto"/>
            <w:right w:val="none" w:sz="0" w:space="0" w:color="auto"/>
          </w:divBdr>
        </w:div>
        <w:div w:id="2042439828">
          <w:marLeft w:val="0"/>
          <w:marRight w:val="0"/>
          <w:marTop w:val="0"/>
          <w:marBottom w:val="0"/>
          <w:divBdr>
            <w:top w:val="none" w:sz="0" w:space="0" w:color="auto"/>
            <w:left w:val="none" w:sz="0" w:space="0" w:color="auto"/>
            <w:bottom w:val="none" w:sz="0" w:space="0" w:color="auto"/>
            <w:right w:val="none" w:sz="0" w:space="0" w:color="auto"/>
          </w:divBdr>
        </w:div>
        <w:div w:id="1431124769">
          <w:marLeft w:val="0"/>
          <w:marRight w:val="0"/>
          <w:marTop w:val="0"/>
          <w:marBottom w:val="0"/>
          <w:divBdr>
            <w:top w:val="none" w:sz="0" w:space="0" w:color="auto"/>
            <w:left w:val="none" w:sz="0" w:space="0" w:color="auto"/>
            <w:bottom w:val="none" w:sz="0" w:space="0" w:color="auto"/>
            <w:right w:val="none" w:sz="0" w:space="0" w:color="auto"/>
          </w:divBdr>
        </w:div>
      </w:divsChild>
    </w:div>
    <w:div w:id="1947081144">
      <w:marLeft w:val="-225"/>
      <w:marRight w:val="-225"/>
      <w:marTop w:val="0"/>
      <w:marBottom w:val="0"/>
      <w:divBdr>
        <w:top w:val="none" w:sz="0" w:space="0" w:color="auto"/>
        <w:left w:val="none" w:sz="0" w:space="0" w:color="auto"/>
        <w:bottom w:val="none" w:sz="0" w:space="0" w:color="auto"/>
        <w:right w:val="none" w:sz="0" w:space="0" w:color="auto"/>
      </w:divBdr>
      <w:divsChild>
        <w:div w:id="404685754">
          <w:marLeft w:val="0"/>
          <w:marRight w:val="0"/>
          <w:marTop w:val="0"/>
          <w:marBottom w:val="0"/>
          <w:divBdr>
            <w:top w:val="none" w:sz="0" w:space="0" w:color="auto"/>
            <w:left w:val="none" w:sz="0" w:space="0" w:color="auto"/>
            <w:bottom w:val="none" w:sz="0" w:space="0" w:color="auto"/>
            <w:right w:val="none" w:sz="0" w:space="0" w:color="auto"/>
          </w:divBdr>
          <w:divsChild>
            <w:div w:id="6074663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6227078">
      <w:marLeft w:val="-225"/>
      <w:marRight w:val="-225"/>
      <w:marTop w:val="0"/>
      <w:marBottom w:val="0"/>
      <w:divBdr>
        <w:top w:val="none" w:sz="0" w:space="0" w:color="auto"/>
        <w:left w:val="none" w:sz="0" w:space="0" w:color="auto"/>
        <w:bottom w:val="none" w:sz="0" w:space="0" w:color="auto"/>
        <w:right w:val="none" w:sz="0" w:space="0" w:color="auto"/>
      </w:divBdr>
      <w:divsChild>
        <w:div w:id="258223931">
          <w:marLeft w:val="0"/>
          <w:marRight w:val="0"/>
          <w:marTop w:val="0"/>
          <w:marBottom w:val="0"/>
          <w:divBdr>
            <w:top w:val="none" w:sz="0" w:space="0" w:color="auto"/>
            <w:left w:val="none" w:sz="0" w:space="0" w:color="auto"/>
            <w:bottom w:val="none" w:sz="0" w:space="0" w:color="auto"/>
            <w:right w:val="none" w:sz="0" w:space="0" w:color="auto"/>
          </w:divBdr>
        </w:div>
        <w:div w:id="1893539356">
          <w:marLeft w:val="0"/>
          <w:marRight w:val="0"/>
          <w:marTop w:val="0"/>
          <w:marBottom w:val="0"/>
          <w:divBdr>
            <w:top w:val="none" w:sz="0" w:space="0" w:color="auto"/>
            <w:left w:val="none" w:sz="0" w:space="0" w:color="auto"/>
            <w:bottom w:val="none" w:sz="0" w:space="0" w:color="auto"/>
            <w:right w:val="none" w:sz="0" w:space="0" w:color="auto"/>
          </w:divBdr>
        </w:div>
        <w:div w:id="709955955">
          <w:marLeft w:val="0"/>
          <w:marRight w:val="0"/>
          <w:marTop w:val="0"/>
          <w:marBottom w:val="0"/>
          <w:divBdr>
            <w:top w:val="none" w:sz="0" w:space="0" w:color="auto"/>
            <w:left w:val="none" w:sz="0" w:space="0" w:color="auto"/>
            <w:bottom w:val="none" w:sz="0" w:space="0" w:color="auto"/>
            <w:right w:val="none" w:sz="0" w:space="0" w:color="auto"/>
          </w:divBdr>
        </w:div>
      </w:divsChild>
    </w:div>
    <w:div w:id="1968311172">
      <w:marLeft w:val="-225"/>
      <w:marRight w:val="-225"/>
      <w:marTop w:val="0"/>
      <w:marBottom w:val="0"/>
      <w:divBdr>
        <w:top w:val="none" w:sz="0" w:space="0" w:color="auto"/>
        <w:left w:val="none" w:sz="0" w:space="0" w:color="auto"/>
        <w:bottom w:val="none" w:sz="0" w:space="0" w:color="auto"/>
        <w:right w:val="none" w:sz="0" w:space="0" w:color="auto"/>
      </w:divBdr>
      <w:divsChild>
        <w:div w:id="330721747">
          <w:marLeft w:val="0"/>
          <w:marRight w:val="0"/>
          <w:marTop w:val="0"/>
          <w:marBottom w:val="0"/>
          <w:divBdr>
            <w:top w:val="none" w:sz="0" w:space="0" w:color="auto"/>
            <w:left w:val="none" w:sz="0" w:space="0" w:color="auto"/>
            <w:bottom w:val="none" w:sz="0" w:space="0" w:color="auto"/>
            <w:right w:val="none" w:sz="0" w:space="0" w:color="auto"/>
          </w:divBdr>
        </w:div>
        <w:div w:id="1948582650">
          <w:marLeft w:val="0"/>
          <w:marRight w:val="0"/>
          <w:marTop w:val="0"/>
          <w:marBottom w:val="0"/>
          <w:divBdr>
            <w:top w:val="none" w:sz="0" w:space="0" w:color="auto"/>
            <w:left w:val="none" w:sz="0" w:space="0" w:color="auto"/>
            <w:bottom w:val="none" w:sz="0" w:space="0" w:color="auto"/>
            <w:right w:val="none" w:sz="0" w:space="0" w:color="auto"/>
          </w:divBdr>
        </w:div>
        <w:div w:id="1085150116">
          <w:marLeft w:val="0"/>
          <w:marRight w:val="0"/>
          <w:marTop w:val="0"/>
          <w:marBottom w:val="0"/>
          <w:divBdr>
            <w:top w:val="none" w:sz="0" w:space="0" w:color="auto"/>
            <w:left w:val="none" w:sz="0" w:space="0" w:color="auto"/>
            <w:bottom w:val="none" w:sz="0" w:space="0" w:color="auto"/>
            <w:right w:val="none" w:sz="0" w:space="0" w:color="auto"/>
          </w:divBdr>
        </w:div>
      </w:divsChild>
    </w:div>
    <w:div w:id="1970815315">
      <w:marLeft w:val="-225"/>
      <w:marRight w:val="-225"/>
      <w:marTop w:val="0"/>
      <w:marBottom w:val="0"/>
      <w:divBdr>
        <w:top w:val="none" w:sz="0" w:space="0" w:color="auto"/>
        <w:left w:val="none" w:sz="0" w:space="0" w:color="auto"/>
        <w:bottom w:val="none" w:sz="0" w:space="0" w:color="auto"/>
        <w:right w:val="none" w:sz="0" w:space="0" w:color="auto"/>
      </w:divBdr>
      <w:divsChild>
        <w:div w:id="603803913">
          <w:marLeft w:val="0"/>
          <w:marRight w:val="0"/>
          <w:marTop w:val="0"/>
          <w:marBottom w:val="0"/>
          <w:divBdr>
            <w:top w:val="none" w:sz="0" w:space="0" w:color="auto"/>
            <w:left w:val="none" w:sz="0" w:space="0" w:color="auto"/>
            <w:bottom w:val="none" w:sz="0" w:space="0" w:color="auto"/>
            <w:right w:val="none" w:sz="0" w:space="0" w:color="auto"/>
          </w:divBdr>
          <w:divsChild>
            <w:div w:id="2084987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897231">
      <w:marLeft w:val="-225"/>
      <w:marRight w:val="-225"/>
      <w:marTop w:val="0"/>
      <w:marBottom w:val="0"/>
      <w:divBdr>
        <w:top w:val="none" w:sz="0" w:space="0" w:color="auto"/>
        <w:left w:val="none" w:sz="0" w:space="0" w:color="auto"/>
        <w:bottom w:val="none" w:sz="0" w:space="0" w:color="auto"/>
        <w:right w:val="none" w:sz="0" w:space="0" w:color="auto"/>
      </w:divBdr>
      <w:divsChild>
        <w:div w:id="682319137">
          <w:marLeft w:val="0"/>
          <w:marRight w:val="0"/>
          <w:marTop w:val="0"/>
          <w:marBottom w:val="0"/>
          <w:divBdr>
            <w:top w:val="none" w:sz="0" w:space="0" w:color="auto"/>
            <w:left w:val="none" w:sz="0" w:space="0" w:color="auto"/>
            <w:bottom w:val="none" w:sz="0" w:space="0" w:color="auto"/>
            <w:right w:val="none" w:sz="0" w:space="0" w:color="auto"/>
          </w:divBdr>
        </w:div>
        <w:div w:id="1763723928">
          <w:marLeft w:val="0"/>
          <w:marRight w:val="0"/>
          <w:marTop w:val="0"/>
          <w:marBottom w:val="0"/>
          <w:divBdr>
            <w:top w:val="none" w:sz="0" w:space="0" w:color="auto"/>
            <w:left w:val="none" w:sz="0" w:space="0" w:color="auto"/>
            <w:bottom w:val="none" w:sz="0" w:space="0" w:color="auto"/>
            <w:right w:val="none" w:sz="0" w:space="0" w:color="auto"/>
          </w:divBdr>
        </w:div>
        <w:div w:id="1028874750">
          <w:marLeft w:val="0"/>
          <w:marRight w:val="0"/>
          <w:marTop w:val="0"/>
          <w:marBottom w:val="0"/>
          <w:divBdr>
            <w:top w:val="none" w:sz="0" w:space="0" w:color="auto"/>
            <w:left w:val="none" w:sz="0" w:space="0" w:color="auto"/>
            <w:bottom w:val="none" w:sz="0" w:space="0" w:color="auto"/>
            <w:right w:val="none" w:sz="0" w:space="0" w:color="auto"/>
          </w:divBdr>
        </w:div>
      </w:divsChild>
    </w:div>
    <w:div w:id="1993755427">
      <w:marLeft w:val="-225"/>
      <w:marRight w:val="-225"/>
      <w:marTop w:val="0"/>
      <w:marBottom w:val="0"/>
      <w:divBdr>
        <w:top w:val="none" w:sz="0" w:space="0" w:color="auto"/>
        <w:left w:val="none" w:sz="0" w:space="0" w:color="auto"/>
        <w:bottom w:val="none" w:sz="0" w:space="0" w:color="auto"/>
        <w:right w:val="none" w:sz="0" w:space="0" w:color="auto"/>
      </w:divBdr>
      <w:divsChild>
        <w:div w:id="869993057">
          <w:marLeft w:val="0"/>
          <w:marRight w:val="0"/>
          <w:marTop w:val="0"/>
          <w:marBottom w:val="0"/>
          <w:divBdr>
            <w:top w:val="none" w:sz="0" w:space="0" w:color="auto"/>
            <w:left w:val="none" w:sz="0" w:space="0" w:color="auto"/>
            <w:bottom w:val="none" w:sz="0" w:space="0" w:color="auto"/>
            <w:right w:val="none" w:sz="0" w:space="0" w:color="auto"/>
          </w:divBdr>
        </w:div>
        <w:div w:id="1143431433">
          <w:marLeft w:val="0"/>
          <w:marRight w:val="0"/>
          <w:marTop w:val="0"/>
          <w:marBottom w:val="0"/>
          <w:divBdr>
            <w:top w:val="none" w:sz="0" w:space="0" w:color="auto"/>
            <w:left w:val="none" w:sz="0" w:space="0" w:color="auto"/>
            <w:bottom w:val="none" w:sz="0" w:space="0" w:color="auto"/>
            <w:right w:val="none" w:sz="0" w:space="0" w:color="auto"/>
          </w:divBdr>
        </w:div>
        <w:div w:id="750929351">
          <w:marLeft w:val="0"/>
          <w:marRight w:val="0"/>
          <w:marTop w:val="0"/>
          <w:marBottom w:val="0"/>
          <w:divBdr>
            <w:top w:val="none" w:sz="0" w:space="0" w:color="auto"/>
            <w:left w:val="none" w:sz="0" w:space="0" w:color="auto"/>
            <w:bottom w:val="none" w:sz="0" w:space="0" w:color="auto"/>
            <w:right w:val="none" w:sz="0" w:space="0" w:color="auto"/>
          </w:divBdr>
        </w:div>
      </w:divsChild>
    </w:div>
    <w:div w:id="1994331291">
      <w:marLeft w:val="-225"/>
      <w:marRight w:val="-225"/>
      <w:marTop w:val="0"/>
      <w:marBottom w:val="0"/>
      <w:divBdr>
        <w:top w:val="none" w:sz="0" w:space="0" w:color="auto"/>
        <w:left w:val="none" w:sz="0" w:space="0" w:color="auto"/>
        <w:bottom w:val="none" w:sz="0" w:space="0" w:color="auto"/>
        <w:right w:val="none" w:sz="0" w:space="0" w:color="auto"/>
      </w:divBdr>
      <w:divsChild>
        <w:div w:id="1720931236">
          <w:marLeft w:val="0"/>
          <w:marRight w:val="0"/>
          <w:marTop w:val="0"/>
          <w:marBottom w:val="0"/>
          <w:divBdr>
            <w:top w:val="none" w:sz="0" w:space="0" w:color="auto"/>
            <w:left w:val="none" w:sz="0" w:space="0" w:color="auto"/>
            <w:bottom w:val="none" w:sz="0" w:space="0" w:color="auto"/>
            <w:right w:val="none" w:sz="0" w:space="0" w:color="auto"/>
          </w:divBdr>
        </w:div>
        <w:div w:id="1518428249">
          <w:marLeft w:val="0"/>
          <w:marRight w:val="0"/>
          <w:marTop w:val="0"/>
          <w:marBottom w:val="0"/>
          <w:divBdr>
            <w:top w:val="none" w:sz="0" w:space="0" w:color="auto"/>
            <w:left w:val="none" w:sz="0" w:space="0" w:color="auto"/>
            <w:bottom w:val="none" w:sz="0" w:space="0" w:color="auto"/>
            <w:right w:val="none" w:sz="0" w:space="0" w:color="auto"/>
          </w:divBdr>
        </w:div>
        <w:div w:id="1614242739">
          <w:marLeft w:val="0"/>
          <w:marRight w:val="0"/>
          <w:marTop w:val="0"/>
          <w:marBottom w:val="0"/>
          <w:divBdr>
            <w:top w:val="none" w:sz="0" w:space="0" w:color="auto"/>
            <w:left w:val="none" w:sz="0" w:space="0" w:color="auto"/>
            <w:bottom w:val="none" w:sz="0" w:space="0" w:color="auto"/>
            <w:right w:val="none" w:sz="0" w:space="0" w:color="auto"/>
          </w:divBdr>
        </w:div>
      </w:divsChild>
    </w:div>
    <w:div w:id="2024935872">
      <w:marLeft w:val="-225"/>
      <w:marRight w:val="-225"/>
      <w:marTop w:val="0"/>
      <w:marBottom w:val="0"/>
      <w:divBdr>
        <w:top w:val="none" w:sz="0" w:space="0" w:color="auto"/>
        <w:left w:val="none" w:sz="0" w:space="0" w:color="auto"/>
        <w:bottom w:val="none" w:sz="0" w:space="0" w:color="auto"/>
        <w:right w:val="none" w:sz="0" w:space="0" w:color="auto"/>
      </w:divBdr>
      <w:divsChild>
        <w:div w:id="690911876">
          <w:marLeft w:val="0"/>
          <w:marRight w:val="0"/>
          <w:marTop w:val="0"/>
          <w:marBottom w:val="0"/>
          <w:divBdr>
            <w:top w:val="none" w:sz="0" w:space="0" w:color="auto"/>
            <w:left w:val="none" w:sz="0" w:space="0" w:color="auto"/>
            <w:bottom w:val="none" w:sz="0" w:space="0" w:color="auto"/>
            <w:right w:val="none" w:sz="0" w:space="0" w:color="auto"/>
          </w:divBdr>
        </w:div>
        <w:div w:id="904146286">
          <w:marLeft w:val="0"/>
          <w:marRight w:val="0"/>
          <w:marTop w:val="0"/>
          <w:marBottom w:val="0"/>
          <w:divBdr>
            <w:top w:val="none" w:sz="0" w:space="0" w:color="auto"/>
            <w:left w:val="none" w:sz="0" w:space="0" w:color="auto"/>
            <w:bottom w:val="none" w:sz="0" w:space="0" w:color="auto"/>
            <w:right w:val="none" w:sz="0" w:space="0" w:color="auto"/>
          </w:divBdr>
        </w:div>
        <w:div w:id="2009865838">
          <w:marLeft w:val="0"/>
          <w:marRight w:val="0"/>
          <w:marTop w:val="0"/>
          <w:marBottom w:val="0"/>
          <w:divBdr>
            <w:top w:val="none" w:sz="0" w:space="0" w:color="auto"/>
            <w:left w:val="none" w:sz="0" w:space="0" w:color="auto"/>
            <w:bottom w:val="none" w:sz="0" w:space="0" w:color="auto"/>
            <w:right w:val="none" w:sz="0" w:space="0" w:color="auto"/>
          </w:divBdr>
        </w:div>
      </w:divsChild>
    </w:div>
    <w:div w:id="2040818260">
      <w:marLeft w:val="-225"/>
      <w:marRight w:val="-225"/>
      <w:marTop w:val="0"/>
      <w:marBottom w:val="300"/>
      <w:divBdr>
        <w:top w:val="none" w:sz="0" w:space="0" w:color="auto"/>
        <w:left w:val="none" w:sz="0" w:space="0" w:color="auto"/>
        <w:bottom w:val="none" w:sz="0" w:space="0" w:color="auto"/>
        <w:right w:val="none" w:sz="0" w:space="0" w:color="auto"/>
      </w:divBdr>
      <w:divsChild>
        <w:div w:id="276186380">
          <w:marLeft w:val="0"/>
          <w:marRight w:val="0"/>
          <w:marTop w:val="0"/>
          <w:marBottom w:val="0"/>
          <w:divBdr>
            <w:top w:val="none" w:sz="0" w:space="0" w:color="auto"/>
            <w:left w:val="none" w:sz="0" w:space="0" w:color="auto"/>
            <w:bottom w:val="none" w:sz="0" w:space="0" w:color="auto"/>
            <w:right w:val="none" w:sz="0" w:space="0" w:color="auto"/>
          </w:divBdr>
        </w:div>
      </w:divsChild>
    </w:div>
    <w:div w:id="2044403497">
      <w:marLeft w:val="-225"/>
      <w:marRight w:val="-225"/>
      <w:marTop w:val="0"/>
      <w:marBottom w:val="0"/>
      <w:divBdr>
        <w:top w:val="none" w:sz="0" w:space="0" w:color="auto"/>
        <w:left w:val="none" w:sz="0" w:space="0" w:color="auto"/>
        <w:bottom w:val="none" w:sz="0" w:space="0" w:color="auto"/>
        <w:right w:val="none" w:sz="0" w:space="0" w:color="auto"/>
      </w:divBdr>
      <w:divsChild>
        <w:div w:id="469514477">
          <w:marLeft w:val="0"/>
          <w:marRight w:val="0"/>
          <w:marTop w:val="0"/>
          <w:marBottom w:val="0"/>
          <w:divBdr>
            <w:top w:val="none" w:sz="0" w:space="0" w:color="auto"/>
            <w:left w:val="none" w:sz="0" w:space="0" w:color="auto"/>
            <w:bottom w:val="none" w:sz="0" w:space="0" w:color="auto"/>
            <w:right w:val="none" w:sz="0" w:space="0" w:color="auto"/>
          </w:divBdr>
          <w:divsChild>
            <w:div w:id="4586460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345349">
      <w:marLeft w:val="-225"/>
      <w:marRight w:val="-225"/>
      <w:marTop w:val="0"/>
      <w:marBottom w:val="300"/>
      <w:divBdr>
        <w:top w:val="none" w:sz="0" w:space="0" w:color="auto"/>
        <w:left w:val="none" w:sz="0" w:space="0" w:color="auto"/>
        <w:bottom w:val="none" w:sz="0" w:space="0" w:color="auto"/>
        <w:right w:val="none" w:sz="0" w:space="0" w:color="auto"/>
      </w:divBdr>
      <w:divsChild>
        <w:div w:id="1435512298">
          <w:marLeft w:val="0"/>
          <w:marRight w:val="0"/>
          <w:marTop w:val="0"/>
          <w:marBottom w:val="0"/>
          <w:divBdr>
            <w:top w:val="none" w:sz="0" w:space="0" w:color="auto"/>
            <w:left w:val="none" w:sz="0" w:space="0" w:color="auto"/>
            <w:bottom w:val="none" w:sz="0" w:space="0" w:color="auto"/>
            <w:right w:val="none" w:sz="0" w:space="0" w:color="auto"/>
          </w:divBdr>
        </w:div>
      </w:divsChild>
    </w:div>
    <w:div w:id="2069306457">
      <w:marLeft w:val="-225"/>
      <w:marRight w:val="-225"/>
      <w:marTop w:val="0"/>
      <w:marBottom w:val="0"/>
      <w:divBdr>
        <w:top w:val="none" w:sz="0" w:space="0" w:color="auto"/>
        <w:left w:val="none" w:sz="0" w:space="0" w:color="auto"/>
        <w:bottom w:val="none" w:sz="0" w:space="0" w:color="auto"/>
        <w:right w:val="none" w:sz="0" w:space="0" w:color="auto"/>
      </w:divBdr>
      <w:divsChild>
        <w:div w:id="1722485457">
          <w:marLeft w:val="0"/>
          <w:marRight w:val="0"/>
          <w:marTop w:val="0"/>
          <w:marBottom w:val="0"/>
          <w:divBdr>
            <w:top w:val="none" w:sz="0" w:space="0" w:color="auto"/>
            <w:left w:val="none" w:sz="0" w:space="0" w:color="auto"/>
            <w:bottom w:val="none" w:sz="0" w:space="0" w:color="auto"/>
            <w:right w:val="none" w:sz="0" w:space="0" w:color="auto"/>
          </w:divBdr>
          <w:divsChild>
            <w:div w:id="1634604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1977554">
      <w:marLeft w:val="-225"/>
      <w:marRight w:val="-225"/>
      <w:marTop w:val="0"/>
      <w:marBottom w:val="0"/>
      <w:divBdr>
        <w:top w:val="none" w:sz="0" w:space="0" w:color="auto"/>
        <w:left w:val="none" w:sz="0" w:space="0" w:color="auto"/>
        <w:bottom w:val="none" w:sz="0" w:space="0" w:color="auto"/>
        <w:right w:val="none" w:sz="0" w:space="0" w:color="auto"/>
      </w:divBdr>
      <w:divsChild>
        <w:div w:id="825975749">
          <w:marLeft w:val="0"/>
          <w:marRight w:val="0"/>
          <w:marTop w:val="0"/>
          <w:marBottom w:val="0"/>
          <w:divBdr>
            <w:top w:val="none" w:sz="0" w:space="0" w:color="auto"/>
            <w:left w:val="none" w:sz="0" w:space="0" w:color="auto"/>
            <w:bottom w:val="none" w:sz="0" w:space="0" w:color="auto"/>
            <w:right w:val="none" w:sz="0" w:space="0" w:color="auto"/>
          </w:divBdr>
        </w:div>
        <w:div w:id="486088754">
          <w:marLeft w:val="0"/>
          <w:marRight w:val="0"/>
          <w:marTop w:val="0"/>
          <w:marBottom w:val="0"/>
          <w:divBdr>
            <w:top w:val="none" w:sz="0" w:space="0" w:color="auto"/>
            <w:left w:val="none" w:sz="0" w:space="0" w:color="auto"/>
            <w:bottom w:val="none" w:sz="0" w:space="0" w:color="auto"/>
            <w:right w:val="none" w:sz="0" w:space="0" w:color="auto"/>
          </w:divBdr>
        </w:div>
        <w:div w:id="723335495">
          <w:marLeft w:val="0"/>
          <w:marRight w:val="0"/>
          <w:marTop w:val="0"/>
          <w:marBottom w:val="0"/>
          <w:divBdr>
            <w:top w:val="none" w:sz="0" w:space="0" w:color="auto"/>
            <w:left w:val="none" w:sz="0" w:space="0" w:color="auto"/>
            <w:bottom w:val="none" w:sz="0" w:space="0" w:color="auto"/>
            <w:right w:val="none" w:sz="0" w:space="0" w:color="auto"/>
          </w:divBdr>
        </w:div>
      </w:divsChild>
    </w:div>
    <w:div w:id="2091416527">
      <w:marLeft w:val="-225"/>
      <w:marRight w:val="-225"/>
      <w:marTop w:val="0"/>
      <w:marBottom w:val="0"/>
      <w:divBdr>
        <w:top w:val="none" w:sz="0" w:space="0" w:color="auto"/>
        <w:left w:val="none" w:sz="0" w:space="0" w:color="auto"/>
        <w:bottom w:val="none" w:sz="0" w:space="0" w:color="auto"/>
        <w:right w:val="none" w:sz="0" w:space="0" w:color="auto"/>
      </w:divBdr>
      <w:divsChild>
        <w:div w:id="1492597190">
          <w:marLeft w:val="0"/>
          <w:marRight w:val="0"/>
          <w:marTop w:val="0"/>
          <w:marBottom w:val="0"/>
          <w:divBdr>
            <w:top w:val="none" w:sz="0" w:space="0" w:color="auto"/>
            <w:left w:val="none" w:sz="0" w:space="0" w:color="auto"/>
            <w:bottom w:val="none" w:sz="0" w:space="0" w:color="auto"/>
            <w:right w:val="none" w:sz="0" w:space="0" w:color="auto"/>
          </w:divBdr>
        </w:div>
        <w:div w:id="188686689">
          <w:marLeft w:val="0"/>
          <w:marRight w:val="0"/>
          <w:marTop w:val="0"/>
          <w:marBottom w:val="0"/>
          <w:divBdr>
            <w:top w:val="none" w:sz="0" w:space="0" w:color="auto"/>
            <w:left w:val="none" w:sz="0" w:space="0" w:color="auto"/>
            <w:bottom w:val="none" w:sz="0" w:space="0" w:color="auto"/>
            <w:right w:val="none" w:sz="0" w:space="0" w:color="auto"/>
          </w:divBdr>
        </w:div>
        <w:div w:id="341972813">
          <w:marLeft w:val="0"/>
          <w:marRight w:val="0"/>
          <w:marTop w:val="0"/>
          <w:marBottom w:val="0"/>
          <w:divBdr>
            <w:top w:val="none" w:sz="0" w:space="0" w:color="auto"/>
            <w:left w:val="none" w:sz="0" w:space="0" w:color="auto"/>
            <w:bottom w:val="none" w:sz="0" w:space="0" w:color="auto"/>
            <w:right w:val="none" w:sz="0" w:space="0" w:color="auto"/>
          </w:divBdr>
        </w:div>
      </w:divsChild>
    </w:div>
    <w:div w:id="2105108574">
      <w:marLeft w:val="-225"/>
      <w:marRight w:val="-225"/>
      <w:marTop w:val="0"/>
      <w:marBottom w:val="0"/>
      <w:divBdr>
        <w:top w:val="none" w:sz="0" w:space="0" w:color="auto"/>
        <w:left w:val="none" w:sz="0" w:space="0" w:color="auto"/>
        <w:bottom w:val="none" w:sz="0" w:space="0" w:color="auto"/>
        <w:right w:val="none" w:sz="0" w:space="0" w:color="auto"/>
      </w:divBdr>
      <w:divsChild>
        <w:div w:id="1897858375">
          <w:marLeft w:val="0"/>
          <w:marRight w:val="0"/>
          <w:marTop w:val="0"/>
          <w:marBottom w:val="0"/>
          <w:divBdr>
            <w:top w:val="none" w:sz="0" w:space="0" w:color="auto"/>
            <w:left w:val="none" w:sz="0" w:space="0" w:color="auto"/>
            <w:bottom w:val="none" w:sz="0" w:space="0" w:color="auto"/>
            <w:right w:val="none" w:sz="0" w:space="0" w:color="auto"/>
          </w:divBdr>
          <w:divsChild>
            <w:div w:id="946809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458406">
      <w:marLeft w:val="-225"/>
      <w:marRight w:val="-225"/>
      <w:marTop w:val="0"/>
      <w:marBottom w:val="300"/>
      <w:divBdr>
        <w:top w:val="none" w:sz="0" w:space="0" w:color="auto"/>
        <w:left w:val="none" w:sz="0" w:space="0" w:color="auto"/>
        <w:bottom w:val="none" w:sz="0" w:space="0" w:color="auto"/>
        <w:right w:val="none" w:sz="0" w:space="0" w:color="auto"/>
      </w:divBdr>
      <w:divsChild>
        <w:div w:id="746196102">
          <w:marLeft w:val="0"/>
          <w:marRight w:val="0"/>
          <w:marTop w:val="0"/>
          <w:marBottom w:val="0"/>
          <w:divBdr>
            <w:top w:val="none" w:sz="0" w:space="0" w:color="auto"/>
            <w:left w:val="none" w:sz="0" w:space="0" w:color="auto"/>
            <w:bottom w:val="none" w:sz="0" w:space="0" w:color="auto"/>
            <w:right w:val="none" w:sz="0" w:space="0" w:color="auto"/>
          </w:divBdr>
        </w:div>
      </w:divsChild>
    </w:div>
    <w:div w:id="2112160813">
      <w:marLeft w:val="-225"/>
      <w:marRight w:val="-225"/>
      <w:marTop w:val="0"/>
      <w:marBottom w:val="0"/>
      <w:divBdr>
        <w:top w:val="none" w:sz="0" w:space="0" w:color="auto"/>
        <w:left w:val="none" w:sz="0" w:space="0" w:color="auto"/>
        <w:bottom w:val="none" w:sz="0" w:space="0" w:color="auto"/>
        <w:right w:val="none" w:sz="0" w:space="0" w:color="auto"/>
      </w:divBdr>
      <w:divsChild>
        <w:div w:id="678822519">
          <w:marLeft w:val="0"/>
          <w:marRight w:val="0"/>
          <w:marTop w:val="0"/>
          <w:marBottom w:val="0"/>
          <w:divBdr>
            <w:top w:val="none" w:sz="0" w:space="0" w:color="auto"/>
            <w:left w:val="none" w:sz="0" w:space="0" w:color="auto"/>
            <w:bottom w:val="none" w:sz="0" w:space="0" w:color="auto"/>
            <w:right w:val="none" w:sz="0" w:space="0" w:color="auto"/>
          </w:divBdr>
        </w:div>
        <w:div w:id="116991056">
          <w:marLeft w:val="0"/>
          <w:marRight w:val="0"/>
          <w:marTop w:val="0"/>
          <w:marBottom w:val="0"/>
          <w:divBdr>
            <w:top w:val="none" w:sz="0" w:space="0" w:color="auto"/>
            <w:left w:val="none" w:sz="0" w:space="0" w:color="auto"/>
            <w:bottom w:val="none" w:sz="0" w:space="0" w:color="auto"/>
            <w:right w:val="none" w:sz="0" w:space="0" w:color="auto"/>
          </w:divBdr>
        </w:div>
        <w:div w:id="594285596">
          <w:marLeft w:val="0"/>
          <w:marRight w:val="0"/>
          <w:marTop w:val="0"/>
          <w:marBottom w:val="0"/>
          <w:divBdr>
            <w:top w:val="none" w:sz="0" w:space="0" w:color="auto"/>
            <w:left w:val="none" w:sz="0" w:space="0" w:color="auto"/>
            <w:bottom w:val="none" w:sz="0" w:space="0" w:color="auto"/>
            <w:right w:val="none" w:sz="0" w:space="0" w:color="auto"/>
          </w:divBdr>
        </w:div>
      </w:divsChild>
    </w:div>
    <w:div w:id="2116557419">
      <w:marLeft w:val="-225"/>
      <w:marRight w:val="-225"/>
      <w:marTop w:val="0"/>
      <w:marBottom w:val="300"/>
      <w:divBdr>
        <w:top w:val="none" w:sz="0" w:space="0" w:color="auto"/>
        <w:left w:val="none" w:sz="0" w:space="0" w:color="auto"/>
        <w:bottom w:val="none" w:sz="0" w:space="0" w:color="auto"/>
        <w:right w:val="none" w:sz="0" w:space="0" w:color="auto"/>
      </w:divBdr>
      <w:divsChild>
        <w:div w:id="1540361397">
          <w:marLeft w:val="0"/>
          <w:marRight w:val="0"/>
          <w:marTop w:val="0"/>
          <w:marBottom w:val="0"/>
          <w:divBdr>
            <w:top w:val="none" w:sz="0" w:space="0" w:color="auto"/>
            <w:left w:val="none" w:sz="0" w:space="0" w:color="auto"/>
            <w:bottom w:val="none" w:sz="0" w:space="0" w:color="auto"/>
            <w:right w:val="none" w:sz="0" w:space="0" w:color="auto"/>
          </w:divBdr>
        </w:div>
      </w:divsChild>
    </w:div>
    <w:div w:id="2116558479">
      <w:marLeft w:val="-225"/>
      <w:marRight w:val="-225"/>
      <w:marTop w:val="0"/>
      <w:marBottom w:val="300"/>
      <w:divBdr>
        <w:top w:val="none" w:sz="0" w:space="0" w:color="auto"/>
        <w:left w:val="none" w:sz="0" w:space="0" w:color="auto"/>
        <w:bottom w:val="none" w:sz="0" w:space="0" w:color="auto"/>
        <w:right w:val="none" w:sz="0" w:space="0" w:color="auto"/>
      </w:divBdr>
      <w:divsChild>
        <w:div w:id="2132240578">
          <w:marLeft w:val="0"/>
          <w:marRight w:val="0"/>
          <w:marTop w:val="0"/>
          <w:marBottom w:val="0"/>
          <w:divBdr>
            <w:top w:val="none" w:sz="0" w:space="0" w:color="auto"/>
            <w:left w:val="none" w:sz="0" w:space="0" w:color="auto"/>
            <w:bottom w:val="none" w:sz="0" w:space="0" w:color="auto"/>
            <w:right w:val="none" w:sz="0" w:space="0" w:color="auto"/>
          </w:divBdr>
        </w:div>
      </w:divsChild>
    </w:div>
    <w:div w:id="2143188990">
      <w:marLeft w:val="-225"/>
      <w:marRight w:val="-225"/>
      <w:marTop w:val="0"/>
      <w:marBottom w:val="0"/>
      <w:divBdr>
        <w:top w:val="none" w:sz="0" w:space="0" w:color="auto"/>
        <w:left w:val="none" w:sz="0" w:space="0" w:color="auto"/>
        <w:bottom w:val="none" w:sz="0" w:space="0" w:color="auto"/>
        <w:right w:val="none" w:sz="0" w:space="0" w:color="auto"/>
      </w:divBdr>
      <w:divsChild>
        <w:div w:id="1439371259">
          <w:marLeft w:val="0"/>
          <w:marRight w:val="0"/>
          <w:marTop w:val="0"/>
          <w:marBottom w:val="0"/>
          <w:divBdr>
            <w:top w:val="none" w:sz="0" w:space="0" w:color="auto"/>
            <w:left w:val="none" w:sz="0" w:space="0" w:color="auto"/>
            <w:bottom w:val="none" w:sz="0" w:space="0" w:color="auto"/>
            <w:right w:val="none" w:sz="0" w:space="0" w:color="auto"/>
          </w:divBdr>
        </w:div>
        <w:div w:id="300886439">
          <w:marLeft w:val="0"/>
          <w:marRight w:val="0"/>
          <w:marTop w:val="0"/>
          <w:marBottom w:val="0"/>
          <w:divBdr>
            <w:top w:val="none" w:sz="0" w:space="0" w:color="auto"/>
            <w:left w:val="none" w:sz="0" w:space="0" w:color="auto"/>
            <w:bottom w:val="none" w:sz="0" w:space="0" w:color="auto"/>
            <w:right w:val="none" w:sz="0" w:space="0" w:color="auto"/>
          </w:divBdr>
        </w:div>
        <w:div w:id="21022932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5935</Words>
  <Characters>33832</Characters>
  <Application>Microsoft Office Word</Application>
  <DocSecurity>0</DocSecurity>
  <Lines>281</Lines>
  <Paragraphs>79</Paragraphs>
  <ScaleCrop>false</ScaleCrop>
  <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Module_Catalogue_UGEXCH_HUMNTS_SEM2_2022/3</dc:title>
  <dc:subject/>
  <dc:creator>Lauren Mallon</dc:creator>
  <cp:keywords/>
  <dc:description/>
  <cp:lastModifiedBy>Ann Redmond</cp:lastModifiedBy>
  <cp:revision>3</cp:revision>
  <dcterms:created xsi:type="dcterms:W3CDTF">2022-09-01T07:18:00Z</dcterms:created>
  <dcterms:modified xsi:type="dcterms:W3CDTF">2022-09-01T07:46:00Z</dcterms:modified>
</cp:coreProperties>
</file>